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DB" w:rsidRPr="00647F83" w:rsidRDefault="00C627DB" w:rsidP="00C627DB">
      <w:pPr>
        <w:contextualSpacing/>
        <w:jc w:val="both"/>
        <w:rPr>
          <w:sz w:val="18"/>
          <w:szCs w:val="18"/>
        </w:rPr>
      </w:pPr>
      <w:r>
        <w:rPr>
          <w:i/>
          <w:sz w:val="18"/>
          <w:szCs w:val="18"/>
        </w:rPr>
        <w:t>Table 1</w:t>
      </w:r>
      <w:r w:rsidRPr="00647F83">
        <w:rPr>
          <w:i/>
          <w:sz w:val="18"/>
          <w:szCs w:val="18"/>
        </w:rPr>
        <w:t>. Number of Bulgarian victims of trafficking over the period 2014 – 2017, disaggregated by sex, age (adult/minor) and type of exploitation</w:t>
      </w:r>
      <w:r w:rsidRPr="00647F83">
        <w:rPr>
          <w:sz w:val="18"/>
          <w:szCs w:val="18"/>
        </w:rPr>
        <w:t>.</w:t>
      </w:r>
    </w:p>
    <w:tbl>
      <w:tblPr>
        <w:tblW w:w="50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4"/>
        <w:gridCol w:w="160"/>
        <w:gridCol w:w="1102"/>
        <w:gridCol w:w="139"/>
        <w:gridCol w:w="977"/>
        <w:gridCol w:w="164"/>
        <w:gridCol w:w="847"/>
        <w:gridCol w:w="1218"/>
      </w:tblGrid>
      <w:tr w:rsidR="00C627DB" w:rsidRPr="00647F83" w:rsidTr="00912DC5">
        <w:trPr>
          <w:trHeight w:val="61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  <w:r w:rsidRPr="00647F83">
              <w:rPr>
                <w:b/>
                <w:bCs/>
                <w:sz w:val="19"/>
                <w:szCs w:val="19"/>
                <w:lang w:eastAsia="bg-BG"/>
              </w:rPr>
              <w:t>Victims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27DB" w:rsidRPr="00647F83" w:rsidRDefault="00C627DB" w:rsidP="00912DC5">
            <w:pPr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  <w:r w:rsidRPr="00647F83">
              <w:rPr>
                <w:b/>
                <w:bCs/>
                <w:sz w:val="19"/>
                <w:szCs w:val="19"/>
                <w:lang w:eastAsia="bg-BG"/>
              </w:rPr>
              <w:t xml:space="preserve">2014 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  <w:r w:rsidRPr="00647F83">
              <w:rPr>
                <w:b/>
                <w:bCs/>
                <w:sz w:val="19"/>
                <w:szCs w:val="19"/>
                <w:lang w:eastAsia="bg-BG"/>
              </w:rPr>
              <w:t xml:space="preserve">2015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  <w:r w:rsidRPr="00647F83">
              <w:rPr>
                <w:b/>
                <w:bCs/>
                <w:sz w:val="19"/>
                <w:szCs w:val="19"/>
                <w:lang w:eastAsia="bg-BG"/>
              </w:rPr>
              <w:t xml:space="preserve">2016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27DB" w:rsidRPr="00647F83" w:rsidRDefault="00C627DB" w:rsidP="00912DC5">
            <w:pPr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  <w:r w:rsidRPr="00647F83">
              <w:rPr>
                <w:b/>
                <w:bCs/>
                <w:sz w:val="19"/>
                <w:szCs w:val="19"/>
                <w:lang w:eastAsia="bg-BG"/>
              </w:rPr>
              <w:t>2017</w:t>
            </w:r>
          </w:p>
        </w:tc>
      </w:tr>
      <w:tr w:rsidR="00C627DB" w:rsidRPr="00647F83" w:rsidTr="00912DC5">
        <w:trPr>
          <w:trHeight w:val="37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627DB" w:rsidRPr="00647F83" w:rsidRDefault="00C627DB" w:rsidP="00912DC5">
            <w:pPr>
              <w:rPr>
                <w:b/>
                <w:bCs/>
                <w:sz w:val="19"/>
                <w:szCs w:val="19"/>
                <w:lang w:eastAsia="bg-BG"/>
              </w:rPr>
            </w:pPr>
            <w:r w:rsidRPr="00647F83">
              <w:rPr>
                <w:b/>
                <w:bCs/>
                <w:sz w:val="19"/>
                <w:szCs w:val="19"/>
                <w:lang w:eastAsia="bg-BG"/>
              </w:rPr>
              <w:t xml:space="preserve">Total number of victims 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DB" w:rsidRPr="00647F83" w:rsidRDefault="00C627DB" w:rsidP="00912DC5">
            <w:pPr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  <w:r w:rsidRPr="00647F83">
              <w:rPr>
                <w:b/>
                <w:bCs/>
                <w:sz w:val="19"/>
                <w:szCs w:val="19"/>
                <w:lang w:eastAsia="bg-BG"/>
              </w:rPr>
              <w:t>495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  <w:r w:rsidRPr="00647F83">
              <w:rPr>
                <w:b/>
                <w:bCs/>
                <w:sz w:val="19"/>
                <w:szCs w:val="19"/>
                <w:lang w:eastAsia="bg-BG"/>
              </w:rPr>
              <w:t>409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  <w:r w:rsidRPr="00647F83">
              <w:rPr>
                <w:b/>
                <w:bCs/>
                <w:sz w:val="19"/>
                <w:szCs w:val="19"/>
                <w:lang w:eastAsia="bg-BG"/>
              </w:rPr>
              <w:t>447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DB" w:rsidRPr="00647F83" w:rsidRDefault="00C627DB" w:rsidP="00912DC5">
            <w:pPr>
              <w:jc w:val="center"/>
              <w:rPr>
                <w:b/>
                <w:bCs/>
                <w:sz w:val="19"/>
                <w:szCs w:val="19"/>
                <w:lang w:val="bg-BG" w:eastAsia="bg-BG"/>
              </w:rPr>
            </w:pPr>
            <w:r w:rsidRPr="00647F83">
              <w:rPr>
                <w:b/>
                <w:bCs/>
                <w:sz w:val="19"/>
                <w:szCs w:val="19"/>
                <w:lang w:val="bg-BG" w:eastAsia="bg-BG"/>
              </w:rPr>
              <w:t>508</w:t>
            </w:r>
          </w:p>
        </w:tc>
      </w:tr>
      <w:tr w:rsidR="00C627DB" w:rsidRPr="00647F83" w:rsidTr="00912DC5">
        <w:trPr>
          <w:trHeight w:val="31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627DB" w:rsidRPr="00647F83" w:rsidRDefault="00C627DB" w:rsidP="00912DC5">
            <w:pPr>
              <w:rPr>
                <w:b/>
                <w:bCs/>
                <w:sz w:val="19"/>
                <w:szCs w:val="19"/>
                <w:lang w:eastAsia="bg-BG"/>
              </w:rPr>
            </w:pPr>
            <w:r w:rsidRPr="00647F83">
              <w:rPr>
                <w:b/>
                <w:bCs/>
                <w:sz w:val="19"/>
                <w:szCs w:val="19"/>
                <w:lang w:eastAsia="bg-BG"/>
              </w:rPr>
              <w:t xml:space="preserve">Female, </w:t>
            </w:r>
            <w:r w:rsidRPr="00647F83">
              <w:rPr>
                <w:bCs/>
                <w:sz w:val="19"/>
                <w:szCs w:val="19"/>
                <w:lang w:eastAsia="bg-BG"/>
              </w:rPr>
              <w:t xml:space="preserve">of whom 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464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381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val="bg-BG" w:eastAsia="bg-BG"/>
              </w:rPr>
            </w:pPr>
            <w:r w:rsidRPr="00647F83">
              <w:rPr>
                <w:color w:val="000000"/>
                <w:sz w:val="19"/>
                <w:szCs w:val="19"/>
                <w:lang w:val="bg-BG" w:eastAsia="bg-BG"/>
              </w:rPr>
              <w:t>444</w:t>
            </w:r>
          </w:p>
        </w:tc>
      </w:tr>
      <w:tr w:rsidR="00C627DB" w:rsidRPr="00647F83" w:rsidTr="00912DC5">
        <w:trPr>
          <w:trHeight w:val="31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27DB" w:rsidRPr="00647F83" w:rsidRDefault="00C627DB" w:rsidP="00912DC5">
            <w:pPr>
              <w:jc w:val="right"/>
              <w:rPr>
                <w:sz w:val="19"/>
                <w:szCs w:val="19"/>
                <w:lang w:eastAsia="bg-BG"/>
              </w:rPr>
            </w:pPr>
            <w:r w:rsidRPr="00647F83">
              <w:rPr>
                <w:sz w:val="19"/>
                <w:szCs w:val="19"/>
                <w:lang w:eastAsia="bg-BG"/>
              </w:rPr>
              <w:t xml:space="preserve">minor (14-18 years of age) 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23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27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val="bg-BG" w:eastAsia="bg-BG"/>
              </w:rPr>
            </w:pPr>
            <w:r w:rsidRPr="00647F83">
              <w:rPr>
                <w:color w:val="000000"/>
                <w:sz w:val="19"/>
                <w:szCs w:val="19"/>
                <w:lang w:val="bg-BG" w:eastAsia="bg-BG"/>
              </w:rPr>
              <w:t>36</w:t>
            </w:r>
          </w:p>
        </w:tc>
      </w:tr>
      <w:tr w:rsidR="00C627DB" w:rsidRPr="00647F83" w:rsidTr="00912DC5">
        <w:trPr>
          <w:trHeight w:val="315"/>
        </w:trPr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627DB" w:rsidRPr="00647F83" w:rsidRDefault="00C627DB" w:rsidP="00912DC5">
            <w:pPr>
              <w:jc w:val="right"/>
              <w:rPr>
                <w:sz w:val="19"/>
                <w:szCs w:val="19"/>
                <w:lang w:eastAsia="bg-BG"/>
              </w:rPr>
            </w:pPr>
            <w:r w:rsidRPr="00647F83">
              <w:rPr>
                <w:sz w:val="19"/>
                <w:szCs w:val="19"/>
                <w:lang w:eastAsia="bg-BG"/>
              </w:rPr>
              <w:t>minor (below 14 years of age)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8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1</w:t>
            </w:r>
          </w:p>
        </w:tc>
      </w:tr>
      <w:tr w:rsidR="00C627DB" w:rsidRPr="00647F83" w:rsidTr="00912DC5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b/>
                <w:bCs/>
                <w:sz w:val="19"/>
                <w:szCs w:val="19"/>
                <w:lang w:eastAsia="bg-BG"/>
              </w:rPr>
              <w:t xml:space="preserve">Distribution of the victims according to the purpose of trafficking </w:t>
            </w:r>
          </w:p>
        </w:tc>
      </w:tr>
      <w:tr w:rsidR="00C627DB" w:rsidRPr="00647F83" w:rsidTr="00912DC5">
        <w:trPr>
          <w:trHeight w:val="31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rPr>
                <w:b/>
                <w:sz w:val="19"/>
                <w:szCs w:val="19"/>
                <w:lang w:eastAsia="bg-BG"/>
              </w:rPr>
            </w:pPr>
            <w:r w:rsidRPr="00647F83">
              <w:rPr>
                <w:b/>
                <w:sz w:val="19"/>
                <w:szCs w:val="19"/>
                <w:lang w:eastAsia="bg-BG"/>
              </w:rPr>
              <w:t xml:space="preserve">Sexual exploitation 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409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314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329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val="bg-BG"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323</w:t>
            </w:r>
          </w:p>
        </w:tc>
      </w:tr>
      <w:tr w:rsidR="00C627DB" w:rsidRPr="00647F83" w:rsidTr="00912DC5">
        <w:trPr>
          <w:trHeight w:val="31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627DB" w:rsidRPr="00647F83" w:rsidRDefault="00C627DB" w:rsidP="00912DC5">
            <w:pPr>
              <w:rPr>
                <w:sz w:val="19"/>
                <w:szCs w:val="19"/>
                <w:lang w:eastAsia="bg-BG"/>
              </w:rPr>
            </w:pPr>
            <w:r w:rsidRPr="00647F83">
              <w:rPr>
                <w:sz w:val="19"/>
                <w:szCs w:val="19"/>
                <w:lang w:eastAsia="bg-BG"/>
              </w:rPr>
              <w:t xml:space="preserve">Female, </w:t>
            </w:r>
            <w:r w:rsidRPr="00647F83">
              <w:rPr>
                <w:bCs/>
                <w:sz w:val="19"/>
                <w:szCs w:val="19"/>
                <w:lang w:eastAsia="bg-BG"/>
              </w:rPr>
              <w:t>of whom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398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311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318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val="bg-BG" w:eastAsia="bg-BG"/>
              </w:rPr>
            </w:pPr>
            <w:r w:rsidRPr="00647F83">
              <w:rPr>
                <w:color w:val="000000"/>
                <w:sz w:val="19"/>
                <w:szCs w:val="19"/>
                <w:lang w:val="bg-BG" w:eastAsia="bg-BG"/>
              </w:rPr>
              <w:t>316</w:t>
            </w:r>
          </w:p>
        </w:tc>
      </w:tr>
      <w:tr w:rsidR="00C627DB" w:rsidRPr="00647F83" w:rsidTr="00912DC5">
        <w:trPr>
          <w:trHeight w:val="31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627DB" w:rsidRPr="00647F83" w:rsidRDefault="00C627DB" w:rsidP="00912DC5">
            <w:pPr>
              <w:jc w:val="right"/>
              <w:rPr>
                <w:sz w:val="19"/>
                <w:szCs w:val="19"/>
                <w:lang w:eastAsia="bg-BG"/>
              </w:rPr>
            </w:pPr>
            <w:r w:rsidRPr="00647F83">
              <w:rPr>
                <w:sz w:val="19"/>
                <w:szCs w:val="19"/>
                <w:lang w:eastAsia="bg-BG"/>
              </w:rPr>
              <w:t>minor (14-18 years of age)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22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24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val="bg-BG" w:eastAsia="bg-BG"/>
              </w:rPr>
            </w:pPr>
            <w:r w:rsidRPr="00647F83">
              <w:rPr>
                <w:color w:val="000000"/>
                <w:sz w:val="19"/>
                <w:szCs w:val="19"/>
                <w:lang w:val="bg-BG" w:eastAsia="bg-BG"/>
              </w:rPr>
              <w:t>32</w:t>
            </w:r>
          </w:p>
        </w:tc>
      </w:tr>
      <w:tr w:rsidR="00C627DB" w:rsidRPr="00647F83" w:rsidTr="00912DC5">
        <w:trPr>
          <w:trHeight w:val="31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627DB" w:rsidRPr="00647F83" w:rsidRDefault="00C627DB" w:rsidP="00912DC5">
            <w:pPr>
              <w:jc w:val="right"/>
              <w:rPr>
                <w:sz w:val="19"/>
                <w:szCs w:val="19"/>
                <w:lang w:eastAsia="bg-BG"/>
              </w:rPr>
            </w:pPr>
            <w:r w:rsidRPr="00647F83">
              <w:rPr>
                <w:sz w:val="19"/>
                <w:szCs w:val="19"/>
                <w:lang w:eastAsia="bg-BG"/>
              </w:rPr>
              <w:t>minor (below 14 years of age)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0</w:t>
            </w:r>
          </w:p>
        </w:tc>
      </w:tr>
      <w:tr w:rsidR="00C627DB" w:rsidRPr="00647F83" w:rsidTr="00912DC5">
        <w:trPr>
          <w:trHeight w:val="31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rPr>
                <w:b/>
                <w:sz w:val="19"/>
                <w:szCs w:val="19"/>
                <w:lang w:eastAsia="bg-BG"/>
              </w:rPr>
            </w:pPr>
            <w:r w:rsidRPr="00647F83">
              <w:rPr>
                <w:b/>
                <w:sz w:val="19"/>
                <w:szCs w:val="19"/>
                <w:lang w:eastAsia="bg-BG"/>
              </w:rPr>
              <w:t xml:space="preserve">Labour exploitation 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16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26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31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val="bg-BG" w:eastAsia="bg-BG"/>
              </w:rPr>
            </w:pPr>
            <w:r w:rsidRPr="00647F83">
              <w:rPr>
                <w:color w:val="000000"/>
                <w:sz w:val="19"/>
                <w:szCs w:val="19"/>
                <w:lang w:val="bg-BG" w:eastAsia="bg-BG"/>
              </w:rPr>
              <w:t>67</w:t>
            </w:r>
          </w:p>
        </w:tc>
      </w:tr>
      <w:tr w:rsidR="00C627DB" w:rsidRPr="00647F83" w:rsidTr="00912DC5">
        <w:trPr>
          <w:trHeight w:val="31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627DB" w:rsidRPr="00647F83" w:rsidRDefault="00C627DB" w:rsidP="00912DC5">
            <w:pPr>
              <w:rPr>
                <w:sz w:val="19"/>
                <w:szCs w:val="19"/>
                <w:lang w:eastAsia="bg-BG"/>
              </w:rPr>
            </w:pPr>
            <w:r w:rsidRPr="00647F83">
              <w:rPr>
                <w:sz w:val="19"/>
                <w:szCs w:val="19"/>
                <w:lang w:eastAsia="bg-BG"/>
              </w:rPr>
              <w:t>Female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val="bg-BG" w:eastAsia="bg-BG"/>
              </w:rPr>
            </w:pPr>
            <w:r w:rsidRPr="00647F83">
              <w:rPr>
                <w:color w:val="000000"/>
                <w:sz w:val="19"/>
                <w:szCs w:val="19"/>
                <w:lang w:val="bg-BG" w:eastAsia="bg-BG"/>
              </w:rPr>
              <w:t>16</w:t>
            </w:r>
          </w:p>
        </w:tc>
      </w:tr>
      <w:tr w:rsidR="00C627DB" w:rsidRPr="00647F83" w:rsidTr="00912DC5">
        <w:trPr>
          <w:trHeight w:val="31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rPr>
                <w:b/>
                <w:sz w:val="19"/>
                <w:szCs w:val="19"/>
                <w:lang w:eastAsia="bg-BG"/>
              </w:rPr>
            </w:pPr>
            <w:r w:rsidRPr="00647F83">
              <w:rPr>
                <w:b/>
                <w:sz w:val="19"/>
                <w:szCs w:val="19"/>
                <w:lang w:eastAsia="bg-BG"/>
              </w:rPr>
              <w:t xml:space="preserve">Organ removal 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val="bg-BG" w:eastAsia="bg-BG"/>
              </w:rPr>
            </w:pPr>
            <w:r w:rsidRPr="00647F83">
              <w:rPr>
                <w:color w:val="000000"/>
                <w:sz w:val="19"/>
                <w:szCs w:val="19"/>
                <w:lang w:val="bg-BG" w:eastAsia="bg-BG"/>
              </w:rPr>
              <w:t>1</w:t>
            </w:r>
          </w:p>
        </w:tc>
      </w:tr>
      <w:tr w:rsidR="00C627DB" w:rsidRPr="00647F83" w:rsidTr="00912DC5">
        <w:trPr>
          <w:trHeight w:val="31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627DB" w:rsidRPr="00647F83" w:rsidRDefault="00C627DB" w:rsidP="00912DC5">
            <w:pPr>
              <w:rPr>
                <w:sz w:val="19"/>
                <w:szCs w:val="19"/>
                <w:lang w:eastAsia="bg-BG"/>
              </w:rPr>
            </w:pPr>
            <w:r w:rsidRPr="00647F83">
              <w:rPr>
                <w:sz w:val="19"/>
                <w:szCs w:val="19"/>
                <w:lang w:eastAsia="bg-BG"/>
              </w:rPr>
              <w:t>Female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0</w:t>
            </w:r>
          </w:p>
        </w:tc>
      </w:tr>
      <w:tr w:rsidR="00C627DB" w:rsidRPr="00647F83" w:rsidTr="00912DC5">
        <w:trPr>
          <w:trHeight w:val="31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rPr>
                <w:b/>
                <w:sz w:val="19"/>
                <w:szCs w:val="19"/>
                <w:lang w:eastAsia="bg-BG"/>
              </w:rPr>
            </w:pPr>
            <w:r w:rsidRPr="00647F83">
              <w:rPr>
                <w:b/>
                <w:sz w:val="19"/>
                <w:szCs w:val="19"/>
                <w:lang w:eastAsia="bg-BG"/>
              </w:rPr>
              <w:t>Servitude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11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val="bg-BG" w:eastAsia="bg-BG"/>
              </w:rPr>
            </w:pPr>
            <w:r w:rsidRPr="00647F83">
              <w:rPr>
                <w:color w:val="000000"/>
                <w:sz w:val="19"/>
                <w:szCs w:val="19"/>
                <w:lang w:val="bg-BG" w:eastAsia="bg-BG"/>
              </w:rPr>
              <w:t>17</w:t>
            </w:r>
          </w:p>
        </w:tc>
      </w:tr>
      <w:tr w:rsidR="00C627DB" w:rsidRPr="00647F83" w:rsidTr="00912DC5">
        <w:trPr>
          <w:trHeight w:val="31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627DB" w:rsidRPr="00647F83" w:rsidRDefault="00C627DB" w:rsidP="00912DC5">
            <w:pPr>
              <w:rPr>
                <w:sz w:val="19"/>
                <w:szCs w:val="19"/>
                <w:lang w:eastAsia="bg-BG"/>
              </w:rPr>
            </w:pPr>
            <w:r w:rsidRPr="00647F83">
              <w:rPr>
                <w:sz w:val="19"/>
                <w:szCs w:val="19"/>
                <w:lang w:eastAsia="bg-BG"/>
              </w:rPr>
              <w:t>Female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val="bg-BG" w:eastAsia="bg-BG"/>
              </w:rPr>
            </w:pPr>
            <w:r w:rsidRPr="00647F83">
              <w:rPr>
                <w:color w:val="000000"/>
                <w:sz w:val="19"/>
                <w:szCs w:val="19"/>
                <w:lang w:val="bg-BG" w:eastAsia="bg-BG"/>
              </w:rPr>
              <w:t>14</w:t>
            </w:r>
          </w:p>
        </w:tc>
      </w:tr>
      <w:tr w:rsidR="00C627DB" w:rsidRPr="00647F83" w:rsidTr="00912DC5">
        <w:trPr>
          <w:trHeight w:val="31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rPr>
                <w:b/>
                <w:sz w:val="19"/>
                <w:szCs w:val="19"/>
                <w:lang w:eastAsia="bg-BG"/>
              </w:rPr>
            </w:pPr>
            <w:r w:rsidRPr="00647F83">
              <w:rPr>
                <w:b/>
                <w:sz w:val="19"/>
                <w:szCs w:val="19"/>
                <w:lang w:eastAsia="bg-BG"/>
              </w:rPr>
              <w:t xml:space="preserve">Pregnant women for selling their </w:t>
            </w:r>
            <w:proofErr w:type="spellStart"/>
            <w:r w:rsidRPr="00647F83">
              <w:rPr>
                <w:b/>
                <w:sz w:val="19"/>
                <w:szCs w:val="19"/>
                <w:lang w:eastAsia="bg-BG"/>
              </w:rPr>
              <w:t>newborn</w:t>
            </w:r>
            <w:proofErr w:type="spellEnd"/>
            <w:r w:rsidRPr="00647F83">
              <w:rPr>
                <w:b/>
                <w:sz w:val="19"/>
                <w:szCs w:val="19"/>
                <w:lang w:eastAsia="bg-BG"/>
              </w:rPr>
              <w:t xml:space="preserve"> babies 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57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62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color w:val="000000"/>
                <w:sz w:val="19"/>
                <w:szCs w:val="19"/>
                <w:lang w:eastAsia="bg-BG"/>
              </w:rPr>
            </w:pPr>
            <w:r w:rsidRPr="00647F83">
              <w:rPr>
                <w:color w:val="000000"/>
                <w:sz w:val="19"/>
                <w:szCs w:val="19"/>
                <w:lang w:eastAsia="bg-BG"/>
              </w:rPr>
              <w:t>81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C627DB" w:rsidRPr="00647F83" w:rsidRDefault="00C627DB" w:rsidP="00912DC5">
            <w:pPr>
              <w:jc w:val="center"/>
              <w:rPr>
                <w:bCs/>
                <w:sz w:val="19"/>
                <w:szCs w:val="19"/>
                <w:lang w:val="bg-BG" w:eastAsia="bg-BG"/>
              </w:rPr>
            </w:pPr>
            <w:r w:rsidRPr="00647F83">
              <w:rPr>
                <w:bCs/>
                <w:sz w:val="19"/>
                <w:szCs w:val="19"/>
                <w:lang w:val="bg-BG" w:eastAsia="bg-BG"/>
              </w:rPr>
              <w:t>97</w:t>
            </w:r>
          </w:p>
        </w:tc>
      </w:tr>
    </w:tbl>
    <w:p w:rsidR="00C627DB" w:rsidRPr="00647F83" w:rsidRDefault="00C627DB" w:rsidP="00C627DB">
      <w:pPr>
        <w:contextualSpacing/>
        <w:jc w:val="both"/>
        <w:rPr>
          <w:i/>
          <w:sz w:val="19"/>
          <w:szCs w:val="19"/>
        </w:rPr>
      </w:pPr>
      <w:r w:rsidRPr="00647F83">
        <w:rPr>
          <w:i/>
          <w:sz w:val="19"/>
          <w:szCs w:val="19"/>
        </w:rPr>
        <w:t>Source: SPOC</w:t>
      </w:r>
    </w:p>
    <w:p w:rsidR="00C627DB" w:rsidRPr="00647F83" w:rsidRDefault="00C627DB" w:rsidP="00C627DB">
      <w:pPr>
        <w:contextualSpacing/>
        <w:jc w:val="both"/>
        <w:rPr>
          <w:sz w:val="19"/>
          <w:szCs w:val="19"/>
        </w:rPr>
      </w:pPr>
    </w:p>
    <w:p w:rsidR="00C627DB" w:rsidRPr="00647F83" w:rsidRDefault="00C627DB" w:rsidP="00C627DB">
      <w:pPr>
        <w:contextualSpacing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Table 2</w:t>
      </w:r>
      <w:r w:rsidRPr="00647F83">
        <w:rPr>
          <w:i/>
          <w:sz w:val="19"/>
          <w:szCs w:val="19"/>
        </w:rPr>
        <w:t>. Number of persons brought to court, convicted persons, imposed punishments and acquittals over the period 2014-2017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109"/>
        <w:gridCol w:w="1109"/>
        <w:gridCol w:w="1109"/>
        <w:gridCol w:w="1076"/>
      </w:tblGrid>
      <w:tr w:rsidR="00C627DB" w:rsidRPr="00F329B5" w:rsidTr="00B137C4">
        <w:trPr>
          <w:trHeight w:val="316"/>
        </w:trPr>
        <w:tc>
          <w:tcPr>
            <w:tcW w:w="4786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bookmarkStart w:id="0" w:name="_GoBack"/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47F83">
              <w:rPr>
                <w:b/>
                <w:sz w:val="19"/>
                <w:szCs w:val="19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47F83">
              <w:rPr>
                <w:b/>
                <w:sz w:val="19"/>
                <w:szCs w:val="19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47F83">
              <w:rPr>
                <w:b/>
                <w:sz w:val="19"/>
                <w:szCs w:val="19"/>
              </w:rPr>
              <w:t>2016</w:t>
            </w:r>
          </w:p>
        </w:tc>
        <w:tc>
          <w:tcPr>
            <w:tcW w:w="1100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47F83">
              <w:rPr>
                <w:b/>
                <w:sz w:val="19"/>
                <w:szCs w:val="19"/>
              </w:rPr>
              <w:t xml:space="preserve">2017 </w:t>
            </w:r>
          </w:p>
        </w:tc>
      </w:tr>
      <w:tr w:rsidR="00C627DB" w:rsidRPr="00F329B5" w:rsidTr="00912DC5">
        <w:tc>
          <w:tcPr>
            <w:tcW w:w="4786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647F83">
              <w:rPr>
                <w:b/>
                <w:sz w:val="19"/>
                <w:szCs w:val="19"/>
              </w:rPr>
              <w:t xml:space="preserve">Persons brought to court 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80</w:t>
            </w:r>
          </w:p>
        </w:tc>
        <w:tc>
          <w:tcPr>
            <w:tcW w:w="1100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88</w:t>
            </w:r>
          </w:p>
        </w:tc>
      </w:tr>
      <w:tr w:rsidR="00C627DB" w:rsidRPr="00F329B5" w:rsidTr="00912DC5">
        <w:tc>
          <w:tcPr>
            <w:tcW w:w="4786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647F83">
              <w:rPr>
                <w:b/>
                <w:sz w:val="19"/>
                <w:szCs w:val="19"/>
              </w:rPr>
              <w:t xml:space="preserve">Convicted and sanctioned persons with a final judicial act 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36</w:t>
            </w:r>
          </w:p>
        </w:tc>
        <w:tc>
          <w:tcPr>
            <w:tcW w:w="1100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62</w:t>
            </w:r>
          </w:p>
        </w:tc>
      </w:tr>
      <w:tr w:rsidR="00C627DB" w:rsidRPr="00F329B5" w:rsidTr="00912DC5">
        <w:tc>
          <w:tcPr>
            <w:tcW w:w="9288" w:type="dxa"/>
            <w:gridSpan w:val="5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b/>
                <w:sz w:val="19"/>
                <w:szCs w:val="19"/>
              </w:rPr>
              <w:t xml:space="preserve">Punished </w:t>
            </w:r>
            <w:r w:rsidRPr="00647F83">
              <w:rPr>
                <w:sz w:val="19"/>
                <w:szCs w:val="19"/>
              </w:rPr>
              <w:t>(Fine is imposed together with imprisonment):</w:t>
            </w:r>
          </w:p>
        </w:tc>
      </w:tr>
      <w:tr w:rsidR="00C627DB" w:rsidRPr="00F329B5" w:rsidTr="00912DC5">
        <w:tc>
          <w:tcPr>
            <w:tcW w:w="4786" w:type="dxa"/>
            <w:shd w:val="clear" w:color="auto" w:fill="auto"/>
          </w:tcPr>
          <w:p w:rsidR="00C627DB" w:rsidRPr="00F329B5" w:rsidRDefault="00C627DB" w:rsidP="00B137C4"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F329B5">
              <w:rPr>
                <w:b/>
                <w:sz w:val="19"/>
                <w:szCs w:val="19"/>
              </w:rPr>
              <w:t>Imprisonment – effective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12</w:t>
            </w:r>
          </w:p>
        </w:tc>
        <w:tc>
          <w:tcPr>
            <w:tcW w:w="1100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20</w:t>
            </w:r>
          </w:p>
        </w:tc>
      </w:tr>
      <w:tr w:rsidR="00C627DB" w:rsidRPr="00F329B5" w:rsidTr="00912DC5">
        <w:tc>
          <w:tcPr>
            <w:tcW w:w="4786" w:type="dxa"/>
            <w:shd w:val="clear" w:color="auto" w:fill="auto"/>
          </w:tcPr>
          <w:p w:rsidR="00C627DB" w:rsidRPr="00F329B5" w:rsidRDefault="00C627DB" w:rsidP="00B137C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b/>
                <w:sz w:val="19"/>
                <w:szCs w:val="19"/>
              </w:rPr>
            </w:pPr>
            <w:r w:rsidRPr="00F329B5">
              <w:rPr>
                <w:b/>
                <w:sz w:val="19"/>
                <w:szCs w:val="19"/>
              </w:rPr>
              <w:t>Imprisonment – conditionally suspended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23</w:t>
            </w:r>
          </w:p>
        </w:tc>
        <w:tc>
          <w:tcPr>
            <w:tcW w:w="1100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41</w:t>
            </w:r>
          </w:p>
        </w:tc>
      </w:tr>
      <w:tr w:rsidR="00C627DB" w:rsidRPr="00F329B5" w:rsidTr="00912DC5">
        <w:tc>
          <w:tcPr>
            <w:tcW w:w="4786" w:type="dxa"/>
            <w:shd w:val="clear" w:color="auto" w:fill="auto"/>
          </w:tcPr>
          <w:p w:rsidR="00C627DB" w:rsidRPr="00F329B5" w:rsidRDefault="00C627DB" w:rsidP="00B137C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b/>
                <w:sz w:val="19"/>
                <w:szCs w:val="19"/>
              </w:rPr>
            </w:pPr>
            <w:r w:rsidRPr="00F329B5">
              <w:rPr>
                <w:b/>
                <w:sz w:val="19"/>
                <w:szCs w:val="19"/>
              </w:rPr>
              <w:t>Fine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29</w:t>
            </w:r>
          </w:p>
        </w:tc>
      </w:tr>
      <w:tr w:rsidR="00C627DB" w:rsidRPr="00F329B5" w:rsidTr="00912DC5">
        <w:tc>
          <w:tcPr>
            <w:tcW w:w="4786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647F83">
              <w:rPr>
                <w:b/>
                <w:sz w:val="19"/>
                <w:szCs w:val="19"/>
              </w:rPr>
              <w:t xml:space="preserve">Finally acquitted persons  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C627DB" w:rsidRPr="00647F83" w:rsidRDefault="00C627DB" w:rsidP="00B137C4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647F83">
              <w:rPr>
                <w:sz w:val="19"/>
                <w:szCs w:val="19"/>
              </w:rPr>
              <w:t>0</w:t>
            </w:r>
          </w:p>
        </w:tc>
      </w:tr>
    </w:tbl>
    <w:bookmarkEnd w:id="0"/>
    <w:p w:rsidR="00C627DB" w:rsidRPr="00647F83" w:rsidRDefault="00C627DB" w:rsidP="00C627DB">
      <w:pPr>
        <w:contextualSpacing/>
        <w:jc w:val="both"/>
        <w:rPr>
          <w:sz w:val="19"/>
          <w:szCs w:val="19"/>
        </w:rPr>
      </w:pPr>
      <w:r w:rsidRPr="00647F83">
        <w:rPr>
          <w:i/>
          <w:sz w:val="19"/>
          <w:szCs w:val="19"/>
        </w:rPr>
        <w:t>Source: SPOC</w:t>
      </w:r>
    </w:p>
    <w:p w:rsidR="00C627DB" w:rsidRPr="00647F83" w:rsidRDefault="00C627DB" w:rsidP="00C627DB">
      <w:pPr>
        <w:ind w:firstLine="720"/>
        <w:contextualSpacing/>
        <w:jc w:val="both"/>
        <w:rPr>
          <w:sz w:val="19"/>
          <w:szCs w:val="19"/>
        </w:rPr>
      </w:pPr>
    </w:p>
    <w:p w:rsidR="00C627DB" w:rsidRPr="00B800C9" w:rsidRDefault="00C627DB" w:rsidP="00C627DB">
      <w:pPr>
        <w:spacing w:after="120"/>
        <w:ind w:firstLine="720"/>
        <w:contextualSpacing/>
        <w:jc w:val="both"/>
        <w:rPr>
          <w:rFonts w:eastAsia="Batang"/>
          <w:sz w:val="19"/>
          <w:szCs w:val="19"/>
          <w:lang w:eastAsia="ko-KR"/>
        </w:rPr>
      </w:pPr>
      <w:r w:rsidRPr="00B800C9">
        <w:rPr>
          <w:rFonts w:eastAsia="Batang"/>
          <w:sz w:val="19"/>
          <w:szCs w:val="19"/>
          <w:lang w:eastAsia="ko-KR"/>
        </w:rPr>
        <w:t>According to the latest data from the Prosecutor’s Office, the number of sentenced for human trafficking in 2017 has almost doubled on the year:</w:t>
      </w:r>
    </w:p>
    <w:p w:rsidR="00C627DB" w:rsidRPr="005A752E" w:rsidRDefault="00C627DB" w:rsidP="00C627DB">
      <w:pPr>
        <w:spacing w:after="120"/>
        <w:ind w:left="720"/>
        <w:contextualSpacing/>
        <w:jc w:val="both"/>
        <w:rPr>
          <w:rFonts w:eastAsia="Batang"/>
          <w:color w:val="1F497D"/>
          <w:sz w:val="19"/>
          <w:szCs w:val="19"/>
          <w:lang w:eastAsia="ko-KR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462"/>
        <w:gridCol w:w="1462"/>
        <w:gridCol w:w="1455"/>
      </w:tblGrid>
      <w:tr w:rsidR="00C627DB" w:rsidRPr="005A752E" w:rsidTr="00912DC5">
        <w:trPr>
          <w:trHeight w:val="345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27DB" w:rsidRPr="005A752E" w:rsidRDefault="00C627DB" w:rsidP="00912DC5">
            <w:pPr>
              <w:ind w:right="-83" w:firstLine="720"/>
              <w:jc w:val="center"/>
              <w:rPr>
                <w:b/>
                <w:sz w:val="19"/>
                <w:szCs w:val="19"/>
                <w:lang w:eastAsia="bg-BG"/>
              </w:rPr>
            </w:pPr>
            <w:r w:rsidRPr="005A752E">
              <w:rPr>
                <w:b/>
                <w:sz w:val="19"/>
                <w:szCs w:val="19"/>
                <w:lang w:eastAsia="bg-BG"/>
              </w:rPr>
              <w:t>Indicators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27DB" w:rsidRPr="005A752E" w:rsidRDefault="00C627DB" w:rsidP="00912DC5">
            <w:pPr>
              <w:autoSpaceDN w:val="0"/>
              <w:jc w:val="center"/>
              <w:rPr>
                <w:b/>
                <w:sz w:val="19"/>
                <w:szCs w:val="19"/>
                <w:lang w:eastAsia="bg-BG"/>
              </w:rPr>
            </w:pPr>
            <w:r w:rsidRPr="005A752E">
              <w:rPr>
                <w:b/>
                <w:sz w:val="19"/>
                <w:szCs w:val="19"/>
                <w:lang w:eastAsia="bg-BG"/>
              </w:rPr>
              <w:t>2015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27DB" w:rsidRPr="005A752E" w:rsidRDefault="00C627DB" w:rsidP="00912DC5">
            <w:pPr>
              <w:autoSpaceDN w:val="0"/>
              <w:jc w:val="center"/>
              <w:rPr>
                <w:b/>
                <w:sz w:val="19"/>
                <w:szCs w:val="19"/>
                <w:lang w:eastAsia="bg-BG"/>
              </w:rPr>
            </w:pPr>
            <w:r w:rsidRPr="005A752E">
              <w:rPr>
                <w:b/>
                <w:sz w:val="19"/>
                <w:szCs w:val="19"/>
                <w:lang w:eastAsia="bg-BG"/>
              </w:rPr>
              <w:t>2016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27DB" w:rsidRPr="005A752E" w:rsidRDefault="00C627DB" w:rsidP="00912DC5">
            <w:pPr>
              <w:ind w:right="-83"/>
              <w:jc w:val="center"/>
              <w:rPr>
                <w:b/>
                <w:sz w:val="19"/>
                <w:szCs w:val="19"/>
                <w:lang w:eastAsia="bg-BG"/>
              </w:rPr>
            </w:pPr>
            <w:r w:rsidRPr="005A752E">
              <w:rPr>
                <w:b/>
                <w:sz w:val="19"/>
                <w:szCs w:val="19"/>
                <w:lang w:eastAsia="bg-BG"/>
              </w:rPr>
              <w:t>2017</w:t>
            </w:r>
          </w:p>
        </w:tc>
      </w:tr>
      <w:tr w:rsidR="00C627DB" w:rsidRPr="005A752E" w:rsidTr="00912DC5">
        <w:trPr>
          <w:trHeight w:val="335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DB" w:rsidRPr="005A752E" w:rsidRDefault="00C627DB" w:rsidP="00912DC5">
            <w:pPr>
              <w:ind w:right="-83"/>
              <w:rPr>
                <w:sz w:val="19"/>
                <w:szCs w:val="19"/>
                <w:lang w:eastAsia="ko-KR"/>
              </w:rPr>
            </w:pPr>
            <w:r w:rsidRPr="005A752E">
              <w:rPr>
                <w:sz w:val="19"/>
                <w:szCs w:val="19"/>
                <w:lang w:eastAsia="ko-KR"/>
              </w:rPr>
              <w:t>Cumulative pre-trial proceedings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DB" w:rsidRPr="005A752E" w:rsidRDefault="00C627DB" w:rsidP="00912DC5">
            <w:pPr>
              <w:autoSpaceDN w:val="0"/>
              <w:jc w:val="center"/>
              <w:rPr>
                <w:bCs/>
                <w:sz w:val="19"/>
                <w:szCs w:val="19"/>
                <w:lang w:eastAsia="bg-BG"/>
              </w:rPr>
            </w:pPr>
            <w:r w:rsidRPr="005A752E">
              <w:rPr>
                <w:bCs/>
                <w:sz w:val="19"/>
                <w:szCs w:val="19"/>
                <w:lang w:eastAsia="bg-BG"/>
              </w:rPr>
              <w:t>294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DB" w:rsidRPr="005A752E" w:rsidRDefault="00C627DB" w:rsidP="00912DC5">
            <w:pPr>
              <w:autoSpaceDN w:val="0"/>
              <w:jc w:val="center"/>
              <w:rPr>
                <w:bCs/>
                <w:sz w:val="19"/>
                <w:szCs w:val="19"/>
                <w:lang w:eastAsia="bg-BG"/>
              </w:rPr>
            </w:pPr>
            <w:r w:rsidRPr="005A752E">
              <w:rPr>
                <w:bCs/>
                <w:sz w:val="19"/>
                <w:szCs w:val="19"/>
                <w:lang w:eastAsia="bg-BG"/>
              </w:rPr>
              <w:t>312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27DB" w:rsidRPr="005A752E" w:rsidRDefault="00C627DB" w:rsidP="00912DC5">
            <w:pPr>
              <w:ind w:right="-83"/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  <w:r w:rsidRPr="005A752E">
              <w:rPr>
                <w:b/>
                <w:bCs/>
                <w:sz w:val="19"/>
                <w:szCs w:val="19"/>
                <w:lang w:eastAsia="bg-BG"/>
              </w:rPr>
              <w:t>325</w:t>
            </w:r>
          </w:p>
        </w:tc>
      </w:tr>
      <w:tr w:rsidR="00C627DB" w:rsidRPr="005A752E" w:rsidTr="00912DC5">
        <w:trPr>
          <w:trHeight w:val="335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DB" w:rsidRPr="005A752E" w:rsidRDefault="00C627DB" w:rsidP="00912DC5">
            <w:pPr>
              <w:ind w:right="-83"/>
              <w:rPr>
                <w:sz w:val="19"/>
                <w:szCs w:val="19"/>
                <w:lang w:eastAsia="ko-KR"/>
              </w:rPr>
            </w:pPr>
            <w:r w:rsidRPr="005A752E">
              <w:rPr>
                <w:sz w:val="19"/>
                <w:szCs w:val="19"/>
                <w:lang w:eastAsia="ko-KR"/>
              </w:rPr>
              <w:t>New pre-trial proceedings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DB" w:rsidRPr="005A752E" w:rsidRDefault="00C627DB" w:rsidP="00912DC5">
            <w:pPr>
              <w:autoSpaceDN w:val="0"/>
              <w:jc w:val="center"/>
              <w:rPr>
                <w:bCs/>
                <w:sz w:val="19"/>
                <w:szCs w:val="19"/>
                <w:lang w:eastAsia="bg-BG"/>
              </w:rPr>
            </w:pPr>
            <w:r w:rsidRPr="005A752E">
              <w:rPr>
                <w:bCs/>
                <w:sz w:val="19"/>
                <w:szCs w:val="19"/>
                <w:lang w:eastAsia="bg-BG"/>
              </w:rPr>
              <w:t>85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DB" w:rsidRPr="005A752E" w:rsidRDefault="00C627DB" w:rsidP="00912DC5">
            <w:pPr>
              <w:autoSpaceDN w:val="0"/>
              <w:jc w:val="center"/>
              <w:rPr>
                <w:bCs/>
                <w:sz w:val="19"/>
                <w:szCs w:val="19"/>
                <w:lang w:eastAsia="bg-BG"/>
              </w:rPr>
            </w:pPr>
            <w:r w:rsidRPr="005A752E">
              <w:rPr>
                <w:bCs/>
                <w:sz w:val="19"/>
                <w:szCs w:val="19"/>
                <w:lang w:eastAsia="bg-BG"/>
              </w:rPr>
              <w:t>104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27DB" w:rsidRPr="005A752E" w:rsidRDefault="00C627DB" w:rsidP="00912DC5">
            <w:pPr>
              <w:ind w:right="-83"/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  <w:r w:rsidRPr="005A752E">
              <w:rPr>
                <w:b/>
                <w:bCs/>
                <w:sz w:val="19"/>
                <w:szCs w:val="19"/>
                <w:lang w:eastAsia="bg-BG"/>
              </w:rPr>
              <w:t>86</w:t>
            </w:r>
          </w:p>
        </w:tc>
      </w:tr>
      <w:tr w:rsidR="00C627DB" w:rsidRPr="005A752E" w:rsidTr="00912DC5">
        <w:trPr>
          <w:trHeight w:val="335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DB" w:rsidRPr="005A752E" w:rsidRDefault="00C627DB" w:rsidP="00912DC5">
            <w:pPr>
              <w:ind w:right="-83"/>
              <w:rPr>
                <w:sz w:val="19"/>
                <w:szCs w:val="19"/>
                <w:lang w:eastAsia="ko-KR"/>
              </w:rPr>
            </w:pPr>
            <w:r w:rsidRPr="005A752E">
              <w:rPr>
                <w:sz w:val="19"/>
                <w:szCs w:val="19"/>
                <w:lang w:eastAsia="ko-KR"/>
              </w:rPr>
              <w:t>Concluded proceedings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DB" w:rsidRPr="005A752E" w:rsidRDefault="00C627DB" w:rsidP="00912DC5">
            <w:pPr>
              <w:autoSpaceDN w:val="0"/>
              <w:jc w:val="center"/>
              <w:rPr>
                <w:bCs/>
                <w:sz w:val="19"/>
                <w:szCs w:val="19"/>
                <w:lang w:eastAsia="bg-BG"/>
              </w:rPr>
            </w:pPr>
            <w:r w:rsidRPr="005A752E">
              <w:rPr>
                <w:bCs/>
                <w:sz w:val="19"/>
                <w:szCs w:val="19"/>
                <w:lang w:eastAsia="bg-BG"/>
              </w:rPr>
              <w:t>166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DB" w:rsidRPr="005A752E" w:rsidRDefault="00C627DB" w:rsidP="00912DC5">
            <w:pPr>
              <w:autoSpaceDN w:val="0"/>
              <w:jc w:val="center"/>
              <w:rPr>
                <w:bCs/>
                <w:sz w:val="19"/>
                <w:szCs w:val="19"/>
                <w:lang w:eastAsia="bg-BG"/>
              </w:rPr>
            </w:pPr>
            <w:r w:rsidRPr="005A752E">
              <w:rPr>
                <w:bCs/>
                <w:sz w:val="19"/>
                <w:szCs w:val="19"/>
                <w:lang w:eastAsia="bg-BG"/>
              </w:rPr>
              <w:t>160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27DB" w:rsidRPr="005A752E" w:rsidRDefault="00C627DB" w:rsidP="00912DC5">
            <w:pPr>
              <w:ind w:right="-83"/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  <w:r w:rsidRPr="005A752E">
              <w:rPr>
                <w:b/>
                <w:bCs/>
                <w:sz w:val="19"/>
                <w:szCs w:val="19"/>
                <w:lang w:eastAsia="bg-BG"/>
              </w:rPr>
              <w:t>183</w:t>
            </w:r>
          </w:p>
        </w:tc>
      </w:tr>
      <w:tr w:rsidR="00C627DB" w:rsidRPr="005A752E" w:rsidTr="00912DC5">
        <w:trPr>
          <w:trHeight w:val="335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DB" w:rsidRPr="005A752E" w:rsidRDefault="00C627DB" w:rsidP="00912DC5">
            <w:pPr>
              <w:ind w:right="-83"/>
              <w:rPr>
                <w:sz w:val="19"/>
                <w:szCs w:val="19"/>
                <w:lang w:eastAsia="ko-KR"/>
              </w:rPr>
            </w:pPr>
            <w:r w:rsidRPr="005A752E">
              <w:rPr>
                <w:sz w:val="19"/>
                <w:szCs w:val="19"/>
                <w:lang w:eastAsia="ko-KR"/>
              </w:rPr>
              <w:t>Prosecutorial acts filed with the court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DB" w:rsidRPr="005A752E" w:rsidRDefault="00C627DB" w:rsidP="00912DC5">
            <w:pPr>
              <w:autoSpaceDN w:val="0"/>
              <w:jc w:val="center"/>
              <w:rPr>
                <w:bCs/>
                <w:sz w:val="19"/>
                <w:szCs w:val="19"/>
                <w:lang w:eastAsia="bg-BG"/>
              </w:rPr>
            </w:pPr>
            <w:r w:rsidRPr="005A752E">
              <w:rPr>
                <w:bCs/>
                <w:sz w:val="19"/>
                <w:szCs w:val="19"/>
                <w:lang w:eastAsia="bg-BG"/>
              </w:rPr>
              <w:t>51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DB" w:rsidRPr="005A752E" w:rsidRDefault="00C627DB" w:rsidP="00912DC5">
            <w:pPr>
              <w:autoSpaceDN w:val="0"/>
              <w:jc w:val="center"/>
              <w:rPr>
                <w:bCs/>
                <w:sz w:val="19"/>
                <w:szCs w:val="19"/>
                <w:lang w:eastAsia="bg-BG"/>
              </w:rPr>
            </w:pPr>
            <w:r w:rsidRPr="005A752E">
              <w:rPr>
                <w:bCs/>
                <w:sz w:val="19"/>
                <w:szCs w:val="19"/>
                <w:lang w:eastAsia="bg-BG"/>
              </w:rPr>
              <w:t>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27DB" w:rsidRPr="005A752E" w:rsidRDefault="00C627DB" w:rsidP="00912DC5">
            <w:pPr>
              <w:ind w:right="-83"/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  <w:r w:rsidRPr="005A752E">
              <w:rPr>
                <w:b/>
                <w:bCs/>
                <w:sz w:val="19"/>
                <w:szCs w:val="19"/>
                <w:lang w:eastAsia="bg-BG"/>
              </w:rPr>
              <w:t>65</w:t>
            </w:r>
          </w:p>
        </w:tc>
      </w:tr>
      <w:tr w:rsidR="00C627DB" w:rsidRPr="005A752E" w:rsidTr="00912DC5">
        <w:trPr>
          <w:trHeight w:val="335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DB" w:rsidRPr="005A752E" w:rsidRDefault="00C627DB" w:rsidP="00912DC5">
            <w:pPr>
              <w:ind w:right="-83"/>
              <w:rPr>
                <w:sz w:val="19"/>
                <w:szCs w:val="19"/>
                <w:lang w:eastAsia="ko-KR"/>
              </w:rPr>
            </w:pPr>
            <w:r w:rsidRPr="005A752E">
              <w:rPr>
                <w:sz w:val="19"/>
                <w:szCs w:val="19"/>
                <w:lang w:eastAsia="ko-KR"/>
              </w:rPr>
              <w:t>Sentenced by an enforceable judicial act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DB" w:rsidRPr="005A752E" w:rsidRDefault="00C627DB" w:rsidP="00912DC5">
            <w:pPr>
              <w:autoSpaceDN w:val="0"/>
              <w:jc w:val="center"/>
              <w:rPr>
                <w:bCs/>
                <w:sz w:val="19"/>
                <w:szCs w:val="19"/>
                <w:lang w:eastAsia="bg-BG"/>
              </w:rPr>
            </w:pPr>
            <w:r w:rsidRPr="005A752E">
              <w:rPr>
                <w:bCs/>
                <w:sz w:val="19"/>
                <w:szCs w:val="19"/>
                <w:lang w:eastAsia="bg-BG"/>
              </w:rPr>
              <w:t>49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DB" w:rsidRPr="005A752E" w:rsidRDefault="00C627DB" w:rsidP="00912DC5">
            <w:pPr>
              <w:autoSpaceDN w:val="0"/>
              <w:jc w:val="center"/>
              <w:rPr>
                <w:bCs/>
                <w:sz w:val="19"/>
                <w:szCs w:val="19"/>
                <w:lang w:eastAsia="bg-BG"/>
              </w:rPr>
            </w:pPr>
            <w:r w:rsidRPr="005A752E">
              <w:rPr>
                <w:bCs/>
                <w:sz w:val="19"/>
                <w:szCs w:val="19"/>
                <w:lang w:eastAsia="bg-BG"/>
              </w:rPr>
              <w:t>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27DB" w:rsidRPr="005A752E" w:rsidRDefault="00C627DB" w:rsidP="00912DC5">
            <w:pPr>
              <w:ind w:right="-83"/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  <w:r w:rsidRPr="005A752E">
              <w:rPr>
                <w:b/>
                <w:bCs/>
                <w:sz w:val="19"/>
                <w:szCs w:val="19"/>
                <w:lang w:eastAsia="bg-BG"/>
              </w:rPr>
              <w:t>62</w:t>
            </w:r>
          </w:p>
        </w:tc>
      </w:tr>
      <w:tr w:rsidR="00C627DB" w:rsidRPr="005A752E" w:rsidTr="00912DC5">
        <w:trPr>
          <w:trHeight w:val="335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DB" w:rsidRPr="005A752E" w:rsidRDefault="00C627DB" w:rsidP="00912DC5">
            <w:pPr>
              <w:ind w:right="-83"/>
              <w:rPr>
                <w:sz w:val="19"/>
                <w:szCs w:val="19"/>
                <w:lang w:eastAsia="ko-KR"/>
              </w:rPr>
            </w:pPr>
            <w:r w:rsidRPr="005A752E">
              <w:rPr>
                <w:sz w:val="19"/>
                <w:szCs w:val="19"/>
                <w:lang w:eastAsia="ko-KR"/>
              </w:rPr>
              <w:t>Acquitted persons with a valid court act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DB" w:rsidRPr="005A752E" w:rsidRDefault="00C627DB" w:rsidP="00912DC5">
            <w:pPr>
              <w:autoSpaceDN w:val="0"/>
              <w:jc w:val="center"/>
              <w:rPr>
                <w:bCs/>
                <w:sz w:val="19"/>
                <w:szCs w:val="19"/>
                <w:lang w:eastAsia="bg-BG"/>
              </w:rPr>
            </w:pPr>
            <w:r w:rsidRPr="005A752E">
              <w:rPr>
                <w:bCs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7DB" w:rsidRPr="005A752E" w:rsidRDefault="00C627DB" w:rsidP="00912DC5">
            <w:pPr>
              <w:autoSpaceDN w:val="0"/>
              <w:jc w:val="center"/>
              <w:rPr>
                <w:bCs/>
                <w:sz w:val="19"/>
                <w:szCs w:val="19"/>
                <w:lang w:eastAsia="bg-BG"/>
              </w:rPr>
            </w:pPr>
            <w:r w:rsidRPr="005A752E">
              <w:rPr>
                <w:bCs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627DB" w:rsidRPr="005A752E" w:rsidRDefault="00C627DB" w:rsidP="00912DC5">
            <w:pPr>
              <w:ind w:right="-83"/>
              <w:jc w:val="center"/>
              <w:rPr>
                <w:b/>
                <w:bCs/>
                <w:sz w:val="19"/>
                <w:szCs w:val="19"/>
                <w:lang w:eastAsia="bg-BG"/>
              </w:rPr>
            </w:pPr>
            <w:r w:rsidRPr="005A752E">
              <w:rPr>
                <w:b/>
                <w:bCs/>
                <w:sz w:val="19"/>
                <w:szCs w:val="19"/>
                <w:lang w:eastAsia="bg-BG"/>
              </w:rPr>
              <w:t>0</w:t>
            </w:r>
          </w:p>
        </w:tc>
      </w:tr>
    </w:tbl>
    <w:p w:rsidR="008A27A0" w:rsidRDefault="00B137C4"/>
    <w:sectPr w:rsidR="008A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7A8"/>
    <w:multiLevelType w:val="hybridMultilevel"/>
    <w:tmpl w:val="757EE2D0"/>
    <w:lvl w:ilvl="0" w:tplc="8206BBEA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DB"/>
    <w:rsid w:val="0041306E"/>
    <w:rsid w:val="007E1AA4"/>
    <w:rsid w:val="00B137C4"/>
    <w:rsid w:val="00C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99DCC-33F1-4E97-8A82-69AF75F5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D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7614B75B84E4C841CE911BA0CCB9D" ma:contentTypeVersion="0" ma:contentTypeDescription="Create a new document." ma:contentTypeScope="" ma:versionID="1767317f18db5fda6be79de3c4e3da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B9D12-0D4F-4DB3-B291-78707CD8A09F}"/>
</file>

<file path=customXml/itemProps2.xml><?xml version="1.0" encoding="utf-8"?>
<ds:datastoreItem xmlns:ds="http://schemas.openxmlformats.org/officeDocument/2006/customXml" ds:itemID="{822606BB-346F-4B4C-93E0-AFD0C110CDC7}"/>
</file>

<file path=customXml/itemProps3.xml><?xml version="1.0" encoding="utf-8"?>
<ds:datastoreItem xmlns:ds="http://schemas.openxmlformats.org/officeDocument/2006/customXml" ds:itemID="{EAFD290C-60D9-4957-9A5B-F327F9A4B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Yanitsa Stoeva</dc:creator>
  <cp:keywords/>
  <dc:description/>
  <cp:lastModifiedBy>Aleksandra Dimitrova</cp:lastModifiedBy>
  <cp:revision>2</cp:revision>
  <dcterms:created xsi:type="dcterms:W3CDTF">2018-09-04T13:11:00Z</dcterms:created>
  <dcterms:modified xsi:type="dcterms:W3CDTF">2018-10-18T10:59:00Z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0x010100F397614B75B84E4C841CE911BA0CCB9D</vt:lpwstr>
  </property>
</Properties>
</file>