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5D8A2" w14:textId="77777777" w:rsidR="00DB4A43" w:rsidRPr="00B56F03" w:rsidRDefault="00DB4A43" w:rsidP="00DB4A43">
      <w:pPr>
        <w:pStyle w:val="Title"/>
        <w:jc w:val="center"/>
        <w:rPr>
          <w:rFonts w:ascii="Gadugi" w:hAnsi="Gadugi" w:cs="Times New Roman"/>
          <w:b/>
          <w:bCs/>
          <w:sz w:val="44"/>
          <w:szCs w:val="44"/>
        </w:rPr>
      </w:pPr>
      <w:bookmarkStart w:id="0" w:name="_jxkk2d1h7ari" w:colFirst="0" w:colLast="0"/>
      <w:bookmarkEnd w:id="0"/>
    </w:p>
    <w:p w14:paraId="02149313" w14:textId="77777777" w:rsidR="00DB4A43" w:rsidRPr="00B56F03" w:rsidRDefault="00DB4A43" w:rsidP="00DB4A43">
      <w:pPr>
        <w:pStyle w:val="Title"/>
        <w:jc w:val="center"/>
        <w:rPr>
          <w:rFonts w:ascii="Gadugi" w:hAnsi="Gadugi" w:cs="Times New Roman"/>
          <w:b/>
          <w:bCs/>
          <w:sz w:val="44"/>
          <w:szCs w:val="44"/>
        </w:rPr>
      </w:pPr>
    </w:p>
    <w:p w14:paraId="03C805B8" w14:textId="21BF1F87" w:rsidR="00DB4A43" w:rsidRPr="004959D5" w:rsidRDefault="00DB4A43" w:rsidP="00DB4A43">
      <w:pPr>
        <w:keepNext/>
        <w:keepLines/>
        <w:pBdr>
          <w:top w:val="nil"/>
          <w:left w:val="nil"/>
          <w:bottom w:val="nil"/>
          <w:right w:val="nil"/>
          <w:between w:val="nil"/>
        </w:pBdr>
        <w:spacing w:after="60"/>
        <w:jc w:val="center"/>
        <w:rPr>
          <w:rFonts w:ascii="Gadugi" w:eastAsiaTheme="majorEastAsia" w:hAnsi="Gadugi" w:cstheme="majorBidi"/>
          <w:b/>
          <w:bCs/>
          <w:spacing w:val="-15"/>
          <w:sz w:val="44"/>
          <w:szCs w:val="44"/>
        </w:rPr>
      </w:pPr>
      <w:r w:rsidRPr="004959D5">
        <w:rPr>
          <w:rFonts w:ascii="Gadugi" w:eastAsiaTheme="majorEastAsia" w:hAnsi="Gadugi" w:cstheme="majorBidi"/>
          <w:b/>
          <w:bCs/>
          <w:spacing w:val="-15"/>
          <w:sz w:val="44"/>
          <w:szCs w:val="44"/>
        </w:rPr>
        <w:t>Alternative report of girls, boys and adolescents</w:t>
      </w:r>
    </w:p>
    <w:p w14:paraId="2B902435" w14:textId="77777777" w:rsidR="00DB4A43" w:rsidRPr="00B56F03" w:rsidRDefault="00DB4A43" w:rsidP="00DB4A43">
      <w:pPr>
        <w:keepNext/>
        <w:keepLines/>
        <w:pBdr>
          <w:top w:val="nil"/>
          <w:left w:val="nil"/>
          <w:bottom w:val="nil"/>
          <w:right w:val="nil"/>
          <w:between w:val="nil"/>
        </w:pBdr>
        <w:spacing w:after="320"/>
        <w:jc w:val="center"/>
        <w:rPr>
          <w:rFonts w:ascii="Calibri" w:eastAsia="Calibri" w:hAnsi="Calibri" w:cs="Calibri"/>
          <w:b/>
          <w:color w:val="666666"/>
          <w:sz w:val="30"/>
          <w:szCs w:val="30"/>
        </w:rPr>
      </w:pPr>
      <w:bookmarkStart w:id="1" w:name="_30j0zll" w:colFirst="0" w:colLast="0"/>
      <w:bookmarkEnd w:id="1"/>
    </w:p>
    <w:p w14:paraId="53C9E037" w14:textId="77777777" w:rsidR="00DB4A43" w:rsidRPr="00F707B9" w:rsidRDefault="00DB4A43" w:rsidP="00DB4A43">
      <w:pPr>
        <w:pBdr>
          <w:top w:val="nil"/>
          <w:left w:val="nil"/>
          <w:bottom w:val="nil"/>
          <w:right w:val="nil"/>
          <w:between w:val="nil"/>
        </w:pBdr>
        <w:jc w:val="center"/>
        <w:rPr>
          <w:rFonts w:ascii="Gadugi" w:eastAsia="Calibri" w:hAnsi="Gadugi" w:cs="Calibri"/>
          <w:b/>
          <w:iCs/>
          <w:sz w:val="32"/>
          <w:szCs w:val="32"/>
        </w:rPr>
      </w:pPr>
      <w:r w:rsidRPr="00F707B9">
        <w:rPr>
          <w:rFonts w:ascii="Gadugi" w:eastAsia="Calibri" w:hAnsi="Gadugi" w:cs="Calibri"/>
          <w:b/>
          <w:iCs/>
          <w:sz w:val="32"/>
          <w:szCs w:val="32"/>
        </w:rPr>
        <w:t>CONVENTION ON THE RIGHTS OF THE CHILD</w:t>
      </w:r>
    </w:p>
    <w:p w14:paraId="75C0E2C1" w14:textId="77777777" w:rsidR="00DB4A43" w:rsidRPr="00B56F03" w:rsidRDefault="00DB4A43" w:rsidP="00DB4A43">
      <w:pPr>
        <w:pStyle w:val="Title"/>
        <w:jc w:val="center"/>
        <w:rPr>
          <w:rFonts w:ascii="Gadugi" w:hAnsi="Gadugi" w:cs="Times New Roman"/>
          <w:b/>
          <w:bCs/>
          <w:sz w:val="44"/>
          <w:szCs w:val="44"/>
        </w:rPr>
      </w:pPr>
    </w:p>
    <w:p w14:paraId="35878DD3" w14:textId="77777777" w:rsidR="00DB4A43" w:rsidRPr="00B56F03" w:rsidRDefault="00DB4A43" w:rsidP="00DB4A43">
      <w:pPr>
        <w:rPr>
          <w:rFonts w:ascii="Gadugi" w:hAnsi="Gadugi" w:cs="Times New Roman"/>
          <w:sz w:val="32"/>
          <w:szCs w:val="32"/>
        </w:rPr>
      </w:pPr>
      <w:bookmarkStart w:id="2" w:name="_xc54z8jt9bpz" w:colFirst="0" w:colLast="0"/>
      <w:bookmarkEnd w:id="2"/>
    </w:p>
    <w:p w14:paraId="2C58AF52" w14:textId="77777777" w:rsidR="00DB4A43" w:rsidRPr="00B56F03" w:rsidRDefault="00DB4A43" w:rsidP="00DB4A43">
      <w:pPr>
        <w:rPr>
          <w:rFonts w:ascii="Gadugi" w:hAnsi="Gadugi" w:cs="Times New Roman"/>
          <w:sz w:val="28"/>
          <w:szCs w:val="28"/>
        </w:rPr>
      </w:pPr>
    </w:p>
    <w:p w14:paraId="2FB0FA0C" w14:textId="77777777" w:rsidR="0093319C" w:rsidRPr="00B56F03" w:rsidRDefault="0093319C" w:rsidP="0093319C">
      <w:pPr>
        <w:pBdr>
          <w:top w:val="nil"/>
          <w:left w:val="nil"/>
          <w:bottom w:val="nil"/>
          <w:right w:val="nil"/>
          <w:between w:val="nil"/>
        </w:pBdr>
        <w:jc w:val="center"/>
        <w:rPr>
          <w:rFonts w:ascii="Calibri" w:eastAsia="Calibri" w:hAnsi="Calibri" w:cs="Calibri"/>
          <w:color w:val="000000"/>
          <w:sz w:val="24"/>
          <w:szCs w:val="24"/>
        </w:rPr>
      </w:pPr>
      <w:r w:rsidRPr="00B56F03">
        <w:rPr>
          <w:rFonts w:ascii="Calibri" w:eastAsia="Calibri" w:hAnsi="Calibri" w:cs="Calibri"/>
          <w:color w:val="000000"/>
          <w:sz w:val="24"/>
          <w:szCs w:val="24"/>
        </w:rPr>
        <w:t xml:space="preserve">SYSTEMATIZED BY COALITIONS OF CIVIL SOCIETY ORGANIZATIONS: </w:t>
      </w:r>
    </w:p>
    <w:p w14:paraId="2F040DF5" w14:textId="7BC2D380" w:rsidR="0093319C" w:rsidRPr="00091C06" w:rsidRDefault="0093319C" w:rsidP="0093319C">
      <w:pPr>
        <w:pBdr>
          <w:top w:val="nil"/>
          <w:left w:val="nil"/>
          <w:bottom w:val="nil"/>
          <w:right w:val="nil"/>
          <w:between w:val="nil"/>
        </w:pBdr>
        <w:jc w:val="center"/>
        <w:rPr>
          <w:rFonts w:ascii="Calibri" w:eastAsia="Calibri" w:hAnsi="Calibri" w:cs="Calibri"/>
          <w:color w:val="000000"/>
          <w:sz w:val="24"/>
          <w:szCs w:val="24"/>
          <w:lang w:val="es-EC"/>
        </w:rPr>
      </w:pPr>
      <w:r w:rsidRPr="00091C06">
        <w:rPr>
          <w:rFonts w:ascii="Calibri" w:eastAsia="Calibri" w:hAnsi="Calibri" w:cs="Calibri"/>
          <w:color w:val="000000"/>
          <w:sz w:val="24"/>
          <w:szCs w:val="24"/>
          <w:lang w:val="es-EC"/>
        </w:rPr>
        <w:t xml:space="preserve">PACTO POR LA NIÑEZ </w:t>
      </w:r>
      <w:r w:rsidR="00091C06" w:rsidRPr="00091C06">
        <w:rPr>
          <w:rFonts w:ascii="Calibri" w:eastAsia="Calibri" w:hAnsi="Calibri" w:cs="Calibri"/>
          <w:color w:val="000000"/>
          <w:sz w:val="24"/>
          <w:szCs w:val="24"/>
          <w:lang w:val="es-EC"/>
        </w:rPr>
        <w:t>Y</w:t>
      </w:r>
      <w:r w:rsidRPr="00091C06">
        <w:rPr>
          <w:rFonts w:ascii="Calibri" w:eastAsia="Calibri" w:hAnsi="Calibri" w:cs="Calibri"/>
          <w:color w:val="000000"/>
          <w:sz w:val="24"/>
          <w:szCs w:val="24"/>
          <w:lang w:val="es-EC"/>
        </w:rPr>
        <w:t xml:space="preserve"> ADOLESCENCIA AND RED CONVIVENCIA</w:t>
      </w:r>
    </w:p>
    <w:p w14:paraId="51C80D2E" w14:textId="77777777" w:rsidR="00DB4A43" w:rsidRPr="00091C06" w:rsidRDefault="00DB4A43" w:rsidP="00DB4A43">
      <w:pPr>
        <w:jc w:val="center"/>
        <w:rPr>
          <w:rFonts w:ascii="Gadugi" w:hAnsi="Gadugi" w:cs="Times New Roman"/>
          <w:lang w:val="es-EC"/>
        </w:rPr>
      </w:pPr>
    </w:p>
    <w:p w14:paraId="02AE82DE" w14:textId="77777777" w:rsidR="00DB4A43" w:rsidRPr="00091C06" w:rsidRDefault="00DB4A43" w:rsidP="00DB4A43">
      <w:pPr>
        <w:jc w:val="center"/>
        <w:rPr>
          <w:rFonts w:ascii="Gadugi" w:hAnsi="Gadugi" w:cs="Times New Roman"/>
          <w:lang w:val="es-EC"/>
        </w:rPr>
      </w:pPr>
    </w:p>
    <w:p w14:paraId="7BDF3A5D" w14:textId="77777777" w:rsidR="00DB4A43" w:rsidRPr="00091C06" w:rsidRDefault="00DB4A43" w:rsidP="00DB4A43">
      <w:pPr>
        <w:jc w:val="center"/>
        <w:rPr>
          <w:rFonts w:ascii="Gadugi" w:hAnsi="Gadugi" w:cs="Times New Roman"/>
          <w:lang w:val="es-EC"/>
        </w:rPr>
      </w:pPr>
    </w:p>
    <w:p w14:paraId="3DCEF913" w14:textId="77777777" w:rsidR="00DB4A43" w:rsidRPr="00091C06" w:rsidRDefault="00DB4A43" w:rsidP="00DB4A43">
      <w:pPr>
        <w:jc w:val="center"/>
        <w:rPr>
          <w:rFonts w:ascii="Gadugi" w:hAnsi="Gadugi" w:cs="Times New Roman"/>
          <w:lang w:val="es-EC"/>
        </w:rPr>
      </w:pPr>
    </w:p>
    <w:p w14:paraId="5F5204B2" w14:textId="77777777" w:rsidR="00DB4A43" w:rsidRPr="00091C06" w:rsidRDefault="00DB4A43" w:rsidP="00DB4A43">
      <w:pPr>
        <w:jc w:val="center"/>
        <w:rPr>
          <w:rFonts w:ascii="Gadugi" w:hAnsi="Gadugi" w:cs="Times New Roman"/>
          <w:lang w:val="es-EC"/>
        </w:rPr>
      </w:pPr>
    </w:p>
    <w:p w14:paraId="688B0BBC" w14:textId="77777777" w:rsidR="00DB4A43" w:rsidRPr="00091C06" w:rsidRDefault="00DB4A43" w:rsidP="00DB4A43">
      <w:pPr>
        <w:jc w:val="center"/>
        <w:rPr>
          <w:rFonts w:ascii="Gadugi" w:hAnsi="Gadugi" w:cs="Times New Roman"/>
          <w:lang w:val="es-EC"/>
        </w:rPr>
      </w:pPr>
    </w:p>
    <w:p w14:paraId="6F7BF6C1" w14:textId="132DCFF3" w:rsidR="00DB4A43" w:rsidRPr="003F0410" w:rsidRDefault="00FA269E" w:rsidP="00DB4A43">
      <w:pPr>
        <w:rPr>
          <w:rFonts w:ascii="Gadugi" w:hAnsi="Gadugi" w:cs="Times New Roman"/>
          <w:lang w:val="es-EC"/>
        </w:rPr>
      </w:pPr>
      <w:r w:rsidRPr="003F0410">
        <w:rPr>
          <w:rFonts w:ascii="Gadugi" w:hAnsi="Gadugi" w:cs="Times New Roman"/>
          <w:lang w:val="es-EC"/>
        </w:rPr>
        <w:t>CONTACT INFORMATION</w:t>
      </w:r>
      <w:r w:rsidR="00DB4A43" w:rsidRPr="003F0410">
        <w:rPr>
          <w:rFonts w:ascii="Gadugi" w:hAnsi="Gadugi" w:cs="Times New Roman"/>
          <w:lang w:val="es-EC"/>
        </w:rPr>
        <w:t xml:space="preserve">: </w:t>
      </w:r>
    </w:p>
    <w:p w14:paraId="01B637E3"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Poema Carrión: </w:t>
      </w:r>
      <w:hyperlink r:id="rId8">
        <w:r w:rsidRPr="003F0410">
          <w:rPr>
            <w:rFonts w:ascii="Gadugi" w:hAnsi="Gadugi" w:cs="Times New Roman"/>
            <w:color w:val="1155CC"/>
            <w:u w:val="single"/>
            <w:lang w:val="es-EC"/>
          </w:rPr>
          <w:t>poema.carrion@daniellechildrensfund.org.ec</w:t>
        </w:r>
      </w:hyperlink>
    </w:p>
    <w:p w14:paraId="468AB6FD" w14:textId="77777777" w:rsidR="00DB4A43" w:rsidRPr="003F0410" w:rsidRDefault="00DB4A43" w:rsidP="00DB4A43">
      <w:pPr>
        <w:rPr>
          <w:rFonts w:ascii="Gadugi" w:hAnsi="Gadugi" w:cs="Times New Roman"/>
          <w:lang w:val="es-EC"/>
        </w:rPr>
      </w:pPr>
      <w:r w:rsidRPr="003F0410">
        <w:rPr>
          <w:rFonts w:ascii="Gadugi" w:hAnsi="Gadugi" w:cs="Times New Roman"/>
          <w:lang w:val="es-EC"/>
        </w:rPr>
        <w:t xml:space="preserve">Manuel Martínez: </w:t>
      </w:r>
      <w:hyperlink r:id="rId9">
        <w:r w:rsidRPr="003F0410">
          <w:rPr>
            <w:rFonts w:ascii="Gadugi" w:hAnsi="Gadugi" w:cs="Times New Roman"/>
            <w:color w:val="1155CC"/>
            <w:u w:val="single"/>
            <w:lang w:val="es-EC"/>
          </w:rPr>
          <w:t>manuelalfonsomartinez@gmail.com</w:t>
        </w:r>
      </w:hyperlink>
      <w:r w:rsidRPr="003F0410">
        <w:rPr>
          <w:rFonts w:ascii="Gadugi" w:hAnsi="Gadugi" w:cs="Times New Roman"/>
          <w:lang w:val="es-EC"/>
        </w:rPr>
        <w:t xml:space="preserve"> </w:t>
      </w:r>
    </w:p>
    <w:p w14:paraId="529AD23E" w14:textId="77777777" w:rsidR="00DB4A43" w:rsidRPr="003F0410" w:rsidRDefault="00DB4A43" w:rsidP="00DB4A43">
      <w:pPr>
        <w:rPr>
          <w:rFonts w:ascii="Gadugi" w:hAnsi="Gadugi" w:cs="Times New Roman"/>
          <w:lang w:val="es-EC"/>
        </w:rPr>
      </w:pPr>
    </w:p>
    <w:p w14:paraId="18806633" w14:textId="3A615A49" w:rsidR="00DB4A43" w:rsidRPr="003F0410" w:rsidRDefault="00FA269E" w:rsidP="00DB4A43">
      <w:pPr>
        <w:rPr>
          <w:rFonts w:ascii="Gadugi" w:hAnsi="Gadugi" w:cs="Times New Roman"/>
          <w:lang w:val="es-EC"/>
        </w:rPr>
      </w:pPr>
      <w:r w:rsidRPr="003F0410">
        <w:rPr>
          <w:rFonts w:ascii="Gadugi" w:hAnsi="Gadugi" w:cs="Times New Roman"/>
          <w:lang w:val="es-EC"/>
        </w:rPr>
        <w:t>SPANISH VERSION</w:t>
      </w:r>
      <w:r w:rsidR="00DB4A43" w:rsidRPr="003F0410">
        <w:rPr>
          <w:rFonts w:ascii="Gadugi" w:hAnsi="Gadugi" w:cs="Times New Roman"/>
          <w:lang w:val="es-EC"/>
        </w:rPr>
        <w:t>: Informe alternativo temático “Las voces de las niñas, niños y adolescentes”.</w:t>
      </w:r>
    </w:p>
    <w:p w14:paraId="10DD658F" w14:textId="77777777" w:rsidR="00DB4A43" w:rsidRPr="003F0410" w:rsidRDefault="00DB4A43" w:rsidP="00DB4A43">
      <w:pPr>
        <w:rPr>
          <w:rFonts w:ascii="Gadugi" w:hAnsi="Gadugi" w:cs="Times New Roman"/>
          <w:lang w:val="es-EC"/>
        </w:rPr>
      </w:pPr>
    </w:p>
    <w:p w14:paraId="188DC6D0" w14:textId="6A2DEBAF" w:rsidR="00DB4A43" w:rsidRPr="003F0410" w:rsidRDefault="00FA269E" w:rsidP="00DB4A43">
      <w:pPr>
        <w:rPr>
          <w:rFonts w:ascii="Gadugi" w:hAnsi="Gadugi" w:cs="Times New Roman"/>
          <w:bCs/>
          <w:lang w:val="es-EC"/>
        </w:rPr>
      </w:pPr>
      <w:r w:rsidRPr="003F0410">
        <w:rPr>
          <w:rFonts w:ascii="Gadugi" w:hAnsi="Gadugi" w:cs="Times New Roman"/>
          <w:lang w:val="es-EC"/>
        </w:rPr>
        <w:t>DATE</w:t>
      </w:r>
      <w:r w:rsidR="00DB4A43" w:rsidRPr="003F0410">
        <w:rPr>
          <w:rFonts w:ascii="Gadugi" w:hAnsi="Gadugi" w:cs="Times New Roman"/>
          <w:lang w:val="es-EC"/>
        </w:rPr>
        <w:t xml:space="preserve">: </w:t>
      </w:r>
      <w:r w:rsidRPr="003F0410">
        <w:rPr>
          <w:rFonts w:ascii="Gadugi" w:hAnsi="Gadugi" w:cs="Times New Roman"/>
          <w:lang w:val="es-EC"/>
        </w:rPr>
        <w:t xml:space="preserve">April </w:t>
      </w:r>
      <w:r w:rsidR="00DB4A43" w:rsidRPr="003F0410">
        <w:rPr>
          <w:rFonts w:ascii="Gadugi" w:hAnsi="Gadugi" w:cs="Times New Roman"/>
          <w:bCs/>
          <w:lang w:val="es-EC"/>
        </w:rPr>
        <w:t>01</w:t>
      </w:r>
      <w:r w:rsidRPr="003F0410">
        <w:rPr>
          <w:rFonts w:ascii="Gadugi" w:hAnsi="Gadugi" w:cs="Times New Roman"/>
          <w:bCs/>
          <w:lang w:val="es-EC"/>
        </w:rPr>
        <w:t>,</w:t>
      </w:r>
      <w:r w:rsidR="00DB4A43" w:rsidRPr="003F0410">
        <w:rPr>
          <w:rFonts w:ascii="Gadugi" w:hAnsi="Gadugi" w:cs="Times New Roman"/>
          <w:bCs/>
          <w:lang w:val="es-EC"/>
        </w:rPr>
        <w:t xml:space="preserve"> 2024</w:t>
      </w:r>
      <w:r w:rsidR="00DB4A43" w:rsidRPr="003F0410">
        <w:rPr>
          <w:rFonts w:ascii="Gadugi" w:hAnsi="Gadugi" w:cs="Times New Roman"/>
          <w:bCs/>
          <w:lang w:val="es-EC"/>
        </w:rPr>
        <w:br w:type="page"/>
      </w:r>
    </w:p>
    <w:p w14:paraId="1210E551" w14:textId="60C1E2DD" w:rsidR="00DB4A43" w:rsidRPr="003F0410" w:rsidRDefault="00DB4A43" w:rsidP="00DB4A43">
      <w:pPr>
        <w:rPr>
          <w:rFonts w:ascii="Gadugi" w:hAnsi="Gadugi" w:cs="Times New Roman"/>
          <w:b/>
          <w:lang w:val="es-EC"/>
        </w:rPr>
      </w:pPr>
      <w:r w:rsidRPr="003F0410">
        <w:rPr>
          <w:rFonts w:ascii="Gadugi" w:hAnsi="Gadugi" w:cs="Times New Roman"/>
          <w:b/>
          <w:lang w:val="es-EC"/>
        </w:rPr>
        <w:lastRenderedPageBreak/>
        <w:t>Cr</w:t>
      </w:r>
      <w:r w:rsidR="00265DC7" w:rsidRPr="003F0410">
        <w:rPr>
          <w:rFonts w:ascii="Gadugi" w:hAnsi="Gadugi" w:cs="Times New Roman"/>
          <w:b/>
          <w:lang w:val="es-EC"/>
        </w:rPr>
        <w:t>edits</w:t>
      </w:r>
    </w:p>
    <w:p w14:paraId="2D3A2068" w14:textId="77777777" w:rsidR="00DB4A43" w:rsidRPr="003F0410" w:rsidRDefault="00DB4A43" w:rsidP="00DB4A43">
      <w:pPr>
        <w:rPr>
          <w:rFonts w:ascii="Gadugi" w:hAnsi="Gadugi" w:cs="Times New Roman"/>
          <w:lang w:val="es-EC"/>
        </w:rPr>
      </w:pPr>
    </w:p>
    <w:p w14:paraId="29F9F04D" w14:textId="76C519E1" w:rsidR="00DB4A43" w:rsidRPr="003F0410" w:rsidRDefault="00265DC7" w:rsidP="00DB4A43">
      <w:pPr>
        <w:rPr>
          <w:rFonts w:ascii="Gadugi" w:hAnsi="Gadugi" w:cs="Times New Roman"/>
          <w:b/>
          <w:lang w:val="es-EC"/>
        </w:rPr>
      </w:pPr>
      <w:r w:rsidRPr="003F0410">
        <w:rPr>
          <w:rFonts w:ascii="Gadugi" w:hAnsi="Gadugi" w:cs="Times New Roman"/>
          <w:b/>
          <w:lang w:val="es-EC"/>
        </w:rPr>
        <w:t>General coordina</w:t>
      </w:r>
      <w:r w:rsidR="00A71016" w:rsidRPr="003F0410">
        <w:rPr>
          <w:rFonts w:ascii="Gadugi" w:hAnsi="Gadugi" w:cs="Times New Roman"/>
          <w:b/>
          <w:lang w:val="es-EC"/>
        </w:rPr>
        <w:t>tors</w:t>
      </w:r>
    </w:p>
    <w:p w14:paraId="74848E7D"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Poema Carrión, Red Convivencia </w:t>
      </w:r>
    </w:p>
    <w:p w14:paraId="1C5B4D6B"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Manuel Martínez, Pacto por la Niñez y Adolescencia </w:t>
      </w:r>
    </w:p>
    <w:p w14:paraId="75B5CD05" w14:textId="77777777" w:rsidR="00DB4A43" w:rsidRPr="003F0410" w:rsidRDefault="00DB4A43" w:rsidP="00DB4A43">
      <w:pPr>
        <w:rPr>
          <w:rFonts w:ascii="Gadugi" w:hAnsi="Gadugi" w:cs="Times New Roman"/>
          <w:b/>
          <w:lang w:val="es-EC"/>
        </w:rPr>
      </w:pPr>
    </w:p>
    <w:p w14:paraId="5A874023" w14:textId="16708C5A" w:rsidR="00DB4A43" w:rsidRPr="003F0410" w:rsidRDefault="00A71016" w:rsidP="00DB4A43">
      <w:pPr>
        <w:rPr>
          <w:rFonts w:ascii="Gadugi" w:hAnsi="Gadugi" w:cs="Times New Roman"/>
          <w:b/>
          <w:lang w:val="es-EC"/>
        </w:rPr>
      </w:pPr>
      <w:r w:rsidRPr="003F0410">
        <w:rPr>
          <w:rFonts w:ascii="Gadugi" w:hAnsi="Gadugi" w:cs="Times New Roman"/>
          <w:b/>
          <w:lang w:val="es-EC"/>
        </w:rPr>
        <w:t xml:space="preserve">General </w:t>
      </w:r>
      <w:r w:rsidR="00DB4A43" w:rsidRPr="003F0410">
        <w:rPr>
          <w:rFonts w:ascii="Gadugi" w:hAnsi="Gadugi" w:cs="Times New Roman"/>
          <w:b/>
          <w:lang w:val="es-EC"/>
        </w:rPr>
        <w:t>S</w:t>
      </w:r>
      <w:r w:rsidRPr="003F0410">
        <w:rPr>
          <w:rFonts w:ascii="Gadugi" w:hAnsi="Gadugi" w:cs="Times New Roman"/>
          <w:b/>
          <w:lang w:val="es-EC"/>
        </w:rPr>
        <w:t>y</w:t>
      </w:r>
      <w:r w:rsidR="00DB4A43" w:rsidRPr="003F0410">
        <w:rPr>
          <w:rFonts w:ascii="Gadugi" w:hAnsi="Gadugi" w:cs="Times New Roman"/>
          <w:b/>
          <w:lang w:val="es-EC"/>
        </w:rPr>
        <w:t>stematiza</w:t>
      </w:r>
      <w:r w:rsidRPr="003F0410">
        <w:rPr>
          <w:rFonts w:ascii="Gadugi" w:hAnsi="Gadugi" w:cs="Times New Roman"/>
          <w:b/>
          <w:lang w:val="es-EC"/>
        </w:rPr>
        <w:t>tion</w:t>
      </w:r>
    </w:p>
    <w:p w14:paraId="11B45A5B" w14:textId="77777777" w:rsidR="00DB4A43" w:rsidRPr="003F0410" w:rsidRDefault="00DB4A43" w:rsidP="00DB4A43">
      <w:pPr>
        <w:spacing w:after="0"/>
        <w:rPr>
          <w:rFonts w:ascii="Gadugi" w:hAnsi="Gadugi" w:cs="Times New Roman"/>
          <w:bCs/>
          <w:lang w:val="es-EC"/>
        </w:rPr>
      </w:pPr>
      <w:r w:rsidRPr="003F0410">
        <w:rPr>
          <w:rFonts w:ascii="Gadugi" w:hAnsi="Gadugi" w:cs="Times New Roman"/>
          <w:bCs/>
          <w:lang w:val="es-EC"/>
        </w:rPr>
        <w:t>Paulina Altamirano, Red Convivencia</w:t>
      </w:r>
    </w:p>
    <w:p w14:paraId="4EFB0E27" w14:textId="77777777" w:rsidR="00DB4A43" w:rsidRPr="003F0410" w:rsidRDefault="00DB4A43" w:rsidP="00DB4A43">
      <w:pPr>
        <w:rPr>
          <w:rFonts w:ascii="Gadugi" w:hAnsi="Gadugi" w:cs="Times New Roman"/>
          <w:bCs/>
          <w:lang w:val="es-EC"/>
        </w:rPr>
      </w:pPr>
      <w:r w:rsidRPr="003F0410">
        <w:rPr>
          <w:rFonts w:ascii="Gadugi" w:hAnsi="Gadugi" w:cs="Times New Roman"/>
          <w:bCs/>
          <w:lang w:val="es-EC"/>
        </w:rPr>
        <w:t>Nalda Bustamante, Pacto por la Niñez y Adolescencia</w:t>
      </w:r>
    </w:p>
    <w:p w14:paraId="105AD7BF" w14:textId="77777777" w:rsidR="00DB4A43" w:rsidRPr="003F0410" w:rsidRDefault="00DB4A43" w:rsidP="00DB4A43">
      <w:pPr>
        <w:rPr>
          <w:rFonts w:ascii="Gadugi" w:hAnsi="Gadugi" w:cs="Times New Roman"/>
          <w:bCs/>
          <w:lang w:val="es-EC"/>
        </w:rPr>
      </w:pPr>
    </w:p>
    <w:p w14:paraId="32E48BBE" w14:textId="77777777" w:rsidR="005109B4" w:rsidRPr="00B56F03" w:rsidRDefault="005109B4" w:rsidP="005109B4">
      <w:pPr>
        <w:pBdr>
          <w:top w:val="nil"/>
          <w:left w:val="nil"/>
          <w:bottom w:val="nil"/>
          <w:right w:val="nil"/>
          <w:between w:val="nil"/>
        </w:pBdr>
        <w:rPr>
          <w:rFonts w:ascii="Gadugi" w:eastAsia="Calibri" w:hAnsi="Gadugi" w:cs="Calibri"/>
          <w:b/>
          <w:color w:val="000000"/>
        </w:rPr>
      </w:pPr>
      <w:r w:rsidRPr="00B56F03">
        <w:rPr>
          <w:rFonts w:ascii="Gadugi" w:eastAsia="Calibri" w:hAnsi="Gadugi" w:cs="Calibri"/>
          <w:b/>
          <w:color w:val="000000"/>
        </w:rPr>
        <w:t>Facilitation and systematization of focus groups</w:t>
      </w:r>
    </w:p>
    <w:p w14:paraId="6C05ED7B"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Natalia Arias, Red Convivencia</w:t>
      </w:r>
    </w:p>
    <w:p w14:paraId="3A747E39"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Carmen Barros, Pacto por la Niñez y Adolescencia</w:t>
      </w:r>
    </w:p>
    <w:p w14:paraId="221B11F9"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Oswaldo Bayas, Pacto por la Niñez y Adolescencia </w:t>
      </w:r>
    </w:p>
    <w:p w14:paraId="038D38F4"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Nalda Bustamante, Pacto por la Niñez y Adolescencia</w:t>
      </w:r>
    </w:p>
    <w:p w14:paraId="5BCEA4A8"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Catalina Mendoza, Pacto por la Niñez y Adolescencia</w:t>
      </w:r>
    </w:p>
    <w:p w14:paraId="218FADD4"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Silvia Oleas, Pacto por la Niñez y Adolescencia</w:t>
      </w:r>
      <w:r w:rsidRPr="003F0410">
        <w:rPr>
          <w:rFonts w:ascii="Gadugi" w:hAnsi="Gadugi" w:cs="Times New Roman"/>
          <w:lang w:val="es-EC"/>
        </w:rPr>
        <w:tab/>
      </w:r>
    </w:p>
    <w:p w14:paraId="200C6DF7"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Pamela Panoluiza, Red Convivencia</w:t>
      </w:r>
    </w:p>
    <w:p w14:paraId="17E36F4E"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Christian Quito, Red Convivencia</w:t>
      </w:r>
    </w:p>
    <w:p w14:paraId="0B31BD42" w14:textId="4CA6FCC8" w:rsidR="00DB4A43" w:rsidRPr="003F0410" w:rsidRDefault="009B2AFE" w:rsidP="00DB4A43">
      <w:pPr>
        <w:spacing w:after="0"/>
        <w:rPr>
          <w:rFonts w:ascii="Gadugi" w:hAnsi="Gadugi" w:cs="Times New Roman"/>
          <w:lang w:val="es-EC"/>
        </w:rPr>
      </w:pPr>
      <w:r>
        <w:rPr>
          <w:rFonts w:ascii="Gadugi" w:hAnsi="Gadugi" w:cs="Times New Roman"/>
          <w:lang w:val="es-EC"/>
        </w:rPr>
        <w:t>Angélica Palacios</w:t>
      </w:r>
      <w:r w:rsidR="00DB4A43" w:rsidRPr="003F0410">
        <w:rPr>
          <w:rFonts w:ascii="Gadugi" w:hAnsi="Gadugi" w:cs="Times New Roman"/>
          <w:lang w:val="es-EC"/>
        </w:rPr>
        <w:t>, Pacto por la Niñez y Adolescencia</w:t>
      </w:r>
      <w:r w:rsidR="00DB4A43" w:rsidRPr="003F0410">
        <w:rPr>
          <w:rFonts w:ascii="Gadugi" w:hAnsi="Gadugi" w:cs="Times New Roman"/>
          <w:lang w:val="es-EC"/>
        </w:rPr>
        <w:tab/>
      </w:r>
    </w:p>
    <w:p w14:paraId="0E36501E"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Andy Rosero, Pacto por la Niñez y Adolescencia </w:t>
      </w:r>
    </w:p>
    <w:p w14:paraId="54AC38C8" w14:textId="77777777" w:rsidR="00DB4A43" w:rsidRPr="003F0410" w:rsidRDefault="00DB4A43" w:rsidP="00DB4A43">
      <w:pPr>
        <w:spacing w:after="0"/>
        <w:rPr>
          <w:rFonts w:ascii="Gadugi" w:hAnsi="Gadugi" w:cs="Times New Roman"/>
          <w:lang w:val="es-EC"/>
        </w:rPr>
      </w:pPr>
      <w:r w:rsidRPr="003F0410">
        <w:rPr>
          <w:rFonts w:ascii="Gadugi" w:hAnsi="Gadugi" w:cs="Times New Roman"/>
          <w:lang w:val="es-EC"/>
        </w:rPr>
        <w:t xml:space="preserve">Nancy Salazar, Red Convivencia </w:t>
      </w:r>
    </w:p>
    <w:p w14:paraId="6E0B3F19" w14:textId="77777777" w:rsidR="00DB4A43" w:rsidRPr="003F0410" w:rsidRDefault="00DB4A43" w:rsidP="00DB4A43">
      <w:pPr>
        <w:rPr>
          <w:rFonts w:ascii="Gadugi" w:hAnsi="Gadugi" w:cs="Times New Roman"/>
          <w:lang w:val="es-EC"/>
        </w:rPr>
      </w:pPr>
    </w:p>
    <w:p w14:paraId="5EA6379F" w14:textId="782B3428" w:rsidR="003F2A61" w:rsidRPr="003F0410" w:rsidRDefault="008B434A" w:rsidP="00DB4A43">
      <w:pPr>
        <w:rPr>
          <w:rFonts w:ascii="Gadugi" w:hAnsi="Gadugi" w:cs="Times New Roman"/>
          <w:b/>
          <w:bCs/>
          <w:lang w:val="es-EC"/>
        </w:rPr>
      </w:pPr>
      <w:r w:rsidRPr="003F0410">
        <w:rPr>
          <w:rFonts w:ascii="Gadugi" w:hAnsi="Gadugi" w:cs="Times New Roman"/>
          <w:b/>
          <w:bCs/>
          <w:lang w:val="es-EC"/>
        </w:rPr>
        <w:t>Translation</w:t>
      </w:r>
    </w:p>
    <w:p w14:paraId="4CCB66C9" w14:textId="3BFB1952" w:rsidR="008B434A" w:rsidRPr="003F0410" w:rsidRDefault="008B434A" w:rsidP="00DB4A43">
      <w:pPr>
        <w:rPr>
          <w:rFonts w:ascii="Gadugi" w:hAnsi="Gadugi" w:cs="Times New Roman"/>
          <w:lang w:val="es-EC"/>
        </w:rPr>
      </w:pPr>
      <w:r w:rsidRPr="003F0410">
        <w:rPr>
          <w:rFonts w:ascii="Gadugi" w:hAnsi="Gadugi" w:cs="Times New Roman"/>
          <w:lang w:val="es-EC"/>
        </w:rPr>
        <w:t>Grace Armijo</w:t>
      </w:r>
    </w:p>
    <w:p w14:paraId="44887598" w14:textId="77777777" w:rsidR="00FD4597" w:rsidRPr="003F0410" w:rsidRDefault="00FD4597" w:rsidP="00DB4A43">
      <w:pPr>
        <w:rPr>
          <w:rFonts w:ascii="Gadugi" w:hAnsi="Gadugi" w:cs="Times New Roman"/>
          <w:lang w:val="es-EC"/>
        </w:rPr>
      </w:pPr>
    </w:p>
    <w:p w14:paraId="4556D8E0" w14:textId="467F0715" w:rsidR="00F25A5D" w:rsidRPr="00B56F03" w:rsidRDefault="00F25A5D" w:rsidP="00F25A5D">
      <w:pPr>
        <w:pBdr>
          <w:top w:val="nil"/>
          <w:left w:val="nil"/>
          <w:bottom w:val="nil"/>
          <w:right w:val="nil"/>
          <w:between w:val="nil"/>
        </w:pBdr>
        <w:rPr>
          <w:rFonts w:ascii="Gadugi" w:eastAsia="Calibri" w:hAnsi="Gadugi" w:cs="Calibri"/>
          <w:color w:val="000000"/>
        </w:rPr>
      </w:pPr>
      <w:r w:rsidRPr="00B56F03">
        <w:rPr>
          <w:rFonts w:ascii="Gadugi" w:eastAsia="Calibri" w:hAnsi="Gadugi" w:cs="Calibri"/>
          <w:b/>
          <w:color w:val="000000"/>
        </w:rPr>
        <w:t xml:space="preserve">Acknowledgements: </w:t>
      </w:r>
      <w:r w:rsidRPr="00B56F03">
        <w:rPr>
          <w:rFonts w:ascii="Gadugi" w:eastAsia="Calibri" w:hAnsi="Gadugi" w:cs="Calibri"/>
          <w:bCs/>
          <w:color w:val="000000"/>
        </w:rPr>
        <w:t xml:space="preserve">to </w:t>
      </w:r>
      <w:r w:rsidRPr="00B56F03">
        <w:rPr>
          <w:rFonts w:ascii="Gadugi" w:hAnsi="Gadugi"/>
        </w:rPr>
        <w:t xml:space="preserve">UNICEF </w:t>
      </w:r>
      <w:r w:rsidRPr="00B56F03">
        <w:rPr>
          <w:rFonts w:ascii="Gadugi" w:eastAsia="Calibri" w:hAnsi="Gadugi" w:cs="Calibri"/>
          <w:color w:val="000000"/>
        </w:rPr>
        <w:t xml:space="preserve">for its financial support, and Daniëlle Children's Fund for its financial support and the technical and administrative coordination. </w:t>
      </w:r>
    </w:p>
    <w:p w14:paraId="205D6D99" w14:textId="77777777" w:rsidR="00DB4A43" w:rsidRPr="00B56F03" w:rsidRDefault="00DB4A43" w:rsidP="00DB4A43">
      <w:pPr>
        <w:rPr>
          <w:rFonts w:ascii="Gadugi" w:hAnsi="Gadugi" w:cs="Times New Roman"/>
        </w:rPr>
      </w:pPr>
    </w:p>
    <w:p w14:paraId="3B424FB6" w14:textId="77777777" w:rsidR="00DB4A43" w:rsidRPr="00B56F03" w:rsidRDefault="00DB4A43" w:rsidP="00DB4A43">
      <w:pPr>
        <w:rPr>
          <w:rFonts w:ascii="Gadugi" w:hAnsi="Gadugi" w:cs="Times New Roman"/>
        </w:rPr>
      </w:pPr>
    </w:p>
    <w:p w14:paraId="79F8DDBE" w14:textId="77777777" w:rsidR="00DB4A43" w:rsidRPr="00B56F03" w:rsidRDefault="00DB4A43" w:rsidP="00DB4A43">
      <w:pPr>
        <w:rPr>
          <w:rFonts w:ascii="Gadugi" w:hAnsi="Gadugi" w:cs="Times New Roman"/>
        </w:rPr>
      </w:pPr>
      <w:r w:rsidRPr="00B56F03">
        <w:rPr>
          <w:rFonts w:ascii="Gadugi" w:hAnsi="Gadugi" w:cs="Times New Roman"/>
        </w:rPr>
        <w:br w:type="page"/>
      </w:r>
    </w:p>
    <w:bookmarkStart w:id="3" w:name="_m8gvgygk8hhd" w:colFirst="0" w:colLast="0" w:displacedByCustomXml="next"/>
    <w:bookmarkEnd w:id="3" w:displacedByCustomXml="next"/>
    <w:sdt>
      <w:sdtPr>
        <w:rPr>
          <w:rFonts w:ascii="Lato" w:eastAsia="Lato" w:hAnsi="Lato" w:cs="Lato"/>
          <w:color w:val="auto"/>
          <w:sz w:val="22"/>
          <w:szCs w:val="22"/>
          <w:lang w:val="es-ES" w:eastAsia="es-MX"/>
        </w:rPr>
        <w:id w:val="-397905104"/>
        <w:docPartObj>
          <w:docPartGallery w:val="Table of Contents"/>
          <w:docPartUnique/>
        </w:docPartObj>
      </w:sdtPr>
      <w:sdtEndPr>
        <w:rPr>
          <w:b/>
          <w:bCs/>
        </w:rPr>
      </w:sdtEndPr>
      <w:sdtContent>
        <w:p w14:paraId="3149B485" w14:textId="60CDA407" w:rsidR="003F0410" w:rsidRPr="003F0410" w:rsidRDefault="003F0410">
          <w:pPr>
            <w:pStyle w:val="TOCHeading"/>
            <w:rPr>
              <w:color w:val="auto"/>
              <w:lang w:val="es-ES"/>
            </w:rPr>
          </w:pPr>
          <w:r w:rsidRPr="003F0410">
            <w:rPr>
              <w:color w:val="auto"/>
              <w:lang w:val="es-ES"/>
            </w:rPr>
            <w:t>Table of contents</w:t>
          </w:r>
        </w:p>
        <w:p w14:paraId="30B2FDCE" w14:textId="77777777" w:rsidR="003F0410" w:rsidRPr="003F0410" w:rsidRDefault="003F0410" w:rsidP="003F0410">
          <w:pPr>
            <w:rPr>
              <w:lang w:val="es-ES" w:eastAsia="es-EC"/>
            </w:rPr>
          </w:pPr>
        </w:p>
        <w:p w14:paraId="4EB9CD09" w14:textId="7C95D28E" w:rsidR="003F0410" w:rsidRPr="003F0410" w:rsidRDefault="003F0410">
          <w:pPr>
            <w:pStyle w:val="TOC2"/>
            <w:tabs>
              <w:tab w:val="left" w:pos="660"/>
              <w:tab w:val="right" w:leader="dot" w:pos="9019"/>
            </w:tabs>
            <w:rPr>
              <w:rFonts w:ascii="Gadugi" w:hAnsi="Gadugi"/>
              <w:noProof/>
            </w:rPr>
          </w:pPr>
          <w:r>
            <w:fldChar w:fldCharType="begin"/>
          </w:r>
          <w:r>
            <w:instrText xml:space="preserve"> TOC \o "1-3" \h \z \u </w:instrText>
          </w:r>
          <w:r>
            <w:fldChar w:fldCharType="separate"/>
          </w:r>
          <w:hyperlink w:anchor="_Toc162856280" w:history="1">
            <w:r w:rsidRPr="003F0410">
              <w:rPr>
                <w:rStyle w:val="Hyperlink"/>
                <w:rFonts w:ascii="Gadugi" w:hAnsi="Gadugi" w:cs="MV Boli"/>
                <w:noProof/>
              </w:rPr>
              <w:t>1.</w:t>
            </w:r>
            <w:r w:rsidRPr="003F0410">
              <w:rPr>
                <w:rFonts w:ascii="Gadugi" w:hAnsi="Gadugi"/>
                <w:noProof/>
              </w:rPr>
              <w:tab/>
            </w:r>
            <w:r w:rsidRPr="003F0410">
              <w:rPr>
                <w:rStyle w:val="Hyperlink"/>
                <w:rFonts w:ascii="Gadugi" w:hAnsi="Gadugi" w:cs="MV Boli"/>
                <w:noProof/>
              </w:rPr>
              <w:t>Introduction</w:t>
            </w:r>
            <w:r w:rsidRPr="003F0410">
              <w:rPr>
                <w:rFonts w:ascii="Gadugi" w:hAnsi="Gadugi"/>
                <w:noProof/>
                <w:webHidden/>
              </w:rPr>
              <w:tab/>
            </w:r>
            <w:r w:rsidRPr="003F0410">
              <w:rPr>
                <w:rFonts w:ascii="Gadugi" w:hAnsi="Gadugi"/>
                <w:noProof/>
                <w:webHidden/>
              </w:rPr>
              <w:fldChar w:fldCharType="begin"/>
            </w:r>
            <w:r w:rsidRPr="003F0410">
              <w:rPr>
                <w:rFonts w:ascii="Gadugi" w:hAnsi="Gadugi"/>
                <w:noProof/>
                <w:webHidden/>
              </w:rPr>
              <w:instrText xml:space="preserve"> PAGEREF _Toc162856280 \h </w:instrText>
            </w:r>
            <w:r w:rsidRPr="003F0410">
              <w:rPr>
                <w:rFonts w:ascii="Gadugi" w:hAnsi="Gadugi"/>
                <w:noProof/>
                <w:webHidden/>
              </w:rPr>
            </w:r>
            <w:r w:rsidRPr="003F0410">
              <w:rPr>
                <w:rFonts w:ascii="Gadugi" w:hAnsi="Gadugi"/>
                <w:noProof/>
                <w:webHidden/>
              </w:rPr>
              <w:fldChar w:fldCharType="separate"/>
            </w:r>
            <w:r w:rsidRPr="003F0410">
              <w:rPr>
                <w:rFonts w:ascii="Gadugi" w:hAnsi="Gadugi"/>
                <w:noProof/>
                <w:webHidden/>
              </w:rPr>
              <w:t>4</w:t>
            </w:r>
            <w:r w:rsidRPr="003F0410">
              <w:rPr>
                <w:rFonts w:ascii="Gadugi" w:hAnsi="Gadugi"/>
                <w:noProof/>
                <w:webHidden/>
              </w:rPr>
              <w:fldChar w:fldCharType="end"/>
            </w:r>
          </w:hyperlink>
        </w:p>
        <w:p w14:paraId="48FBC19D" w14:textId="44819450" w:rsidR="003F0410" w:rsidRPr="003F0410" w:rsidRDefault="00000000">
          <w:pPr>
            <w:pStyle w:val="TOC2"/>
            <w:tabs>
              <w:tab w:val="left" w:pos="660"/>
              <w:tab w:val="right" w:leader="dot" w:pos="9019"/>
            </w:tabs>
            <w:rPr>
              <w:rFonts w:ascii="Gadugi" w:hAnsi="Gadugi"/>
              <w:noProof/>
            </w:rPr>
          </w:pPr>
          <w:hyperlink w:anchor="_Toc162856281" w:history="1">
            <w:r w:rsidR="003F0410" w:rsidRPr="003F0410">
              <w:rPr>
                <w:rStyle w:val="Hyperlink"/>
                <w:rFonts w:ascii="Gadugi" w:hAnsi="Gadugi" w:cs="MV Boli"/>
                <w:noProof/>
              </w:rPr>
              <w:t>2.</w:t>
            </w:r>
            <w:r w:rsidR="003F0410" w:rsidRPr="003F0410">
              <w:rPr>
                <w:rFonts w:ascii="Gadugi" w:hAnsi="Gadugi"/>
                <w:noProof/>
              </w:rPr>
              <w:tab/>
            </w:r>
            <w:r w:rsidR="003F0410" w:rsidRPr="003F0410">
              <w:rPr>
                <w:rStyle w:val="Hyperlink"/>
                <w:rFonts w:ascii="Gadugi" w:hAnsi="Gadugi" w:cs="MV Boli"/>
                <w:noProof/>
              </w:rPr>
              <w:t>Education</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_Toc162856281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5</w:t>
            </w:r>
            <w:r w:rsidR="003F0410" w:rsidRPr="003F0410">
              <w:rPr>
                <w:rFonts w:ascii="Gadugi" w:hAnsi="Gadugi"/>
                <w:noProof/>
                <w:webHidden/>
              </w:rPr>
              <w:fldChar w:fldCharType="end"/>
            </w:r>
          </w:hyperlink>
        </w:p>
        <w:p w14:paraId="7D3F7AB9" w14:textId="2CCE6811" w:rsidR="003F0410" w:rsidRPr="003F0410" w:rsidRDefault="00000000">
          <w:pPr>
            <w:pStyle w:val="TOC3"/>
            <w:tabs>
              <w:tab w:val="right" w:leader="dot" w:pos="9019"/>
            </w:tabs>
            <w:rPr>
              <w:rFonts w:ascii="Gadugi" w:hAnsi="Gadugi"/>
              <w:noProof/>
            </w:rPr>
          </w:pPr>
          <w:hyperlink w:anchor="_Toc162856282" w:history="1">
            <w:r w:rsidR="003F0410" w:rsidRPr="003F0410">
              <w:rPr>
                <w:rStyle w:val="Hyperlink"/>
                <w:rFonts w:ascii="Gadugi" w:hAnsi="Gadugi"/>
                <w:noProof/>
              </w:rPr>
              <w:t>RECOMENDATIONS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_Toc162856282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6</w:t>
            </w:r>
            <w:r w:rsidR="003F0410" w:rsidRPr="003F0410">
              <w:rPr>
                <w:rFonts w:ascii="Gadugi" w:hAnsi="Gadugi"/>
                <w:noProof/>
                <w:webHidden/>
              </w:rPr>
              <w:fldChar w:fldCharType="end"/>
            </w:r>
          </w:hyperlink>
        </w:p>
        <w:p w14:paraId="0754117B" w14:textId="3AC56907" w:rsidR="003F0410" w:rsidRPr="003F0410" w:rsidRDefault="00000000">
          <w:pPr>
            <w:pStyle w:val="TOC2"/>
            <w:tabs>
              <w:tab w:val="left" w:pos="660"/>
              <w:tab w:val="right" w:leader="dot" w:pos="9019"/>
            </w:tabs>
            <w:rPr>
              <w:rFonts w:ascii="Gadugi" w:hAnsi="Gadugi"/>
              <w:noProof/>
            </w:rPr>
          </w:pPr>
          <w:hyperlink w:anchor="_Toc162856283" w:history="1">
            <w:r w:rsidR="003F0410" w:rsidRPr="003F0410">
              <w:rPr>
                <w:rStyle w:val="Hyperlink"/>
                <w:rFonts w:ascii="Gadugi" w:hAnsi="Gadugi" w:cs="Times New Roman"/>
                <w:noProof/>
              </w:rPr>
              <w:t>3.</w:t>
            </w:r>
            <w:r w:rsidR="003F0410" w:rsidRPr="003F0410">
              <w:rPr>
                <w:rFonts w:ascii="Gadugi" w:hAnsi="Gadugi"/>
                <w:noProof/>
              </w:rPr>
              <w:tab/>
            </w:r>
            <w:r w:rsidR="003F0410" w:rsidRPr="003F0410">
              <w:rPr>
                <w:rStyle w:val="Hyperlink"/>
                <w:rFonts w:ascii="Gadugi" w:hAnsi="Gadugi" w:cs="MV Boli"/>
                <w:noProof/>
              </w:rPr>
              <w:t>Insecurity, violence, and recruitment</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_Toc162856283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7</w:t>
            </w:r>
            <w:r w:rsidR="003F0410" w:rsidRPr="003F0410">
              <w:rPr>
                <w:rFonts w:ascii="Gadugi" w:hAnsi="Gadugi"/>
                <w:noProof/>
                <w:webHidden/>
              </w:rPr>
              <w:fldChar w:fldCharType="end"/>
            </w:r>
          </w:hyperlink>
        </w:p>
        <w:p w14:paraId="3F2F6257" w14:textId="095F64D8" w:rsidR="003F0410" w:rsidRPr="003F0410" w:rsidRDefault="00000000">
          <w:pPr>
            <w:pStyle w:val="TOC3"/>
            <w:tabs>
              <w:tab w:val="right" w:leader="dot" w:pos="9019"/>
            </w:tabs>
            <w:rPr>
              <w:rFonts w:ascii="Gadugi" w:hAnsi="Gadugi"/>
              <w:noProof/>
            </w:rPr>
          </w:pPr>
          <w:hyperlink w:anchor="_Toc162856284" w:history="1">
            <w:r w:rsidR="003F0410" w:rsidRPr="003F0410">
              <w:rPr>
                <w:rStyle w:val="Hyperlink"/>
                <w:rFonts w:ascii="Gadugi" w:hAnsi="Gadugi"/>
                <w:noProof/>
              </w:rPr>
              <w:t>RECOMENDATIONS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_Toc162856284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8</w:t>
            </w:r>
            <w:r w:rsidR="003F0410" w:rsidRPr="003F0410">
              <w:rPr>
                <w:rFonts w:ascii="Gadugi" w:hAnsi="Gadugi"/>
                <w:noProof/>
                <w:webHidden/>
              </w:rPr>
              <w:fldChar w:fldCharType="end"/>
            </w:r>
          </w:hyperlink>
        </w:p>
        <w:p w14:paraId="17DC8876" w14:textId="778B42FF" w:rsidR="003F0410" w:rsidRPr="003F0410" w:rsidRDefault="00000000">
          <w:pPr>
            <w:pStyle w:val="TOC2"/>
            <w:tabs>
              <w:tab w:val="left" w:pos="660"/>
              <w:tab w:val="right" w:leader="dot" w:pos="9019"/>
            </w:tabs>
            <w:rPr>
              <w:rFonts w:ascii="Gadugi" w:hAnsi="Gadugi"/>
              <w:noProof/>
            </w:rPr>
          </w:pPr>
          <w:hyperlink w:anchor="_Toc162856285" w:history="1">
            <w:r w:rsidR="003F0410" w:rsidRPr="003F0410">
              <w:rPr>
                <w:rStyle w:val="Hyperlink"/>
                <w:rFonts w:ascii="Gadugi" w:hAnsi="Gadugi" w:cs="MV Boli"/>
                <w:noProof/>
              </w:rPr>
              <w:t>4.</w:t>
            </w:r>
            <w:r w:rsidR="003F0410" w:rsidRPr="003F0410">
              <w:rPr>
                <w:rFonts w:ascii="Gadugi" w:hAnsi="Gadugi"/>
                <w:noProof/>
              </w:rPr>
              <w:tab/>
            </w:r>
            <w:r w:rsidR="003F0410" w:rsidRPr="003F0410">
              <w:rPr>
                <w:rStyle w:val="Hyperlink"/>
                <w:rFonts w:ascii="Gadugi" w:hAnsi="Gadugi" w:cs="MV Boli"/>
                <w:noProof/>
              </w:rPr>
              <w:t>Poverty and Child Labor</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_Toc162856285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9</w:t>
            </w:r>
            <w:r w:rsidR="003F0410" w:rsidRPr="003F0410">
              <w:rPr>
                <w:rFonts w:ascii="Gadugi" w:hAnsi="Gadugi"/>
                <w:noProof/>
                <w:webHidden/>
              </w:rPr>
              <w:fldChar w:fldCharType="end"/>
            </w:r>
          </w:hyperlink>
        </w:p>
        <w:p w14:paraId="026BDD14" w14:textId="279ED90C" w:rsidR="003F0410" w:rsidRPr="003F0410" w:rsidRDefault="00000000">
          <w:pPr>
            <w:pStyle w:val="TOC3"/>
            <w:tabs>
              <w:tab w:val="right" w:leader="dot" w:pos="9019"/>
            </w:tabs>
            <w:rPr>
              <w:rFonts w:ascii="Gadugi" w:hAnsi="Gadugi"/>
              <w:noProof/>
            </w:rPr>
          </w:pPr>
          <w:hyperlink w:anchor="_Toc162856286" w:history="1">
            <w:r w:rsidR="003F0410" w:rsidRPr="003F0410">
              <w:rPr>
                <w:rStyle w:val="Hyperlink"/>
                <w:rFonts w:ascii="Gadugi" w:hAnsi="Gadugi"/>
                <w:noProof/>
              </w:rPr>
              <w:t>RECOMENDATIONS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_Toc162856286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10</w:t>
            </w:r>
            <w:r w:rsidR="003F0410" w:rsidRPr="003F0410">
              <w:rPr>
                <w:rFonts w:ascii="Gadugi" w:hAnsi="Gadugi"/>
                <w:noProof/>
                <w:webHidden/>
              </w:rPr>
              <w:fldChar w:fldCharType="end"/>
            </w:r>
          </w:hyperlink>
        </w:p>
        <w:p w14:paraId="7F0D034E" w14:textId="2B1A3028" w:rsidR="003F0410" w:rsidRPr="003F0410" w:rsidRDefault="00000000">
          <w:pPr>
            <w:pStyle w:val="TOC2"/>
            <w:tabs>
              <w:tab w:val="left" w:pos="660"/>
              <w:tab w:val="right" w:leader="dot" w:pos="9019"/>
            </w:tabs>
            <w:rPr>
              <w:rFonts w:ascii="Gadugi" w:hAnsi="Gadugi"/>
              <w:noProof/>
            </w:rPr>
          </w:pPr>
          <w:hyperlink w:anchor="_Toc162856287" w:history="1">
            <w:r w:rsidR="003F0410" w:rsidRPr="003F0410">
              <w:rPr>
                <w:rStyle w:val="Hyperlink"/>
                <w:rFonts w:ascii="Gadugi" w:hAnsi="Gadugi" w:cs="MV Boli"/>
                <w:noProof/>
              </w:rPr>
              <w:t>5.</w:t>
            </w:r>
            <w:r w:rsidR="003F0410" w:rsidRPr="003F0410">
              <w:rPr>
                <w:rFonts w:ascii="Gadugi" w:hAnsi="Gadugi"/>
                <w:noProof/>
              </w:rPr>
              <w:tab/>
            </w:r>
            <w:r w:rsidR="003F0410" w:rsidRPr="003F0410">
              <w:rPr>
                <w:rStyle w:val="Hyperlink"/>
                <w:rFonts w:ascii="Gadugi" w:hAnsi="Gadugi" w:cs="MV Boli"/>
                <w:noProof/>
              </w:rPr>
              <w:t>Prevention of family separation</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_Toc162856287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11</w:t>
            </w:r>
            <w:r w:rsidR="003F0410" w:rsidRPr="003F0410">
              <w:rPr>
                <w:rFonts w:ascii="Gadugi" w:hAnsi="Gadugi"/>
                <w:noProof/>
                <w:webHidden/>
              </w:rPr>
              <w:fldChar w:fldCharType="end"/>
            </w:r>
          </w:hyperlink>
        </w:p>
        <w:p w14:paraId="3144CCA3" w14:textId="480703A9" w:rsidR="003F0410" w:rsidRPr="003F0410" w:rsidRDefault="00000000">
          <w:pPr>
            <w:pStyle w:val="TOC3"/>
            <w:tabs>
              <w:tab w:val="right" w:leader="dot" w:pos="9019"/>
            </w:tabs>
            <w:rPr>
              <w:rFonts w:ascii="Gadugi" w:hAnsi="Gadugi"/>
              <w:noProof/>
            </w:rPr>
          </w:pPr>
          <w:hyperlink w:anchor="_Toc162856288" w:history="1">
            <w:r w:rsidR="003F0410" w:rsidRPr="003F0410">
              <w:rPr>
                <w:rStyle w:val="Hyperlink"/>
                <w:rFonts w:ascii="Gadugi" w:hAnsi="Gadugi"/>
                <w:noProof/>
              </w:rPr>
              <w:t>RECOMMENDATIONS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_Toc162856288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12</w:t>
            </w:r>
            <w:r w:rsidR="003F0410" w:rsidRPr="003F0410">
              <w:rPr>
                <w:rFonts w:ascii="Gadugi" w:hAnsi="Gadugi"/>
                <w:noProof/>
                <w:webHidden/>
              </w:rPr>
              <w:fldChar w:fldCharType="end"/>
            </w:r>
          </w:hyperlink>
        </w:p>
        <w:p w14:paraId="376B5904" w14:textId="114E64F6" w:rsidR="003F0410" w:rsidRPr="003F0410" w:rsidRDefault="00000000">
          <w:pPr>
            <w:pStyle w:val="TOC2"/>
            <w:tabs>
              <w:tab w:val="left" w:pos="660"/>
              <w:tab w:val="right" w:leader="dot" w:pos="9019"/>
            </w:tabs>
            <w:rPr>
              <w:rFonts w:ascii="Gadugi" w:hAnsi="Gadugi"/>
              <w:noProof/>
            </w:rPr>
          </w:pPr>
          <w:hyperlink w:anchor="_Toc162856289" w:history="1">
            <w:r w:rsidR="003F0410" w:rsidRPr="003F0410">
              <w:rPr>
                <w:rStyle w:val="Hyperlink"/>
                <w:rFonts w:ascii="Gadugi" w:hAnsi="Gadugi" w:cs="MV Boli"/>
                <w:noProof/>
              </w:rPr>
              <w:t>6.</w:t>
            </w:r>
            <w:r w:rsidR="003F0410" w:rsidRPr="003F0410">
              <w:rPr>
                <w:rFonts w:ascii="Gadugi" w:hAnsi="Gadugi"/>
                <w:noProof/>
              </w:rPr>
              <w:tab/>
            </w:r>
            <w:r w:rsidR="003F0410" w:rsidRPr="003F0410">
              <w:rPr>
                <w:rStyle w:val="Hyperlink"/>
                <w:rFonts w:ascii="Gadugi" w:hAnsi="Gadugi" w:cs="MV Boli"/>
                <w:noProof/>
              </w:rPr>
              <w:t>Participation</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_Toc162856289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13</w:t>
            </w:r>
            <w:r w:rsidR="003F0410" w:rsidRPr="003F0410">
              <w:rPr>
                <w:rFonts w:ascii="Gadugi" w:hAnsi="Gadugi"/>
                <w:noProof/>
                <w:webHidden/>
              </w:rPr>
              <w:fldChar w:fldCharType="end"/>
            </w:r>
          </w:hyperlink>
        </w:p>
        <w:p w14:paraId="2C42B317" w14:textId="0354AA47" w:rsidR="003F0410" w:rsidRPr="003F0410" w:rsidRDefault="00000000">
          <w:pPr>
            <w:pStyle w:val="TOC3"/>
            <w:tabs>
              <w:tab w:val="right" w:leader="dot" w:pos="9019"/>
            </w:tabs>
            <w:rPr>
              <w:rFonts w:ascii="Gadugi" w:hAnsi="Gadugi"/>
              <w:noProof/>
            </w:rPr>
          </w:pPr>
          <w:hyperlink w:anchor="_Toc162856290" w:history="1">
            <w:r w:rsidR="003F0410" w:rsidRPr="003F0410">
              <w:rPr>
                <w:rStyle w:val="Hyperlink"/>
                <w:rFonts w:ascii="Gadugi" w:hAnsi="Gadugi"/>
                <w:noProof/>
              </w:rPr>
              <w:t>RECOMENDATIONS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_Toc162856290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13</w:t>
            </w:r>
            <w:r w:rsidR="003F0410" w:rsidRPr="003F0410">
              <w:rPr>
                <w:rFonts w:ascii="Gadugi" w:hAnsi="Gadugi"/>
                <w:noProof/>
                <w:webHidden/>
              </w:rPr>
              <w:fldChar w:fldCharType="end"/>
            </w:r>
          </w:hyperlink>
        </w:p>
        <w:p w14:paraId="15DD3B85" w14:textId="7A6C95FB" w:rsidR="003F0410" w:rsidRPr="003F0410" w:rsidRDefault="00000000">
          <w:pPr>
            <w:pStyle w:val="TOC2"/>
            <w:tabs>
              <w:tab w:val="left" w:pos="660"/>
              <w:tab w:val="right" w:leader="dot" w:pos="9019"/>
            </w:tabs>
            <w:rPr>
              <w:rFonts w:ascii="Gadugi" w:hAnsi="Gadugi"/>
              <w:noProof/>
            </w:rPr>
          </w:pPr>
          <w:hyperlink w:anchor="_Toc162856291" w:history="1">
            <w:r w:rsidR="003F0410" w:rsidRPr="003F0410">
              <w:rPr>
                <w:rStyle w:val="Hyperlink"/>
                <w:rFonts w:ascii="Gadugi" w:hAnsi="Gadugi" w:cs="MV Boli"/>
                <w:noProof/>
              </w:rPr>
              <w:t>7.</w:t>
            </w:r>
            <w:r w:rsidR="003F0410" w:rsidRPr="003F0410">
              <w:rPr>
                <w:rFonts w:ascii="Gadugi" w:hAnsi="Gadugi"/>
                <w:noProof/>
              </w:rPr>
              <w:tab/>
            </w:r>
            <w:r w:rsidR="003F0410" w:rsidRPr="003F0410">
              <w:rPr>
                <w:rStyle w:val="Hyperlink"/>
                <w:rFonts w:ascii="Gadugi" w:hAnsi="Gadugi" w:cs="MV Boli"/>
                <w:noProof/>
              </w:rPr>
              <w:t>Mental health</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_Toc162856291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14</w:t>
            </w:r>
            <w:r w:rsidR="003F0410" w:rsidRPr="003F0410">
              <w:rPr>
                <w:rFonts w:ascii="Gadugi" w:hAnsi="Gadugi"/>
                <w:noProof/>
                <w:webHidden/>
              </w:rPr>
              <w:fldChar w:fldCharType="end"/>
            </w:r>
          </w:hyperlink>
        </w:p>
        <w:p w14:paraId="63411FB3" w14:textId="6E5D3758" w:rsidR="003F0410" w:rsidRDefault="00000000">
          <w:pPr>
            <w:pStyle w:val="TOC3"/>
            <w:tabs>
              <w:tab w:val="right" w:leader="dot" w:pos="9019"/>
            </w:tabs>
            <w:rPr>
              <w:noProof/>
            </w:rPr>
          </w:pPr>
          <w:hyperlink w:anchor="_Toc162856292" w:history="1">
            <w:r w:rsidR="003F0410" w:rsidRPr="003F0410">
              <w:rPr>
                <w:rStyle w:val="Hyperlink"/>
                <w:rFonts w:ascii="Gadugi" w:hAnsi="Gadugi"/>
                <w:noProof/>
              </w:rPr>
              <w:t>RECOMMENDATIONS</w:t>
            </w:r>
            <w:r w:rsidR="003F0410" w:rsidRPr="003F0410">
              <w:rPr>
                <w:rFonts w:ascii="Gadugi" w:hAnsi="Gadugi"/>
                <w:noProof/>
                <w:webHidden/>
              </w:rPr>
              <w:tab/>
            </w:r>
            <w:r w:rsidR="003F0410" w:rsidRPr="003F0410">
              <w:rPr>
                <w:rFonts w:ascii="Gadugi" w:hAnsi="Gadugi"/>
                <w:noProof/>
                <w:webHidden/>
              </w:rPr>
              <w:fldChar w:fldCharType="begin"/>
            </w:r>
            <w:r w:rsidR="003F0410" w:rsidRPr="003F0410">
              <w:rPr>
                <w:rFonts w:ascii="Gadugi" w:hAnsi="Gadugi"/>
                <w:noProof/>
                <w:webHidden/>
              </w:rPr>
              <w:instrText xml:space="preserve"> PAGEREF _Toc162856292 \h </w:instrText>
            </w:r>
            <w:r w:rsidR="003F0410" w:rsidRPr="003F0410">
              <w:rPr>
                <w:rFonts w:ascii="Gadugi" w:hAnsi="Gadugi"/>
                <w:noProof/>
                <w:webHidden/>
              </w:rPr>
            </w:r>
            <w:r w:rsidR="003F0410" w:rsidRPr="003F0410">
              <w:rPr>
                <w:rFonts w:ascii="Gadugi" w:hAnsi="Gadugi"/>
                <w:noProof/>
                <w:webHidden/>
              </w:rPr>
              <w:fldChar w:fldCharType="separate"/>
            </w:r>
            <w:r w:rsidR="003F0410" w:rsidRPr="003F0410">
              <w:rPr>
                <w:rFonts w:ascii="Gadugi" w:hAnsi="Gadugi"/>
                <w:noProof/>
                <w:webHidden/>
              </w:rPr>
              <w:t>14</w:t>
            </w:r>
            <w:r w:rsidR="003F0410" w:rsidRPr="003F0410">
              <w:rPr>
                <w:rFonts w:ascii="Gadugi" w:hAnsi="Gadugi"/>
                <w:noProof/>
                <w:webHidden/>
              </w:rPr>
              <w:fldChar w:fldCharType="end"/>
            </w:r>
          </w:hyperlink>
        </w:p>
        <w:p w14:paraId="739F2CC1" w14:textId="092126FB" w:rsidR="003F0410" w:rsidRDefault="003F0410">
          <w:r>
            <w:rPr>
              <w:b/>
              <w:bCs/>
              <w:lang w:val="es-ES"/>
            </w:rPr>
            <w:fldChar w:fldCharType="end"/>
          </w:r>
        </w:p>
      </w:sdtContent>
    </w:sdt>
    <w:p w14:paraId="76D0FA26" w14:textId="77777777" w:rsidR="003F0410" w:rsidRDefault="003F0410">
      <w:pPr>
        <w:spacing w:line="259" w:lineRule="auto"/>
        <w:jc w:val="left"/>
        <w:rPr>
          <w:rFonts w:ascii="Ink Free" w:eastAsiaTheme="majorEastAsia" w:hAnsi="Ink Free" w:cs="MV Boli"/>
          <w:b/>
          <w:bCs/>
          <w:sz w:val="32"/>
          <w:szCs w:val="32"/>
        </w:rPr>
      </w:pPr>
      <w:r>
        <w:rPr>
          <w:rFonts w:ascii="Ink Free" w:hAnsi="Ink Free" w:cs="MV Boli"/>
          <w:b/>
          <w:bCs/>
        </w:rPr>
        <w:br w:type="page"/>
      </w:r>
    </w:p>
    <w:p w14:paraId="5B5FC00D" w14:textId="12663A23" w:rsidR="00DB4A43" w:rsidRPr="003F0410" w:rsidRDefault="00DB4A43" w:rsidP="003F0410">
      <w:pPr>
        <w:pStyle w:val="Heading2"/>
        <w:numPr>
          <w:ilvl w:val="0"/>
          <w:numId w:val="5"/>
        </w:numPr>
        <w:shd w:val="clear" w:color="auto" w:fill="8DD873" w:themeFill="accent6" w:themeFillTint="99"/>
        <w:tabs>
          <w:tab w:val="num" w:pos="360"/>
        </w:tabs>
        <w:ind w:left="0" w:firstLine="0"/>
        <w:rPr>
          <w:rFonts w:ascii="Ink Free" w:hAnsi="Ink Free" w:cs="MV Boli"/>
          <w:b/>
          <w:bCs/>
          <w:color w:val="auto"/>
        </w:rPr>
      </w:pPr>
      <w:bookmarkStart w:id="4" w:name="_Toc162856280"/>
      <w:r w:rsidRPr="003F0410">
        <w:rPr>
          <w:rFonts w:ascii="Ink Free" w:hAnsi="Ink Free" w:cs="MV Boli"/>
          <w:b/>
          <w:bCs/>
          <w:color w:val="auto"/>
        </w:rPr>
        <w:lastRenderedPageBreak/>
        <w:t>Introduc</w:t>
      </w:r>
      <w:r w:rsidR="00FD4597" w:rsidRPr="003F0410">
        <w:rPr>
          <w:rFonts w:ascii="Ink Free" w:hAnsi="Ink Free" w:cs="MV Boli"/>
          <w:b/>
          <w:bCs/>
          <w:color w:val="auto"/>
        </w:rPr>
        <w:t>tion</w:t>
      </w:r>
      <w:bookmarkEnd w:id="4"/>
    </w:p>
    <w:p w14:paraId="0357A0A6" w14:textId="77777777" w:rsidR="00DB4A43" w:rsidRPr="00B56F03" w:rsidRDefault="00DB4A43" w:rsidP="00DB4A43">
      <w:pPr>
        <w:spacing w:before="240" w:after="240"/>
        <w:rPr>
          <w:rFonts w:ascii="Gadugi" w:hAnsi="Gadugi" w:cs="Times New Roman"/>
        </w:rPr>
      </w:pPr>
    </w:p>
    <w:p w14:paraId="167AB095" w14:textId="32D13FE3" w:rsidR="00ED26C2" w:rsidRPr="00ED26C2" w:rsidRDefault="00ED26C2" w:rsidP="00D31859">
      <w:pPr>
        <w:spacing w:before="100" w:beforeAutospacing="1" w:after="100" w:afterAutospacing="1"/>
        <w:rPr>
          <w:rFonts w:ascii="Gadugi" w:eastAsia="Times New Roman" w:hAnsi="Gadugi" w:cs="Times New Roman"/>
          <w:lang w:eastAsia="es-EC"/>
        </w:rPr>
      </w:pPr>
      <w:r w:rsidRPr="00ED26C2">
        <w:rPr>
          <w:rFonts w:ascii="Gadugi" w:eastAsia="Times New Roman" w:hAnsi="Gadugi" w:cs="Times New Roman"/>
          <w:lang w:eastAsia="es-EC"/>
        </w:rPr>
        <w:t xml:space="preserve">In this report, we summarize the main topics discussed by 560 children and adolescents living in Ecuador, between 4 and 17 years of age, with whom we spoke. </w:t>
      </w:r>
      <w:r w:rsidRPr="003F0410">
        <w:rPr>
          <w:rFonts w:ascii="Gadugi" w:eastAsia="Times New Roman" w:hAnsi="Gadugi" w:cs="Times New Roman"/>
          <w:lang w:val="es-EC" w:eastAsia="es-EC"/>
        </w:rPr>
        <w:t xml:space="preserve">They live in the provinces of Esmeraldas, Imbabura (Chota), Pichincha (Quito), Santo Domingo de los Tsáchilas, Chimborazo (Pallatanga, Riobamba), Guayas (Guayaquil), Manabí (Portoviejo) and Azuay (Cuenca). </w:t>
      </w:r>
      <w:r w:rsidRPr="00ED26C2">
        <w:rPr>
          <w:rFonts w:ascii="Gadugi" w:eastAsia="Times New Roman" w:hAnsi="Gadugi" w:cs="Times New Roman"/>
          <w:lang w:eastAsia="es-EC"/>
        </w:rPr>
        <w:t>They are users of services provided by civil society organizations. Although they do not represent the voices of all children and adolescents in the country</w:t>
      </w:r>
      <w:r w:rsidR="00FA13F2" w:rsidRPr="00B56F03">
        <w:rPr>
          <w:rStyle w:val="FootnoteReference"/>
          <w:rFonts w:ascii="Gadugi" w:hAnsi="Gadugi" w:cs="Times New Roman"/>
        </w:rPr>
        <w:footnoteReference w:id="1"/>
      </w:r>
      <w:r w:rsidRPr="00ED26C2">
        <w:rPr>
          <w:rFonts w:ascii="Gadugi" w:eastAsia="Times New Roman" w:hAnsi="Gadugi" w:cs="Times New Roman"/>
          <w:lang w:eastAsia="es-EC"/>
        </w:rPr>
        <w:t>, they are the voices of those who live in situations of great socio-economic vulnerability: they are children and adolescents who are engaged in child labor; who live in rural and marginalized urban areas with a predominance of indigenous and Afro-descendant population; who are at risk of losing or have already lost family care; who are in human mobility, often traveling separated from their families and unaccompanied.</w:t>
      </w:r>
    </w:p>
    <w:p w14:paraId="7BD500D1" w14:textId="77777777" w:rsidR="00ED26C2" w:rsidRPr="00ED26C2" w:rsidRDefault="00ED26C2" w:rsidP="00D31859">
      <w:pPr>
        <w:spacing w:before="100" w:beforeAutospacing="1" w:after="100" w:afterAutospacing="1"/>
        <w:rPr>
          <w:rFonts w:ascii="Gadugi" w:eastAsia="Times New Roman" w:hAnsi="Gadugi" w:cs="Times New Roman"/>
          <w:lang w:eastAsia="es-EC"/>
        </w:rPr>
      </w:pPr>
      <w:r w:rsidRPr="00ED26C2">
        <w:rPr>
          <w:rFonts w:ascii="Gadugi" w:eastAsia="Times New Roman" w:hAnsi="Gadugi" w:cs="Times New Roman"/>
          <w:lang w:eastAsia="es-EC"/>
        </w:rPr>
        <w:t>As with any summary, the risk is the loss of some of the issues raised, perhaps because the adults who systematized this information were not able to grasp and understand enough. However, we are certain that the testimonies collected are of enormous value and importance. The children and adolescents show us the path we need to follow as a country to guarantee them a dignified life.</w:t>
      </w:r>
    </w:p>
    <w:p w14:paraId="358D5713" w14:textId="77777777" w:rsidR="00ED26C2" w:rsidRPr="00ED26C2" w:rsidRDefault="00ED26C2" w:rsidP="00ED26C2">
      <w:pPr>
        <w:spacing w:before="100" w:beforeAutospacing="1" w:after="100" w:afterAutospacing="1"/>
        <w:jc w:val="left"/>
        <w:rPr>
          <w:rFonts w:ascii="Gadugi" w:eastAsia="Times New Roman" w:hAnsi="Gadugi" w:cs="Times New Roman"/>
          <w:lang w:eastAsia="es-EC"/>
        </w:rPr>
      </w:pPr>
    </w:p>
    <w:p w14:paraId="0A524534" w14:textId="77777777" w:rsidR="00ED26C2" w:rsidRPr="00ED26C2" w:rsidRDefault="00ED26C2" w:rsidP="00ED26C2">
      <w:pPr>
        <w:spacing w:before="100" w:beforeAutospacing="1" w:after="100" w:afterAutospacing="1"/>
        <w:jc w:val="left"/>
        <w:rPr>
          <w:rFonts w:ascii="Gadugi" w:eastAsia="Times New Roman" w:hAnsi="Gadugi" w:cs="Times New Roman"/>
          <w:lang w:eastAsia="es-EC"/>
        </w:rPr>
      </w:pPr>
    </w:p>
    <w:p w14:paraId="4F3FB584" w14:textId="77777777" w:rsidR="00ED26C2" w:rsidRPr="00ED26C2" w:rsidRDefault="00ED26C2" w:rsidP="00ED26C2">
      <w:pPr>
        <w:spacing w:after="0"/>
        <w:jc w:val="left"/>
        <w:rPr>
          <w:rFonts w:ascii="Times New Roman" w:eastAsia="Times New Roman" w:hAnsi="Times New Roman" w:cs="Times New Roman"/>
          <w:sz w:val="24"/>
          <w:szCs w:val="24"/>
          <w:lang w:eastAsia="es-EC"/>
        </w:rPr>
      </w:pPr>
    </w:p>
    <w:p w14:paraId="5B4770C1" w14:textId="77777777" w:rsidR="00DB4A43" w:rsidRPr="00B56F03" w:rsidRDefault="00DB4A43" w:rsidP="00DB4A43">
      <w:pPr>
        <w:spacing w:before="240" w:after="240"/>
        <w:rPr>
          <w:rFonts w:ascii="Gadugi" w:hAnsi="Gadugi" w:cs="Times New Roman"/>
        </w:rPr>
      </w:pPr>
    </w:p>
    <w:p w14:paraId="5EBD7726" w14:textId="77777777" w:rsidR="00DB4A43" w:rsidRPr="00B56F03" w:rsidRDefault="00DB4A43" w:rsidP="00DB4A43">
      <w:pPr>
        <w:rPr>
          <w:rFonts w:ascii="Ink Free" w:hAnsi="Ink Free" w:cs="MV Boli"/>
          <w:b/>
          <w:bCs/>
          <w:sz w:val="32"/>
          <w:szCs w:val="32"/>
        </w:rPr>
      </w:pPr>
      <w:bookmarkStart w:id="5" w:name="_eqd40ilg2zkl" w:colFirst="0" w:colLast="0"/>
      <w:bookmarkEnd w:id="5"/>
      <w:r w:rsidRPr="00B56F03">
        <w:rPr>
          <w:rFonts w:ascii="Ink Free" w:hAnsi="Ink Free" w:cs="MV Boli"/>
          <w:b/>
          <w:bCs/>
        </w:rPr>
        <w:br w:type="page"/>
      </w:r>
    </w:p>
    <w:p w14:paraId="2590E13F" w14:textId="7F50F9C8" w:rsidR="00DB4A43" w:rsidRPr="003F0410" w:rsidRDefault="00DB4A43" w:rsidP="003F0410">
      <w:pPr>
        <w:pStyle w:val="Heading2"/>
        <w:numPr>
          <w:ilvl w:val="0"/>
          <w:numId w:val="5"/>
        </w:numPr>
        <w:shd w:val="clear" w:color="auto" w:fill="4C94D8" w:themeFill="text2" w:themeFillTint="80"/>
        <w:tabs>
          <w:tab w:val="num" w:pos="360"/>
        </w:tabs>
        <w:ind w:left="0" w:firstLine="0"/>
        <w:rPr>
          <w:rFonts w:ascii="Ink Free" w:hAnsi="Ink Free" w:cs="MV Boli"/>
          <w:b/>
          <w:bCs/>
          <w:color w:val="auto"/>
        </w:rPr>
      </w:pPr>
      <w:bookmarkStart w:id="6" w:name="_Toc162856281"/>
      <w:r w:rsidRPr="003F0410">
        <w:rPr>
          <w:rFonts w:ascii="Ink Free" w:hAnsi="Ink Free" w:cs="MV Boli"/>
          <w:b/>
          <w:bCs/>
          <w:color w:val="auto"/>
        </w:rPr>
        <w:lastRenderedPageBreak/>
        <w:t>Educa</w:t>
      </w:r>
      <w:r w:rsidR="00802484" w:rsidRPr="003F0410">
        <w:rPr>
          <w:rFonts w:ascii="Ink Free" w:hAnsi="Ink Free" w:cs="MV Boli"/>
          <w:b/>
          <w:bCs/>
          <w:color w:val="auto"/>
        </w:rPr>
        <w:t>tion</w:t>
      </w:r>
      <w:bookmarkEnd w:id="6"/>
    </w:p>
    <w:p w14:paraId="421DEBB4" w14:textId="77777777" w:rsidR="00DB4A43" w:rsidRPr="00B56F03" w:rsidRDefault="00DB4A43" w:rsidP="00DB4A43">
      <w:pPr>
        <w:rPr>
          <w:rFonts w:ascii="Gadugi" w:hAnsi="Gadugi" w:cs="Times New Roman"/>
        </w:rPr>
      </w:pPr>
    </w:p>
    <w:p w14:paraId="2DCC19D3" w14:textId="1D928541" w:rsidR="00223AF9" w:rsidRPr="00B56F03" w:rsidRDefault="00223AF9" w:rsidP="00223AF9">
      <w:pPr>
        <w:rPr>
          <w:rFonts w:ascii="Gadugi" w:hAnsi="Gadugi" w:cs="Times New Roman"/>
        </w:rPr>
      </w:pPr>
      <w:r w:rsidRPr="00B56F03">
        <w:rPr>
          <w:rFonts w:ascii="Gadugi" w:hAnsi="Gadugi" w:cs="Times New Roman"/>
        </w:rPr>
        <w:t xml:space="preserve">The concerns that have arisen on this issue are diverse. On one hand, they comment on the shortage of books and textbooks, materials, </w:t>
      </w:r>
      <w:r w:rsidR="007933C0" w:rsidRPr="00B56F03">
        <w:rPr>
          <w:rFonts w:ascii="Gadugi" w:hAnsi="Gadugi" w:cs="Times New Roman"/>
        </w:rPr>
        <w:t>resources,</w:t>
      </w:r>
      <w:r w:rsidRPr="00B56F03">
        <w:rPr>
          <w:rFonts w:ascii="Gadugi" w:hAnsi="Gadugi" w:cs="Times New Roman"/>
        </w:rPr>
        <w:t xml:space="preserve"> and educational infrastructure in public schools.</w:t>
      </w:r>
    </w:p>
    <w:p w14:paraId="0A0783C1" w14:textId="3F655EE7" w:rsidR="00223AF9" w:rsidRPr="00B56F03" w:rsidRDefault="00223AF9" w:rsidP="00EB4F5E">
      <w:pPr>
        <w:tabs>
          <w:tab w:val="left" w:pos="720"/>
        </w:tabs>
        <w:ind w:left="720"/>
        <w:rPr>
          <w:rFonts w:ascii="Gadugi" w:hAnsi="Gadugi" w:cs="Times New Roman"/>
        </w:rPr>
      </w:pPr>
      <w:r w:rsidRPr="00B56F03">
        <w:rPr>
          <w:rFonts w:ascii="Gadugi" w:hAnsi="Gadugi" w:cs="Times New Roman"/>
        </w:rPr>
        <w:t xml:space="preserve">We do not have enough books, we received a box, but it was not enough for everyone (...) we do not have philosophy, </w:t>
      </w:r>
      <w:r w:rsidR="00EB4F5E" w:rsidRPr="00B56F03">
        <w:rPr>
          <w:rFonts w:ascii="Gadugi" w:hAnsi="Gadugi" w:cs="Times New Roman"/>
        </w:rPr>
        <w:t>biology,</w:t>
      </w:r>
      <w:r w:rsidRPr="00B56F03">
        <w:rPr>
          <w:rFonts w:ascii="Gadugi" w:hAnsi="Gadugi" w:cs="Times New Roman"/>
        </w:rPr>
        <w:t xml:space="preserve"> or history books. The computers are useless (...) in order to have projectors we </w:t>
      </w:r>
      <w:r w:rsidR="0066367E" w:rsidRPr="00B56F03">
        <w:rPr>
          <w:rFonts w:ascii="Gadugi" w:hAnsi="Gadugi" w:cs="Times New Roman"/>
        </w:rPr>
        <w:t>held a raffle</w:t>
      </w:r>
      <w:r w:rsidRPr="00B56F03">
        <w:rPr>
          <w:rFonts w:ascii="Gadugi" w:hAnsi="Gadugi" w:cs="Times New Roman"/>
        </w:rPr>
        <w:t>.</w:t>
      </w:r>
    </w:p>
    <w:p w14:paraId="5D563D42" w14:textId="42CCAB3F" w:rsidR="00223AF9" w:rsidRPr="00B56F03" w:rsidRDefault="00223AF9" w:rsidP="0066367E">
      <w:pPr>
        <w:ind w:left="720"/>
        <w:rPr>
          <w:rFonts w:ascii="Gadugi" w:hAnsi="Gadugi" w:cs="Times New Roman"/>
        </w:rPr>
      </w:pPr>
      <w:r w:rsidRPr="00B56F03">
        <w:rPr>
          <w:rFonts w:ascii="Gadugi" w:hAnsi="Gadugi" w:cs="Times New Roman"/>
        </w:rPr>
        <w:t>We had to move and change classrooms (...) there was no electricity because the wall was falling down (...) our parents had paid a fee for the repair and also to change the locks on the bathrooms (...) walls in bad condition are a risk.</w:t>
      </w:r>
    </w:p>
    <w:p w14:paraId="5078E504" w14:textId="69B849AC" w:rsidR="00223AF9" w:rsidRPr="00B56F03" w:rsidRDefault="00223AF9" w:rsidP="00223AF9">
      <w:pPr>
        <w:rPr>
          <w:rFonts w:ascii="Gadugi" w:hAnsi="Gadugi" w:cs="Times New Roman"/>
        </w:rPr>
      </w:pPr>
      <w:r w:rsidRPr="00B56F03">
        <w:rPr>
          <w:rFonts w:ascii="Gadugi" w:hAnsi="Gadugi" w:cs="Times New Roman"/>
        </w:rPr>
        <w:t>In some regions of the country that are plagued by insecurity and the presence of criminal groups, children and adolescents mention that educational centers are not safe places and that they no longer have the support of most teachers, due to their fear of threats and re</w:t>
      </w:r>
      <w:r w:rsidR="00097A81" w:rsidRPr="00B56F03">
        <w:rPr>
          <w:rFonts w:ascii="Gadugi" w:hAnsi="Gadugi" w:cs="Times New Roman"/>
        </w:rPr>
        <w:t>taliation</w:t>
      </w:r>
      <w:r w:rsidRPr="00B56F03">
        <w:rPr>
          <w:rFonts w:ascii="Gadugi" w:hAnsi="Gadugi" w:cs="Times New Roman"/>
        </w:rPr>
        <w:t>s. They are afraid to protect the children because they feel that their own lives are also at risk.</w:t>
      </w:r>
    </w:p>
    <w:p w14:paraId="48F6B4B4" w14:textId="0B26579A" w:rsidR="00223AF9" w:rsidRPr="00B56F03" w:rsidRDefault="00223AF9" w:rsidP="00603E3D">
      <w:pPr>
        <w:ind w:left="720"/>
        <w:rPr>
          <w:rFonts w:ascii="Gadugi" w:hAnsi="Gadugi" w:cs="Times New Roman"/>
        </w:rPr>
      </w:pPr>
      <w:r w:rsidRPr="00B56F03">
        <w:rPr>
          <w:rFonts w:ascii="Gadugi" w:hAnsi="Gadugi" w:cs="Times New Roman"/>
        </w:rPr>
        <w:t>Now they drop me off</w:t>
      </w:r>
      <w:r w:rsidR="00995E1C" w:rsidRPr="00B56F03">
        <w:rPr>
          <w:rFonts w:ascii="Gadugi" w:hAnsi="Gadugi" w:cs="Times New Roman"/>
        </w:rPr>
        <w:t xml:space="preserve"> </w:t>
      </w:r>
      <w:r w:rsidR="00B46C99">
        <w:rPr>
          <w:rFonts w:ascii="Gadugi" w:hAnsi="Gadugi" w:cs="Times New Roman"/>
        </w:rPr>
        <w:t xml:space="preserve">at school </w:t>
      </w:r>
      <w:r w:rsidR="00995E1C" w:rsidRPr="00B56F03">
        <w:rPr>
          <w:rFonts w:ascii="Gadugi" w:hAnsi="Gadugi" w:cs="Times New Roman"/>
        </w:rPr>
        <w:t xml:space="preserve">and </w:t>
      </w:r>
      <w:r w:rsidR="00342C93" w:rsidRPr="00B56F03">
        <w:rPr>
          <w:rFonts w:ascii="Gadugi" w:hAnsi="Gadugi" w:cs="Times New Roman"/>
        </w:rPr>
        <w:t>pick me up</w:t>
      </w:r>
      <w:r w:rsidRPr="00B56F03">
        <w:rPr>
          <w:rFonts w:ascii="Gadugi" w:hAnsi="Gadugi" w:cs="Times New Roman"/>
        </w:rPr>
        <w:t xml:space="preserve">. My family is afraid of kidnappings and sexual abuse because that happens to girls (...) </w:t>
      </w:r>
      <w:r w:rsidR="00DF4D9B">
        <w:rPr>
          <w:rFonts w:ascii="Gadugi" w:hAnsi="Gadugi" w:cs="Times New Roman"/>
        </w:rPr>
        <w:t xml:space="preserve">the </w:t>
      </w:r>
      <w:r w:rsidRPr="00B56F03">
        <w:rPr>
          <w:rFonts w:ascii="Gadugi" w:hAnsi="Gadugi" w:cs="Times New Roman"/>
        </w:rPr>
        <w:t xml:space="preserve">boys are assaulted, </w:t>
      </w:r>
      <w:r w:rsidR="00995E1C" w:rsidRPr="00B56F03">
        <w:rPr>
          <w:rFonts w:ascii="Gadugi" w:hAnsi="Gadugi" w:cs="Times New Roman"/>
        </w:rPr>
        <w:t>beaten,</w:t>
      </w:r>
      <w:r w:rsidRPr="00B56F03">
        <w:rPr>
          <w:rFonts w:ascii="Gadugi" w:hAnsi="Gadugi" w:cs="Times New Roman"/>
        </w:rPr>
        <w:t xml:space="preserve"> or forced to join gangs (...) there are classmates who come in with weapons and intimidate us and the teachers.</w:t>
      </w:r>
    </w:p>
    <w:p w14:paraId="3B7F2699" w14:textId="1F1606F1" w:rsidR="00223AF9" w:rsidRPr="00B56F03" w:rsidRDefault="00223AF9" w:rsidP="00223AF9">
      <w:pPr>
        <w:rPr>
          <w:rFonts w:ascii="Gadugi" w:hAnsi="Gadugi" w:cs="Times New Roman"/>
        </w:rPr>
      </w:pPr>
      <w:r w:rsidRPr="00B56F03">
        <w:rPr>
          <w:rFonts w:ascii="Gadugi" w:hAnsi="Gadugi" w:cs="Times New Roman"/>
        </w:rPr>
        <w:t>Children and adolescents in rural areas are concerned about access to and permanence in the educational system, due to th</w:t>
      </w:r>
      <w:r w:rsidR="00F175A3" w:rsidRPr="00B56F03">
        <w:rPr>
          <w:rFonts w:ascii="Gadugi" w:hAnsi="Gadugi" w:cs="Times New Roman"/>
        </w:rPr>
        <w:t xml:space="preserve">e lack of resources </w:t>
      </w:r>
      <w:r w:rsidR="002763A5" w:rsidRPr="00B56F03">
        <w:rPr>
          <w:rFonts w:ascii="Gadugi" w:hAnsi="Gadugi" w:cs="Times New Roman"/>
        </w:rPr>
        <w:t xml:space="preserve">in their families and to the existing distance between their homes and their </w:t>
      </w:r>
      <w:r w:rsidR="006B7391" w:rsidRPr="00B56F03">
        <w:rPr>
          <w:rFonts w:ascii="Gadugi" w:hAnsi="Gadugi" w:cs="Times New Roman"/>
        </w:rPr>
        <w:t xml:space="preserve">schools. </w:t>
      </w:r>
    </w:p>
    <w:p w14:paraId="2346864C" w14:textId="3B27DF5F" w:rsidR="006B7391" w:rsidRPr="00B56F03" w:rsidRDefault="006B7391" w:rsidP="00E8598E">
      <w:pPr>
        <w:ind w:left="720"/>
        <w:rPr>
          <w:rFonts w:ascii="Gadugi" w:hAnsi="Gadugi" w:cs="Times New Roman"/>
        </w:rPr>
      </w:pPr>
      <w:r w:rsidRPr="00B56F03">
        <w:rPr>
          <w:rFonts w:ascii="Gadugi" w:hAnsi="Gadugi" w:cs="Times New Roman"/>
        </w:rPr>
        <w:t>(…) There is no mon</w:t>
      </w:r>
      <w:r w:rsidR="00E8598E" w:rsidRPr="00B56F03">
        <w:rPr>
          <w:rFonts w:ascii="Gadugi" w:hAnsi="Gadugi" w:cs="Times New Roman"/>
        </w:rPr>
        <w:t xml:space="preserve">ey in my family to pay for </w:t>
      </w:r>
      <w:r w:rsidR="0033196F">
        <w:rPr>
          <w:rFonts w:ascii="Gadugi" w:hAnsi="Gadugi" w:cs="Times New Roman"/>
        </w:rPr>
        <w:t xml:space="preserve">the </w:t>
      </w:r>
      <w:r w:rsidR="00E8598E" w:rsidRPr="00B56F03">
        <w:rPr>
          <w:rFonts w:ascii="Gadugi" w:hAnsi="Gadugi" w:cs="Times New Roman"/>
        </w:rPr>
        <w:t>transportation of all my siblings to school</w:t>
      </w:r>
      <w:r w:rsidR="009246C2" w:rsidRPr="00B56F03">
        <w:rPr>
          <w:rFonts w:ascii="Gadugi" w:hAnsi="Gadugi" w:cs="Times New Roman"/>
        </w:rPr>
        <w:t>, my older siblings dropped out of school and now they work (…) Around here it is normal to start working at a young age</w:t>
      </w:r>
      <w:r w:rsidR="003C3D87" w:rsidRPr="00B56F03">
        <w:rPr>
          <w:rFonts w:ascii="Gadugi" w:hAnsi="Gadugi" w:cs="Times New Roman"/>
        </w:rPr>
        <w:t>. (Adolescent, 14 years old).</w:t>
      </w:r>
    </w:p>
    <w:p w14:paraId="470BD59F" w14:textId="4C667463" w:rsidR="003C3D87" w:rsidRPr="00B56F03" w:rsidRDefault="00C234ED" w:rsidP="00E8598E">
      <w:pPr>
        <w:ind w:left="720"/>
        <w:rPr>
          <w:rFonts w:ascii="Gadugi" w:hAnsi="Gadugi" w:cs="Times New Roman"/>
        </w:rPr>
      </w:pPr>
      <w:r w:rsidRPr="00B56F03">
        <w:rPr>
          <w:rFonts w:ascii="Gadugi" w:hAnsi="Gadugi" w:cs="Times New Roman"/>
        </w:rPr>
        <w:t>(…) Schools are far aw</w:t>
      </w:r>
      <w:r w:rsidR="00BE4F03" w:rsidRPr="00B56F03">
        <w:rPr>
          <w:rFonts w:ascii="Gadugi" w:hAnsi="Gadugi" w:cs="Times New Roman"/>
        </w:rPr>
        <w:t xml:space="preserve">ay and they </w:t>
      </w:r>
      <w:r w:rsidR="000058E6" w:rsidRPr="00B56F03">
        <w:rPr>
          <w:rFonts w:ascii="Gadugi" w:hAnsi="Gadugi" w:cs="Times New Roman"/>
        </w:rPr>
        <w:t>advance</w:t>
      </w:r>
      <w:r w:rsidR="00BE4F03" w:rsidRPr="00B56F03">
        <w:rPr>
          <w:rFonts w:ascii="Gadugi" w:hAnsi="Gadugi" w:cs="Times New Roman"/>
        </w:rPr>
        <w:t xml:space="preserve"> only until seventh grade</w:t>
      </w:r>
      <w:r w:rsidR="008C0B57">
        <w:rPr>
          <w:rFonts w:ascii="Gadugi" w:hAnsi="Gadugi" w:cs="Times New Roman"/>
        </w:rPr>
        <w:t>, so</w:t>
      </w:r>
      <w:r w:rsidR="00976E93" w:rsidRPr="00B56F03">
        <w:rPr>
          <w:rFonts w:ascii="Gadugi" w:hAnsi="Gadugi" w:cs="Times New Roman"/>
        </w:rPr>
        <w:t xml:space="preserve"> then the kids stop because they do not have money to </w:t>
      </w:r>
      <w:r w:rsidR="006008A8" w:rsidRPr="00B56F03">
        <w:rPr>
          <w:rFonts w:ascii="Gadugi" w:hAnsi="Gadugi" w:cs="Times New Roman"/>
        </w:rPr>
        <w:t xml:space="preserve">study </w:t>
      </w:r>
      <w:r w:rsidR="008C0B57">
        <w:rPr>
          <w:rFonts w:ascii="Gadugi" w:hAnsi="Gadugi" w:cs="Times New Roman"/>
        </w:rPr>
        <w:t>at</w:t>
      </w:r>
      <w:r w:rsidR="006008A8" w:rsidRPr="00B56F03">
        <w:rPr>
          <w:rFonts w:ascii="Gadugi" w:hAnsi="Gadugi" w:cs="Times New Roman"/>
        </w:rPr>
        <w:t xml:space="preserve"> the schools of the parish </w:t>
      </w:r>
      <w:r w:rsidR="009A5633">
        <w:rPr>
          <w:rFonts w:ascii="Gadugi" w:hAnsi="Gadugi" w:cs="Times New Roman"/>
        </w:rPr>
        <w:t xml:space="preserve">to </w:t>
      </w:r>
      <w:r w:rsidR="00B22E02" w:rsidRPr="00B56F03">
        <w:rPr>
          <w:rFonts w:ascii="Gadugi" w:hAnsi="Gadugi" w:cs="Times New Roman"/>
        </w:rPr>
        <w:t>be able to complete high school. (Adolescent, 15 years old)</w:t>
      </w:r>
    </w:p>
    <w:p w14:paraId="172C8802" w14:textId="496CF828" w:rsidR="00E0042B" w:rsidRPr="00B56F03" w:rsidRDefault="00E0042B" w:rsidP="00E0042B">
      <w:pPr>
        <w:rPr>
          <w:rFonts w:ascii="Gadugi" w:hAnsi="Gadugi" w:cs="Times New Roman"/>
        </w:rPr>
      </w:pPr>
      <w:r w:rsidRPr="00B56F03">
        <w:rPr>
          <w:rFonts w:ascii="Gadugi" w:hAnsi="Gadugi" w:cs="Times New Roman"/>
        </w:rPr>
        <w:t>Most of the children and adolescents participating in the focus groups agree that there are many cases of children and adolescents who are behind in education or have to drop out of school due</w:t>
      </w:r>
      <w:r w:rsidR="00F745C0">
        <w:rPr>
          <w:rFonts w:ascii="Gadugi" w:hAnsi="Gadugi" w:cs="Times New Roman"/>
        </w:rPr>
        <w:t xml:space="preserve"> to</w:t>
      </w:r>
      <w:r w:rsidRPr="00B56F03">
        <w:rPr>
          <w:rFonts w:ascii="Gadugi" w:hAnsi="Gadugi" w:cs="Times New Roman"/>
        </w:rPr>
        <w:t>, first</w:t>
      </w:r>
      <w:r w:rsidR="00F745C0">
        <w:rPr>
          <w:rFonts w:ascii="Gadugi" w:hAnsi="Gadugi" w:cs="Times New Roman"/>
        </w:rPr>
        <w:t>ly</w:t>
      </w:r>
      <w:r w:rsidRPr="00B56F03">
        <w:rPr>
          <w:rFonts w:ascii="Gadugi" w:hAnsi="Gadugi" w:cs="Times New Roman"/>
        </w:rPr>
        <w:t xml:space="preserve">, the COVID-19 pandemic and, </w:t>
      </w:r>
      <w:r w:rsidR="00B727D1">
        <w:rPr>
          <w:rFonts w:ascii="Gadugi" w:hAnsi="Gadugi" w:cs="Times New Roman"/>
        </w:rPr>
        <w:t>secondly</w:t>
      </w:r>
      <w:r w:rsidRPr="00B56F03">
        <w:rPr>
          <w:rFonts w:ascii="Gadugi" w:hAnsi="Gadugi" w:cs="Times New Roman"/>
        </w:rPr>
        <w:t>, to the continuous states of exception decreed by the governments</w:t>
      </w:r>
      <w:r w:rsidR="00B727D1">
        <w:rPr>
          <w:rFonts w:ascii="Gadugi" w:hAnsi="Gadugi" w:cs="Times New Roman"/>
        </w:rPr>
        <w:t>,</w:t>
      </w:r>
      <w:r w:rsidRPr="00B56F03">
        <w:rPr>
          <w:rFonts w:ascii="Gadugi" w:hAnsi="Gadugi" w:cs="Times New Roman"/>
        </w:rPr>
        <w:t xml:space="preserve"> and, lately, to the declaration of </w:t>
      </w:r>
      <w:r w:rsidR="002B1F92">
        <w:rPr>
          <w:rFonts w:ascii="Gadugi" w:hAnsi="Gadugi" w:cs="Times New Roman"/>
        </w:rPr>
        <w:t xml:space="preserve">an </w:t>
      </w:r>
      <w:r w:rsidRPr="00B56F03">
        <w:rPr>
          <w:rFonts w:ascii="Gadugi" w:hAnsi="Gadugi" w:cs="Times New Roman"/>
        </w:rPr>
        <w:t>internal armed conflict. These events forced children and adolescents to confine themselves to their homes and receive telematic classes.</w:t>
      </w:r>
    </w:p>
    <w:p w14:paraId="226A8520" w14:textId="2F0897A4" w:rsidR="00E0042B" w:rsidRPr="00B56F03" w:rsidRDefault="00A045E6" w:rsidP="00C836CF">
      <w:pPr>
        <w:ind w:left="720"/>
        <w:rPr>
          <w:rFonts w:ascii="Gadugi" w:hAnsi="Gadugi" w:cs="Times New Roman"/>
        </w:rPr>
      </w:pPr>
      <w:r w:rsidRPr="00B56F03">
        <w:rPr>
          <w:rFonts w:ascii="Gadugi" w:hAnsi="Gadugi" w:cs="Times New Roman"/>
        </w:rPr>
        <w:t>At home we only have one phone, m</w:t>
      </w:r>
      <w:r w:rsidR="00DE65B8" w:rsidRPr="00B56F03">
        <w:rPr>
          <w:rFonts w:ascii="Gadugi" w:hAnsi="Gadugi" w:cs="Times New Roman"/>
        </w:rPr>
        <w:t>y</w:t>
      </w:r>
      <w:r w:rsidRPr="00B56F03">
        <w:rPr>
          <w:rFonts w:ascii="Gadugi" w:hAnsi="Gadugi" w:cs="Times New Roman"/>
        </w:rPr>
        <w:t xml:space="preserve"> five siblings and I had to take classes </w:t>
      </w:r>
      <w:r w:rsidR="00CA39FD" w:rsidRPr="00B56F03">
        <w:rPr>
          <w:rFonts w:ascii="Gadugi" w:hAnsi="Gadugi" w:cs="Times New Roman"/>
        </w:rPr>
        <w:t xml:space="preserve">only with that </w:t>
      </w:r>
      <w:r w:rsidR="009A5DAC" w:rsidRPr="00B56F03">
        <w:rPr>
          <w:rFonts w:ascii="Gadugi" w:hAnsi="Gadugi" w:cs="Times New Roman"/>
        </w:rPr>
        <w:t xml:space="preserve">mobile </w:t>
      </w:r>
      <w:r w:rsidR="00CA39FD" w:rsidRPr="00B56F03">
        <w:rPr>
          <w:rFonts w:ascii="Gadugi" w:hAnsi="Gadugi" w:cs="Times New Roman"/>
        </w:rPr>
        <w:t>phone (…) we do not have a computer</w:t>
      </w:r>
      <w:r w:rsidR="00845D02">
        <w:rPr>
          <w:rFonts w:ascii="Gadugi" w:hAnsi="Gadugi" w:cs="Times New Roman"/>
        </w:rPr>
        <w:t>,</w:t>
      </w:r>
      <w:r w:rsidR="00CA39FD" w:rsidRPr="00B56F03">
        <w:rPr>
          <w:rFonts w:ascii="Gadugi" w:hAnsi="Gadugi" w:cs="Times New Roman"/>
        </w:rPr>
        <w:t xml:space="preserve"> and sometimes my dad cannot afford internet</w:t>
      </w:r>
      <w:r w:rsidR="00574847">
        <w:rPr>
          <w:rFonts w:ascii="Gadugi" w:hAnsi="Gadugi" w:cs="Times New Roman"/>
        </w:rPr>
        <w:t xml:space="preserve"> access</w:t>
      </w:r>
      <w:r w:rsidR="00CA39FD" w:rsidRPr="00B56F03">
        <w:rPr>
          <w:rFonts w:ascii="Gadugi" w:hAnsi="Gadugi" w:cs="Times New Roman"/>
        </w:rPr>
        <w:t xml:space="preserve"> at home. (Adolescent, 13 years old, rural</w:t>
      </w:r>
      <w:r w:rsidR="00845D02">
        <w:rPr>
          <w:rFonts w:ascii="Gadugi" w:hAnsi="Gadugi" w:cs="Times New Roman"/>
        </w:rPr>
        <w:t xml:space="preserve"> area</w:t>
      </w:r>
      <w:r w:rsidR="00CA39FD" w:rsidRPr="00B56F03">
        <w:rPr>
          <w:rFonts w:ascii="Gadugi" w:hAnsi="Gadugi" w:cs="Times New Roman"/>
        </w:rPr>
        <w:t xml:space="preserve">). </w:t>
      </w:r>
    </w:p>
    <w:p w14:paraId="785D498B" w14:textId="1F41A0DE" w:rsidR="005B39F8" w:rsidRPr="00B56F03" w:rsidRDefault="005B39F8" w:rsidP="00C836CF">
      <w:pPr>
        <w:ind w:left="720"/>
        <w:rPr>
          <w:rFonts w:ascii="Gadugi" w:hAnsi="Gadugi" w:cs="Times New Roman"/>
        </w:rPr>
      </w:pPr>
      <w:r w:rsidRPr="00B56F03">
        <w:rPr>
          <w:rFonts w:ascii="Gadugi" w:hAnsi="Gadugi" w:cs="Times New Roman"/>
        </w:rPr>
        <w:t xml:space="preserve">I am afraid that virtual classes extend longer </w:t>
      </w:r>
      <w:r w:rsidR="00CE42BF" w:rsidRPr="00B56F03">
        <w:rPr>
          <w:rFonts w:ascii="Gadugi" w:hAnsi="Gadugi" w:cs="Times New Roman"/>
        </w:rPr>
        <w:t xml:space="preserve">in </w:t>
      </w:r>
      <w:r w:rsidRPr="00B56F03">
        <w:rPr>
          <w:rFonts w:ascii="Gadugi" w:hAnsi="Gadugi" w:cs="Times New Roman"/>
        </w:rPr>
        <w:t>time</w:t>
      </w:r>
      <w:r w:rsidR="004034C7" w:rsidRPr="00B56F03">
        <w:rPr>
          <w:rFonts w:ascii="Gadugi" w:hAnsi="Gadugi" w:cs="Times New Roman"/>
        </w:rPr>
        <w:t>.</w:t>
      </w:r>
    </w:p>
    <w:p w14:paraId="2AAE7BA3" w14:textId="4031834F" w:rsidR="004034C7" w:rsidRPr="00B56F03" w:rsidRDefault="004034C7" w:rsidP="00C836CF">
      <w:pPr>
        <w:ind w:left="720"/>
        <w:rPr>
          <w:rFonts w:ascii="Gadugi" w:hAnsi="Gadugi" w:cs="Times New Roman"/>
        </w:rPr>
      </w:pPr>
      <w:r w:rsidRPr="00B56F03">
        <w:rPr>
          <w:rFonts w:ascii="Gadugi" w:hAnsi="Gadugi" w:cs="Times New Roman"/>
        </w:rPr>
        <w:t>I am afra</w:t>
      </w:r>
      <w:r w:rsidR="009C626C" w:rsidRPr="00B56F03">
        <w:rPr>
          <w:rFonts w:ascii="Gadugi" w:hAnsi="Gadugi" w:cs="Times New Roman"/>
        </w:rPr>
        <w:t xml:space="preserve">id </w:t>
      </w:r>
      <w:r w:rsidR="004326F1" w:rsidRPr="00B56F03">
        <w:rPr>
          <w:rFonts w:ascii="Gadugi" w:hAnsi="Gadugi" w:cs="Times New Roman"/>
        </w:rPr>
        <w:t xml:space="preserve">to </w:t>
      </w:r>
      <w:r w:rsidR="000C30D2" w:rsidRPr="00B56F03">
        <w:rPr>
          <w:rFonts w:ascii="Gadugi" w:hAnsi="Gadugi" w:cs="Times New Roman"/>
        </w:rPr>
        <w:t xml:space="preserve">not </w:t>
      </w:r>
      <w:r w:rsidR="004326F1" w:rsidRPr="00B56F03">
        <w:rPr>
          <w:rFonts w:ascii="Gadugi" w:hAnsi="Gadugi" w:cs="Times New Roman"/>
        </w:rPr>
        <w:t>get</w:t>
      </w:r>
      <w:r w:rsidR="000C30D2" w:rsidRPr="00B56F03">
        <w:rPr>
          <w:rFonts w:ascii="Gadugi" w:hAnsi="Gadugi" w:cs="Times New Roman"/>
        </w:rPr>
        <w:t xml:space="preserve"> into public college due to the limi</w:t>
      </w:r>
      <w:r w:rsidR="008E1486" w:rsidRPr="00B56F03">
        <w:rPr>
          <w:rFonts w:ascii="Gadugi" w:hAnsi="Gadugi" w:cs="Times New Roman"/>
        </w:rPr>
        <w:t xml:space="preserve">ted quota there is. </w:t>
      </w:r>
    </w:p>
    <w:p w14:paraId="752941EA" w14:textId="2FF6B9D7" w:rsidR="008E1486" w:rsidRPr="00B56F03" w:rsidRDefault="008E1486" w:rsidP="00DB4A43">
      <w:pPr>
        <w:rPr>
          <w:rFonts w:ascii="Gadugi" w:hAnsi="Gadugi" w:cs="Times New Roman"/>
        </w:rPr>
      </w:pPr>
      <w:r w:rsidRPr="00B56F03">
        <w:rPr>
          <w:rFonts w:ascii="Gadugi" w:hAnsi="Gadugi" w:cs="Times New Roman"/>
        </w:rPr>
        <w:lastRenderedPageBreak/>
        <w:t xml:space="preserve">They mention that </w:t>
      </w:r>
      <w:r w:rsidR="002853ED" w:rsidRPr="00B56F03">
        <w:rPr>
          <w:rFonts w:ascii="Gadugi" w:hAnsi="Gadugi" w:cs="Times New Roman"/>
        </w:rPr>
        <w:t xml:space="preserve">inside </w:t>
      </w:r>
      <w:r w:rsidR="002654BC" w:rsidRPr="00B56F03">
        <w:rPr>
          <w:rFonts w:ascii="Gadugi" w:hAnsi="Gadugi" w:cs="Times New Roman"/>
        </w:rPr>
        <w:t xml:space="preserve">the educational </w:t>
      </w:r>
      <w:r w:rsidR="00A86143" w:rsidRPr="00B56F03">
        <w:rPr>
          <w:rFonts w:ascii="Gadugi" w:hAnsi="Gadugi" w:cs="Times New Roman"/>
        </w:rPr>
        <w:t>units they experience harassment situations</w:t>
      </w:r>
      <w:r w:rsidR="00E20C32" w:rsidRPr="00B56F03">
        <w:rPr>
          <w:rFonts w:ascii="Gadugi" w:hAnsi="Gadugi" w:cs="Times New Roman"/>
        </w:rPr>
        <w:t xml:space="preserve"> (including </w:t>
      </w:r>
      <w:r w:rsidR="00DC0CDE" w:rsidRPr="00B56F03">
        <w:rPr>
          <w:rFonts w:ascii="Gadugi" w:hAnsi="Gadugi" w:cs="Times New Roman"/>
        </w:rPr>
        <w:t>social network bullying), violen</w:t>
      </w:r>
      <w:r w:rsidR="00DC6D59" w:rsidRPr="00B56F03">
        <w:rPr>
          <w:rFonts w:ascii="Gadugi" w:hAnsi="Gadugi" w:cs="Times New Roman"/>
        </w:rPr>
        <w:t>ce between peers, xeno</w:t>
      </w:r>
      <w:r w:rsidR="008562EA" w:rsidRPr="00B56F03">
        <w:rPr>
          <w:rFonts w:ascii="Gadugi" w:hAnsi="Gadugi" w:cs="Times New Roman"/>
        </w:rPr>
        <w:t xml:space="preserve">phobia </w:t>
      </w:r>
      <w:r w:rsidR="003C2763" w:rsidRPr="00B56F03">
        <w:rPr>
          <w:rFonts w:ascii="Gadugi" w:hAnsi="Gadugi" w:cs="Times New Roman"/>
        </w:rPr>
        <w:t xml:space="preserve">against </w:t>
      </w:r>
      <w:r w:rsidR="00811005" w:rsidRPr="00B56F03">
        <w:rPr>
          <w:rFonts w:ascii="Gadugi" w:hAnsi="Gadugi" w:cs="Times New Roman"/>
        </w:rPr>
        <w:t>students from other nationalities (especially Venezuel</w:t>
      </w:r>
      <w:r w:rsidR="00B00520" w:rsidRPr="00B56F03">
        <w:rPr>
          <w:rFonts w:ascii="Gadugi" w:hAnsi="Gadugi" w:cs="Times New Roman"/>
        </w:rPr>
        <w:t>ans)</w:t>
      </w:r>
      <w:r w:rsidR="00672873" w:rsidRPr="00B56F03">
        <w:rPr>
          <w:rFonts w:ascii="Gadugi" w:hAnsi="Gadugi" w:cs="Times New Roman"/>
        </w:rPr>
        <w:t xml:space="preserve">, racism, and others. </w:t>
      </w:r>
    </w:p>
    <w:p w14:paraId="22B694E7" w14:textId="6C0CA89A" w:rsidR="00DB4A43" w:rsidRPr="00B56F03" w:rsidRDefault="00D45FF9" w:rsidP="00DB4A43">
      <w:pPr>
        <w:ind w:left="708"/>
        <w:rPr>
          <w:rFonts w:ascii="Gadugi" w:hAnsi="Gadugi" w:cs="Times New Roman"/>
        </w:rPr>
      </w:pPr>
      <w:r w:rsidRPr="00B56F03">
        <w:rPr>
          <w:rFonts w:ascii="Gadugi" w:hAnsi="Gadugi" w:cs="Times New Roman"/>
        </w:rPr>
        <w:t>We have an indigenous classmate</w:t>
      </w:r>
      <w:r w:rsidR="000555E7" w:rsidRPr="00B56F03">
        <w:rPr>
          <w:rFonts w:ascii="Gadugi" w:hAnsi="Gadugi" w:cs="Times New Roman"/>
        </w:rPr>
        <w:t xml:space="preserve"> that feels ashamed of her origin</w:t>
      </w:r>
      <w:r w:rsidR="00F517BA">
        <w:rPr>
          <w:rFonts w:ascii="Gadugi" w:hAnsi="Gadugi" w:cs="Times New Roman"/>
        </w:rPr>
        <w:t>s</w:t>
      </w:r>
      <w:r w:rsidR="00986DA5" w:rsidRPr="00B56F03">
        <w:rPr>
          <w:rFonts w:ascii="Gadugi" w:hAnsi="Gadugi" w:cs="Times New Roman"/>
        </w:rPr>
        <w:t xml:space="preserve"> and they make her feel bad (…) there are classmates that do</w:t>
      </w:r>
      <w:r w:rsidR="00E83BFD" w:rsidRPr="00B56F03">
        <w:rPr>
          <w:rFonts w:ascii="Gadugi" w:hAnsi="Gadugi" w:cs="Times New Roman"/>
        </w:rPr>
        <w:t xml:space="preserve"> not want to work with her in group</w:t>
      </w:r>
      <w:r w:rsidR="001F073A" w:rsidRPr="00B56F03">
        <w:rPr>
          <w:rFonts w:ascii="Gadugi" w:hAnsi="Gadugi" w:cs="Times New Roman"/>
        </w:rPr>
        <w:t xml:space="preserve"> activitie</w:t>
      </w:r>
      <w:r w:rsidR="00E83BFD" w:rsidRPr="00B56F03">
        <w:rPr>
          <w:rFonts w:ascii="Gadugi" w:hAnsi="Gadugi" w:cs="Times New Roman"/>
        </w:rPr>
        <w:t>s</w:t>
      </w:r>
      <w:r w:rsidR="000B5629" w:rsidRPr="00B56F03">
        <w:rPr>
          <w:rFonts w:ascii="Gadugi" w:hAnsi="Gadugi" w:cs="Times New Roman"/>
        </w:rPr>
        <w:t xml:space="preserve"> because they say that she does no</w:t>
      </w:r>
      <w:r w:rsidR="00107A38" w:rsidRPr="00B56F03">
        <w:rPr>
          <w:rFonts w:ascii="Gadugi" w:hAnsi="Gadugi" w:cs="Times New Roman"/>
        </w:rPr>
        <w:t xml:space="preserve">t know or that she does not understand them </w:t>
      </w:r>
      <w:r w:rsidR="00076672" w:rsidRPr="00B56F03">
        <w:rPr>
          <w:rFonts w:ascii="Gadugi" w:hAnsi="Gadugi" w:cs="Times New Roman"/>
        </w:rPr>
        <w:t xml:space="preserve">(…) </w:t>
      </w:r>
      <w:r w:rsidR="00155A02" w:rsidRPr="00B56F03">
        <w:rPr>
          <w:rFonts w:ascii="Gadugi" w:hAnsi="Gadugi" w:cs="Times New Roman"/>
        </w:rPr>
        <w:t>W</w:t>
      </w:r>
      <w:r w:rsidR="00076672" w:rsidRPr="00B56F03">
        <w:rPr>
          <w:rFonts w:ascii="Gadugi" w:hAnsi="Gadugi" w:cs="Times New Roman"/>
        </w:rPr>
        <w:t xml:space="preserve">e told her that she does not have to be </w:t>
      </w:r>
      <w:r w:rsidR="008E3AEF" w:rsidRPr="00B56F03">
        <w:rPr>
          <w:rFonts w:ascii="Gadugi" w:hAnsi="Gadugi" w:cs="Times New Roman"/>
        </w:rPr>
        <w:t>embarrassed</w:t>
      </w:r>
      <w:r w:rsidR="003B0C0F" w:rsidRPr="00B56F03">
        <w:rPr>
          <w:rFonts w:ascii="Gadugi" w:hAnsi="Gadugi" w:cs="Times New Roman"/>
        </w:rPr>
        <w:t xml:space="preserve"> (…) she told us that she feels bad because she speaks another language</w:t>
      </w:r>
      <w:r w:rsidR="00155A02" w:rsidRPr="00B56F03">
        <w:rPr>
          <w:rFonts w:ascii="Gadugi" w:hAnsi="Gadugi" w:cs="Times New Roman"/>
        </w:rPr>
        <w:t>.</w:t>
      </w:r>
      <w:r w:rsidR="00DB4A43" w:rsidRPr="00B56F03">
        <w:rPr>
          <w:rFonts w:ascii="Gadugi" w:hAnsi="Gadugi" w:cs="Times New Roman"/>
        </w:rPr>
        <w:t>.</w:t>
      </w:r>
    </w:p>
    <w:p w14:paraId="517B32C4" w14:textId="77777777" w:rsidR="00DB4A43" w:rsidRPr="00B56F03" w:rsidRDefault="00DB4A43" w:rsidP="00DB4A43">
      <w:pPr>
        <w:rPr>
          <w:rFonts w:ascii="Gadugi" w:hAnsi="Gadugi" w:cs="Times New Roman"/>
        </w:rPr>
      </w:pPr>
    </w:p>
    <w:p w14:paraId="7E5762AA" w14:textId="04BF0AC1" w:rsidR="00DB4A43" w:rsidRPr="003F0410" w:rsidRDefault="00DB4A43" w:rsidP="00DB4A43">
      <w:pPr>
        <w:pStyle w:val="Heading3"/>
        <w:rPr>
          <w:rFonts w:ascii="Ink Free" w:hAnsi="Ink Free"/>
          <w:b/>
          <w:bCs/>
          <w:color w:val="156082" w:themeColor="accent1"/>
        </w:rPr>
      </w:pPr>
      <w:bookmarkStart w:id="7" w:name="_Toc162856282"/>
      <w:r w:rsidRPr="003F0410">
        <w:rPr>
          <w:rFonts w:ascii="Ink Free" w:hAnsi="Ink Free"/>
          <w:b/>
          <w:bCs/>
          <w:color w:val="156082" w:themeColor="accent1"/>
        </w:rPr>
        <w:t>RECOMEND</w:t>
      </w:r>
      <w:r w:rsidR="00155A02" w:rsidRPr="003F0410">
        <w:rPr>
          <w:rFonts w:ascii="Ink Free" w:hAnsi="Ink Free"/>
          <w:b/>
          <w:bCs/>
          <w:color w:val="156082" w:themeColor="accent1"/>
        </w:rPr>
        <w:t>ATIONS</w:t>
      </w:r>
      <w:bookmarkEnd w:id="7"/>
    </w:p>
    <w:p w14:paraId="5A4931B3" w14:textId="1A4EF563" w:rsidR="00001E81" w:rsidRPr="00B56F03" w:rsidRDefault="00001E81" w:rsidP="00DB4A43">
      <w:pPr>
        <w:pStyle w:val="ListParagraph"/>
        <w:numPr>
          <w:ilvl w:val="0"/>
          <w:numId w:val="1"/>
        </w:numPr>
        <w:rPr>
          <w:rFonts w:ascii="Gadugi" w:hAnsi="Gadugi" w:cs="Times New Roman"/>
        </w:rPr>
      </w:pPr>
      <w:r w:rsidRPr="00B56F03">
        <w:rPr>
          <w:rFonts w:ascii="Gadugi" w:hAnsi="Gadugi" w:cs="Times New Roman"/>
        </w:rPr>
        <w:t>To have books and other educational materials necessary in schools.</w:t>
      </w:r>
    </w:p>
    <w:p w14:paraId="4A05EF32" w14:textId="2660CC40" w:rsidR="00001E81" w:rsidRPr="00B56F03" w:rsidRDefault="00001E81" w:rsidP="00DB4A43">
      <w:pPr>
        <w:pStyle w:val="ListParagraph"/>
        <w:numPr>
          <w:ilvl w:val="0"/>
          <w:numId w:val="1"/>
        </w:numPr>
        <w:rPr>
          <w:rFonts w:ascii="Gadugi" w:hAnsi="Gadugi" w:cs="Times New Roman"/>
        </w:rPr>
      </w:pPr>
      <w:r w:rsidRPr="00B56F03">
        <w:rPr>
          <w:rFonts w:ascii="Gadugi" w:hAnsi="Gadugi" w:cs="Times New Roman"/>
        </w:rPr>
        <w:t>Repair the damaged infrastructure</w:t>
      </w:r>
      <w:r w:rsidR="00780743" w:rsidRPr="00B56F03">
        <w:rPr>
          <w:rFonts w:ascii="Gadugi" w:hAnsi="Gadugi" w:cs="Times New Roman"/>
        </w:rPr>
        <w:t xml:space="preserve"> or that which is in bad </w:t>
      </w:r>
      <w:r w:rsidR="00716462" w:rsidRPr="00B56F03">
        <w:rPr>
          <w:rFonts w:ascii="Gadugi" w:hAnsi="Gadugi" w:cs="Times New Roman"/>
        </w:rPr>
        <w:t>condition</w:t>
      </w:r>
      <w:r w:rsidRPr="00B56F03">
        <w:rPr>
          <w:rFonts w:ascii="Gadugi" w:hAnsi="Gadugi" w:cs="Times New Roman"/>
        </w:rPr>
        <w:t xml:space="preserve"> in </w:t>
      </w:r>
      <w:r w:rsidR="00780743" w:rsidRPr="00B56F03">
        <w:rPr>
          <w:rFonts w:ascii="Gadugi" w:hAnsi="Gadugi" w:cs="Times New Roman"/>
        </w:rPr>
        <w:t xml:space="preserve">schools. </w:t>
      </w:r>
    </w:p>
    <w:p w14:paraId="66DB61EA" w14:textId="2E0B019D" w:rsidR="00780743" w:rsidRPr="00B56F03" w:rsidRDefault="00780743" w:rsidP="00DB4A43">
      <w:pPr>
        <w:pStyle w:val="ListParagraph"/>
        <w:numPr>
          <w:ilvl w:val="0"/>
          <w:numId w:val="1"/>
        </w:numPr>
        <w:rPr>
          <w:rFonts w:ascii="Gadugi" w:hAnsi="Gadugi" w:cs="Times New Roman"/>
        </w:rPr>
      </w:pPr>
      <w:r w:rsidRPr="00B56F03">
        <w:rPr>
          <w:rFonts w:ascii="Gadugi" w:hAnsi="Gadugi" w:cs="Times New Roman"/>
        </w:rPr>
        <w:t xml:space="preserve">Dynamize </w:t>
      </w:r>
      <w:r w:rsidR="009F72DE" w:rsidRPr="00B56F03">
        <w:rPr>
          <w:rFonts w:ascii="Gadugi" w:hAnsi="Gadugi" w:cs="Times New Roman"/>
        </w:rPr>
        <w:t xml:space="preserve">the lessons and </w:t>
      </w:r>
      <w:r w:rsidR="000F719C" w:rsidRPr="00B56F03">
        <w:rPr>
          <w:rFonts w:ascii="Gadugi" w:hAnsi="Gadugi" w:cs="Times New Roman"/>
        </w:rPr>
        <w:t xml:space="preserve">try to </w:t>
      </w:r>
      <w:r w:rsidR="00716462" w:rsidRPr="00B56F03">
        <w:rPr>
          <w:rFonts w:ascii="Gadugi" w:hAnsi="Gadugi" w:cs="Times New Roman"/>
        </w:rPr>
        <w:t xml:space="preserve">have better relationships between teachers and students. </w:t>
      </w:r>
    </w:p>
    <w:p w14:paraId="1E90DE7D" w14:textId="4E592876" w:rsidR="00893040" w:rsidRPr="00B56F03" w:rsidRDefault="00893040" w:rsidP="00DB4A43">
      <w:pPr>
        <w:pStyle w:val="ListParagraph"/>
        <w:numPr>
          <w:ilvl w:val="0"/>
          <w:numId w:val="1"/>
        </w:numPr>
        <w:rPr>
          <w:rFonts w:ascii="Gadugi" w:hAnsi="Gadugi" w:cs="Times New Roman"/>
        </w:rPr>
      </w:pPr>
      <w:r w:rsidRPr="00B56F03">
        <w:rPr>
          <w:rFonts w:ascii="Gadugi" w:hAnsi="Gadugi" w:cs="Times New Roman"/>
        </w:rPr>
        <w:t xml:space="preserve">Normalize </w:t>
      </w:r>
      <w:r w:rsidR="00AF515A" w:rsidRPr="00B56F03">
        <w:rPr>
          <w:rFonts w:ascii="Gadugi" w:hAnsi="Gadugi" w:cs="Times New Roman"/>
        </w:rPr>
        <w:t xml:space="preserve">on-campus classes. </w:t>
      </w:r>
    </w:p>
    <w:p w14:paraId="2BE0C276" w14:textId="20A9E880" w:rsidR="00AF515A" w:rsidRPr="00B56F03" w:rsidRDefault="00AF515A" w:rsidP="00DB4A43">
      <w:pPr>
        <w:pStyle w:val="ListParagraph"/>
        <w:numPr>
          <w:ilvl w:val="0"/>
          <w:numId w:val="1"/>
        </w:numPr>
        <w:rPr>
          <w:rFonts w:ascii="Gadugi" w:hAnsi="Gadugi" w:cs="Times New Roman"/>
        </w:rPr>
      </w:pPr>
      <w:r w:rsidRPr="00B56F03">
        <w:rPr>
          <w:rFonts w:ascii="Gadugi" w:hAnsi="Gadugi" w:cs="Times New Roman"/>
        </w:rPr>
        <w:t xml:space="preserve">Guarantee access to connectivity </w:t>
      </w:r>
      <w:r w:rsidR="00580E08" w:rsidRPr="00B56F03">
        <w:rPr>
          <w:rFonts w:ascii="Gadugi" w:hAnsi="Gadugi" w:cs="Times New Roman"/>
        </w:rPr>
        <w:t>for</w:t>
      </w:r>
      <w:r w:rsidRPr="00B56F03">
        <w:rPr>
          <w:rFonts w:ascii="Gadugi" w:hAnsi="Gadugi" w:cs="Times New Roman"/>
        </w:rPr>
        <w:t xml:space="preserve"> all the students. </w:t>
      </w:r>
    </w:p>
    <w:p w14:paraId="47471A63" w14:textId="692A6C08" w:rsidR="004A3DCA" w:rsidRPr="00B56F03" w:rsidRDefault="004A3DCA" w:rsidP="00DB4A43">
      <w:pPr>
        <w:pStyle w:val="ListParagraph"/>
        <w:numPr>
          <w:ilvl w:val="0"/>
          <w:numId w:val="1"/>
        </w:numPr>
        <w:rPr>
          <w:rFonts w:ascii="Gadugi" w:hAnsi="Gadugi" w:cs="Times New Roman"/>
        </w:rPr>
      </w:pPr>
      <w:r w:rsidRPr="00B56F03">
        <w:rPr>
          <w:rFonts w:ascii="Gadugi" w:hAnsi="Gadugi" w:cs="Times New Roman"/>
        </w:rPr>
        <w:t>Develop actions that reduce the violence between students, as well as racism, xenophobia, etc.</w:t>
      </w:r>
    </w:p>
    <w:p w14:paraId="77310C99" w14:textId="386D049C" w:rsidR="00A170A2" w:rsidRPr="00B56F03" w:rsidRDefault="00A170A2" w:rsidP="00DB4A43">
      <w:pPr>
        <w:pStyle w:val="ListParagraph"/>
        <w:numPr>
          <w:ilvl w:val="0"/>
          <w:numId w:val="1"/>
        </w:numPr>
        <w:rPr>
          <w:rFonts w:ascii="Gadugi" w:hAnsi="Gadugi" w:cs="Times New Roman"/>
        </w:rPr>
      </w:pPr>
      <w:r w:rsidRPr="00B56F03">
        <w:rPr>
          <w:rFonts w:ascii="Gadugi" w:hAnsi="Gadugi" w:cs="Times New Roman"/>
        </w:rPr>
        <w:t xml:space="preserve">Protect children and adolescents from being </w:t>
      </w:r>
      <w:r w:rsidR="004F3894" w:rsidRPr="00B56F03">
        <w:rPr>
          <w:rFonts w:ascii="Gadugi" w:hAnsi="Gadugi" w:cs="Times New Roman"/>
        </w:rPr>
        <w:t>recruited</w:t>
      </w:r>
      <w:r w:rsidRPr="00B56F03">
        <w:rPr>
          <w:rFonts w:ascii="Gadugi" w:hAnsi="Gadugi" w:cs="Times New Roman"/>
        </w:rPr>
        <w:t xml:space="preserve"> by gangs or </w:t>
      </w:r>
      <w:r w:rsidR="004F3894" w:rsidRPr="00B56F03">
        <w:rPr>
          <w:rFonts w:ascii="Gadugi" w:hAnsi="Gadugi" w:cs="Times New Roman"/>
        </w:rPr>
        <w:t xml:space="preserve">criminal groups. </w:t>
      </w:r>
    </w:p>
    <w:p w14:paraId="4A9D3AD3" w14:textId="77777777" w:rsidR="00DB4A43" w:rsidRPr="00B56F03" w:rsidRDefault="00DB4A43" w:rsidP="00DB4A43">
      <w:pPr>
        <w:rPr>
          <w:rFonts w:ascii="Ink Free" w:hAnsi="Ink Free" w:cs="MV Boli"/>
          <w:b/>
          <w:bCs/>
          <w:sz w:val="32"/>
          <w:szCs w:val="32"/>
        </w:rPr>
      </w:pPr>
      <w:r w:rsidRPr="00B56F03">
        <w:rPr>
          <w:rFonts w:ascii="Ink Free" w:hAnsi="Ink Free" w:cs="MV Boli"/>
          <w:b/>
          <w:bCs/>
        </w:rPr>
        <w:br w:type="page"/>
      </w:r>
    </w:p>
    <w:p w14:paraId="02678071" w14:textId="527B7DA4" w:rsidR="00DB4A43" w:rsidRPr="003F0410" w:rsidRDefault="00DB4A43" w:rsidP="0078362A">
      <w:pPr>
        <w:pStyle w:val="Heading2"/>
        <w:numPr>
          <w:ilvl w:val="0"/>
          <w:numId w:val="5"/>
        </w:numPr>
        <w:shd w:val="clear" w:color="auto" w:fill="8DD873" w:themeFill="accent6" w:themeFillTint="99"/>
        <w:tabs>
          <w:tab w:val="num" w:pos="360"/>
        </w:tabs>
        <w:ind w:left="0" w:firstLine="0"/>
        <w:rPr>
          <w:rFonts w:ascii="Gadugi" w:hAnsi="Gadugi" w:cs="Times New Roman"/>
          <w:color w:val="auto"/>
        </w:rPr>
      </w:pPr>
      <w:bookmarkStart w:id="8" w:name="_Toc162856283"/>
      <w:r w:rsidRPr="003F0410">
        <w:rPr>
          <w:rFonts w:ascii="Ink Free" w:hAnsi="Ink Free" w:cs="MV Boli"/>
          <w:b/>
          <w:bCs/>
          <w:color w:val="auto"/>
        </w:rPr>
        <w:lastRenderedPageBreak/>
        <w:t>Inse</w:t>
      </w:r>
      <w:r w:rsidR="004F3894" w:rsidRPr="003F0410">
        <w:rPr>
          <w:rFonts w:ascii="Ink Free" w:hAnsi="Ink Free" w:cs="MV Boli"/>
          <w:b/>
          <w:bCs/>
          <w:color w:val="auto"/>
        </w:rPr>
        <w:t>curity, violence, and recruitment</w:t>
      </w:r>
      <w:bookmarkEnd w:id="8"/>
      <w:r w:rsidR="004F3894" w:rsidRPr="003F0410">
        <w:rPr>
          <w:rFonts w:ascii="Ink Free" w:hAnsi="Ink Free" w:cs="MV Boli"/>
          <w:b/>
          <w:bCs/>
          <w:color w:val="auto"/>
        </w:rPr>
        <w:t xml:space="preserve"> </w:t>
      </w:r>
    </w:p>
    <w:p w14:paraId="2883C57F" w14:textId="77777777" w:rsidR="003F0410" w:rsidRDefault="003F0410" w:rsidP="006D17FA">
      <w:pPr>
        <w:rPr>
          <w:rFonts w:ascii="Gadugi" w:hAnsi="Gadugi" w:cs="Times New Roman"/>
        </w:rPr>
      </w:pPr>
    </w:p>
    <w:p w14:paraId="322E008E" w14:textId="064BE458" w:rsidR="006D17FA" w:rsidRPr="00B56F03" w:rsidRDefault="006D17FA" w:rsidP="006D17FA">
      <w:pPr>
        <w:rPr>
          <w:rFonts w:ascii="Gadugi" w:hAnsi="Gadugi" w:cs="Times New Roman"/>
        </w:rPr>
      </w:pPr>
      <w:r w:rsidRPr="00B56F03">
        <w:rPr>
          <w:rFonts w:ascii="Gadugi" w:hAnsi="Gadugi" w:cs="Times New Roman"/>
        </w:rPr>
        <w:t xml:space="preserve">Children and adolescents living in high-risk and insecure areas mention that many friends, </w:t>
      </w:r>
      <w:r w:rsidR="00BB2B68" w:rsidRPr="00B56F03">
        <w:rPr>
          <w:rFonts w:ascii="Gadugi" w:hAnsi="Gadugi" w:cs="Times New Roman"/>
        </w:rPr>
        <w:t>neighbors,</w:t>
      </w:r>
      <w:r w:rsidRPr="00B56F03">
        <w:rPr>
          <w:rFonts w:ascii="Gadugi" w:hAnsi="Gadugi" w:cs="Times New Roman"/>
        </w:rPr>
        <w:t xml:space="preserve"> or peers have joined organized crime groups (OCGs), being drawn into committing acts such as robberies, kidnappings</w:t>
      </w:r>
      <w:r w:rsidR="005F177C" w:rsidRPr="00B56F03">
        <w:rPr>
          <w:rFonts w:ascii="Gadugi" w:hAnsi="Gadugi" w:cs="Times New Roman"/>
        </w:rPr>
        <w:t>,</w:t>
      </w:r>
      <w:r w:rsidRPr="00B56F03">
        <w:rPr>
          <w:rFonts w:ascii="Gadugi" w:hAnsi="Gadugi" w:cs="Times New Roman"/>
        </w:rPr>
        <w:t xml:space="preserve"> and even murders. They mention that other boys join gangs because they are not </w:t>
      </w:r>
      <w:r w:rsidR="005F177C" w:rsidRPr="00B56F03">
        <w:rPr>
          <w:rFonts w:ascii="Gadugi" w:hAnsi="Gadugi" w:cs="Times New Roman"/>
        </w:rPr>
        <w:t>studying,</w:t>
      </w:r>
      <w:r w:rsidRPr="00B56F03">
        <w:rPr>
          <w:rFonts w:ascii="Gadugi" w:hAnsi="Gadugi" w:cs="Times New Roman"/>
        </w:rPr>
        <w:t xml:space="preserve"> and their family does not take care of them either; they also join to generate income for themselves and their family. These situations generate pain and anguish in their close relatives.</w:t>
      </w:r>
    </w:p>
    <w:p w14:paraId="21BB86C5" w14:textId="0DFA17ED" w:rsidR="006D17FA" w:rsidRPr="00B56F03" w:rsidRDefault="004A1DCB" w:rsidP="00B22B22">
      <w:pPr>
        <w:ind w:left="720"/>
        <w:rPr>
          <w:rFonts w:ascii="Gadugi" w:hAnsi="Gadugi" w:cs="Times New Roman"/>
        </w:rPr>
      </w:pPr>
      <w:r w:rsidRPr="00B56F03">
        <w:rPr>
          <w:rFonts w:ascii="Gadugi" w:hAnsi="Gadugi" w:cs="Times New Roman"/>
        </w:rPr>
        <w:t xml:space="preserve">(…) </w:t>
      </w:r>
      <w:r w:rsidR="00C6031E" w:rsidRPr="00B56F03">
        <w:rPr>
          <w:rFonts w:ascii="Gadugi" w:hAnsi="Gadugi" w:cs="Times New Roman"/>
        </w:rPr>
        <w:t>my peer’s mother cries all the time for her son, he is only 14 years old, and she fears what might happen to him</w:t>
      </w:r>
      <w:r w:rsidR="00B22B22" w:rsidRPr="00B56F03">
        <w:rPr>
          <w:rFonts w:ascii="Gadugi" w:hAnsi="Gadugi" w:cs="Times New Roman"/>
        </w:rPr>
        <w:t>. (Adolescent, 15)</w:t>
      </w:r>
    </w:p>
    <w:p w14:paraId="5B1356D8" w14:textId="450A812E" w:rsidR="00C8179A" w:rsidRPr="00B56F03" w:rsidRDefault="00C8179A" w:rsidP="00C8179A">
      <w:pPr>
        <w:rPr>
          <w:rFonts w:ascii="Gadugi" w:hAnsi="Gadugi" w:cs="Times New Roman"/>
        </w:rPr>
      </w:pPr>
      <w:r w:rsidRPr="00B56F03">
        <w:rPr>
          <w:rFonts w:ascii="Gadugi" w:hAnsi="Gadugi" w:cs="Times New Roman"/>
        </w:rPr>
        <w:t xml:space="preserve">They say that they have friends or acquaintances who want to leave the </w:t>
      </w:r>
      <w:r w:rsidR="00831F4F" w:rsidRPr="00B56F03">
        <w:rPr>
          <w:rFonts w:ascii="Gadugi" w:hAnsi="Gadugi" w:cs="Times New Roman"/>
        </w:rPr>
        <w:t>gangs but</w:t>
      </w:r>
      <w:r w:rsidRPr="00B56F03">
        <w:rPr>
          <w:rFonts w:ascii="Gadugi" w:hAnsi="Gadugi" w:cs="Times New Roman"/>
        </w:rPr>
        <w:t xml:space="preserve"> cannot </w:t>
      </w:r>
      <w:r w:rsidR="00831F4F" w:rsidRPr="00B56F03">
        <w:rPr>
          <w:rFonts w:ascii="Gadugi" w:hAnsi="Gadugi" w:cs="Times New Roman"/>
        </w:rPr>
        <w:t xml:space="preserve">do it </w:t>
      </w:r>
      <w:r w:rsidRPr="00B56F03">
        <w:rPr>
          <w:rFonts w:ascii="Gadugi" w:hAnsi="Gadugi" w:cs="Times New Roman"/>
        </w:rPr>
        <w:t>because they and their families are threatened with death.</w:t>
      </w:r>
    </w:p>
    <w:p w14:paraId="099E90B5" w14:textId="1CA38673" w:rsidR="00595B35" w:rsidRPr="00B56F03" w:rsidRDefault="00831F4F" w:rsidP="00595B35">
      <w:pPr>
        <w:ind w:left="720"/>
        <w:rPr>
          <w:rFonts w:ascii="Gadugi" w:hAnsi="Gadugi" w:cs="Times New Roman"/>
        </w:rPr>
      </w:pPr>
      <w:r w:rsidRPr="00B56F03">
        <w:rPr>
          <w:rFonts w:ascii="Gadugi" w:hAnsi="Gadugi" w:cs="Times New Roman"/>
        </w:rPr>
        <w:t xml:space="preserve">(…) My neighbor, </w:t>
      </w:r>
      <w:r w:rsidR="0033607F" w:rsidRPr="00B56F03">
        <w:rPr>
          <w:rFonts w:ascii="Gadugi" w:hAnsi="Gadugi" w:cs="Times New Roman"/>
        </w:rPr>
        <w:t xml:space="preserve">who was my classmate, was </w:t>
      </w:r>
      <w:r w:rsidR="003570C6" w:rsidRPr="00B56F03">
        <w:rPr>
          <w:rFonts w:ascii="Gadugi" w:hAnsi="Gadugi" w:cs="Times New Roman"/>
        </w:rPr>
        <w:t xml:space="preserve">in </w:t>
      </w:r>
      <w:r w:rsidR="0033607F" w:rsidRPr="00B56F03">
        <w:rPr>
          <w:rFonts w:ascii="Gadugi" w:hAnsi="Gadugi" w:cs="Times New Roman"/>
        </w:rPr>
        <w:t xml:space="preserve">hiding because he decided to leave the gang, but as soon as he </w:t>
      </w:r>
      <w:r w:rsidR="00B9301E" w:rsidRPr="00B56F03">
        <w:rPr>
          <w:rFonts w:ascii="Gadugi" w:hAnsi="Gadugi" w:cs="Times New Roman"/>
        </w:rPr>
        <w:t>returned</w:t>
      </w:r>
      <w:r w:rsidR="0033607F" w:rsidRPr="00B56F03">
        <w:rPr>
          <w:rFonts w:ascii="Gadugi" w:hAnsi="Gadugi" w:cs="Times New Roman"/>
        </w:rPr>
        <w:t xml:space="preserve"> </w:t>
      </w:r>
      <w:r w:rsidR="00595B35" w:rsidRPr="00B56F03">
        <w:rPr>
          <w:rFonts w:ascii="Gadugi" w:hAnsi="Gadugi" w:cs="Times New Roman"/>
        </w:rPr>
        <w:t>home,</w:t>
      </w:r>
      <w:r w:rsidR="0033607F" w:rsidRPr="00B56F03">
        <w:rPr>
          <w:rFonts w:ascii="Gadugi" w:hAnsi="Gadugi" w:cs="Times New Roman"/>
        </w:rPr>
        <w:t xml:space="preserve"> they gra</w:t>
      </w:r>
      <w:r w:rsidR="00595B35" w:rsidRPr="00B56F03">
        <w:rPr>
          <w:rFonts w:ascii="Gadugi" w:hAnsi="Gadugi" w:cs="Times New Roman"/>
        </w:rPr>
        <w:t xml:space="preserve">bbed him, </w:t>
      </w:r>
      <w:r w:rsidR="0033607F" w:rsidRPr="00B56F03">
        <w:rPr>
          <w:rFonts w:ascii="Gadugi" w:hAnsi="Gadugi" w:cs="Times New Roman"/>
        </w:rPr>
        <w:t xml:space="preserve">took him </w:t>
      </w:r>
      <w:r w:rsidR="00B9301E" w:rsidRPr="00B56F03">
        <w:rPr>
          <w:rFonts w:ascii="Gadugi" w:hAnsi="Gadugi" w:cs="Times New Roman"/>
        </w:rPr>
        <w:t xml:space="preserve">far </w:t>
      </w:r>
      <w:r w:rsidR="0033607F" w:rsidRPr="00B56F03">
        <w:rPr>
          <w:rFonts w:ascii="Gadugi" w:hAnsi="Gadugi" w:cs="Times New Roman"/>
        </w:rPr>
        <w:t xml:space="preserve">away and </w:t>
      </w:r>
      <w:r w:rsidR="00B9301E" w:rsidRPr="00B56F03">
        <w:rPr>
          <w:rFonts w:ascii="Gadugi" w:hAnsi="Gadugi" w:cs="Times New Roman"/>
        </w:rPr>
        <w:t>k</w:t>
      </w:r>
      <w:r w:rsidR="00595B35" w:rsidRPr="00B56F03">
        <w:rPr>
          <w:rFonts w:ascii="Gadugi" w:hAnsi="Gadugi" w:cs="Times New Roman"/>
        </w:rPr>
        <w:t>illed him</w:t>
      </w:r>
      <w:r w:rsidR="00B9301E" w:rsidRPr="00B56F03">
        <w:rPr>
          <w:rFonts w:ascii="Gadugi" w:hAnsi="Gadugi" w:cs="Times New Roman"/>
        </w:rPr>
        <w:t xml:space="preserve"> there</w:t>
      </w:r>
      <w:r w:rsidR="00595B35" w:rsidRPr="00B56F03">
        <w:rPr>
          <w:rFonts w:ascii="Gadugi" w:hAnsi="Gadugi" w:cs="Times New Roman"/>
        </w:rPr>
        <w:t>. (Adolescent, 16)</w:t>
      </w:r>
    </w:p>
    <w:p w14:paraId="4D4B4142" w14:textId="708ACAB8" w:rsidR="00C8179A" w:rsidRPr="00B56F03" w:rsidRDefault="00B9301E" w:rsidP="00831F4F">
      <w:pPr>
        <w:ind w:left="720"/>
        <w:rPr>
          <w:rFonts w:ascii="Gadugi" w:hAnsi="Gadugi" w:cs="Times New Roman"/>
        </w:rPr>
      </w:pPr>
      <w:r w:rsidRPr="00B56F03">
        <w:rPr>
          <w:rFonts w:ascii="Gadugi" w:hAnsi="Gadugi" w:cs="Times New Roman"/>
        </w:rPr>
        <w:t xml:space="preserve">(…) </w:t>
      </w:r>
      <w:r w:rsidR="0091196F" w:rsidRPr="00B56F03">
        <w:rPr>
          <w:rFonts w:ascii="Gadugi" w:hAnsi="Gadugi" w:cs="Times New Roman"/>
        </w:rPr>
        <w:t>They killed an adolescent</w:t>
      </w:r>
      <w:r w:rsidR="0012165A" w:rsidRPr="00B56F03">
        <w:rPr>
          <w:rFonts w:ascii="Gadugi" w:hAnsi="Gadugi" w:cs="Times New Roman"/>
        </w:rPr>
        <w:t xml:space="preserve"> and cut him into pieces and put h</w:t>
      </w:r>
      <w:r w:rsidR="00BD4744" w:rsidRPr="00B56F03">
        <w:rPr>
          <w:rFonts w:ascii="Gadugi" w:hAnsi="Gadugi" w:cs="Times New Roman"/>
        </w:rPr>
        <w:t>im in a bag</w:t>
      </w:r>
      <w:r w:rsidR="006B5AD4" w:rsidRPr="00B56F03">
        <w:rPr>
          <w:rFonts w:ascii="Gadugi" w:hAnsi="Gadugi" w:cs="Times New Roman"/>
        </w:rPr>
        <w:t xml:space="preserve">. They left the bag at the door of his </w:t>
      </w:r>
      <w:r w:rsidR="00BD4744" w:rsidRPr="00B56F03">
        <w:rPr>
          <w:rFonts w:ascii="Gadugi" w:hAnsi="Gadugi" w:cs="Times New Roman"/>
        </w:rPr>
        <w:t xml:space="preserve">mother’s </w:t>
      </w:r>
      <w:r w:rsidR="006B5AD4" w:rsidRPr="00B56F03">
        <w:rPr>
          <w:rFonts w:ascii="Gadugi" w:hAnsi="Gadugi" w:cs="Times New Roman"/>
        </w:rPr>
        <w:t>house</w:t>
      </w:r>
      <w:r w:rsidR="00BD4744" w:rsidRPr="00B56F03">
        <w:rPr>
          <w:rFonts w:ascii="Gadugi" w:hAnsi="Gadugi" w:cs="Times New Roman"/>
        </w:rPr>
        <w:t xml:space="preserve">. He was part of a gang, </w:t>
      </w:r>
      <w:r w:rsidR="008919FF" w:rsidRPr="00B56F03">
        <w:rPr>
          <w:rFonts w:ascii="Gadugi" w:hAnsi="Gadugi" w:cs="Times New Roman"/>
        </w:rPr>
        <w:t xml:space="preserve">but he was calm, he wanted to leave the gang and that is why they killed him. </w:t>
      </w:r>
      <w:r w:rsidR="00F83E46" w:rsidRPr="00B56F03">
        <w:rPr>
          <w:rFonts w:ascii="Gadugi" w:hAnsi="Gadugi" w:cs="Times New Roman"/>
        </w:rPr>
        <w:t>(Adolescent, 15)</w:t>
      </w:r>
    </w:p>
    <w:p w14:paraId="61B8AD96" w14:textId="77777777" w:rsidR="001754BD" w:rsidRPr="00B56F03" w:rsidRDefault="001754BD" w:rsidP="001754BD">
      <w:pPr>
        <w:rPr>
          <w:rFonts w:ascii="Gadugi" w:hAnsi="Gadugi" w:cs="Times New Roman"/>
        </w:rPr>
      </w:pPr>
      <w:r w:rsidRPr="00B56F03">
        <w:rPr>
          <w:rFonts w:ascii="Gadugi" w:hAnsi="Gadugi" w:cs="Times New Roman"/>
        </w:rPr>
        <w:t>They mention that they witness shootings in their neighborhoods and communities, they say they feel fear and desperation.</w:t>
      </w:r>
    </w:p>
    <w:p w14:paraId="679BDEA1" w14:textId="09125645" w:rsidR="001754BD" w:rsidRPr="00B56F03" w:rsidRDefault="004A68B4" w:rsidP="001754BD">
      <w:pPr>
        <w:ind w:left="720"/>
        <w:rPr>
          <w:rFonts w:ascii="Gadugi" w:hAnsi="Gadugi" w:cs="Times New Roman"/>
        </w:rPr>
      </w:pPr>
      <w:r w:rsidRPr="00B56F03">
        <w:rPr>
          <w:rFonts w:ascii="Gadugi" w:hAnsi="Gadugi" w:cs="Times New Roman"/>
        </w:rPr>
        <w:t xml:space="preserve">I am afraid that the delinquency wave </w:t>
      </w:r>
      <w:r w:rsidR="00AF1903" w:rsidRPr="00B56F03">
        <w:rPr>
          <w:rFonts w:ascii="Gadugi" w:hAnsi="Gadugi" w:cs="Times New Roman"/>
        </w:rPr>
        <w:t>will happen</w:t>
      </w:r>
      <w:r w:rsidRPr="00B56F03">
        <w:rPr>
          <w:rFonts w:ascii="Gadugi" w:hAnsi="Gadugi" w:cs="Times New Roman"/>
        </w:rPr>
        <w:t xml:space="preserve"> </w:t>
      </w:r>
      <w:r w:rsidR="00592D07" w:rsidRPr="00B56F03">
        <w:rPr>
          <w:rFonts w:ascii="Gadugi" w:hAnsi="Gadugi" w:cs="Times New Roman"/>
        </w:rPr>
        <w:t>again,</w:t>
      </w:r>
      <w:r w:rsidRPr="00B56F03">
        <w:rPr>
          <w:rFonts w:ascii="Gadugi" w:hAnsi="Gadugi" w:cs="Times New Roman"/>
        </w:rPr>
        <w:t xml:space="preserve"> and it turns into a social </w:t>
      </w:r>
      <w:r w:rsidR="00592D07" w:rsidRPr="00B56F03">
        <w:rPr>
          <w:rFonts w:ascii="Gadugi" w:hAnsi="Gadugi" w:cs="Times New Roman"/>
        </w:rPr>
        <w:t>massacre.</w:t>
      </w:r>
    </w:p>
    <w:p w14:paraId="4446BDED" w14:textId="56F196B4" w:rsidR="00BE1BF4" w:rsidRPr="00B56F03" w:rsidRDefault="00BE1BF4" w:rsidP="00BE1BF4">
      <w:pPr>
        <w:rPr>
          <w:rFonts w:ascii="Gadugi" w:hAnsi="Gadugi" w:cs="Times New Roman"/>
        </w:rPr>
      </w:pPr>
      <w:r w:rsidRPr="00B56F03">
        <w:rPr>
          <w:rFonts w:ascii="Gadugi" w:hAnsi="Gadugi" w:cs="Times New Roman"/>
        </w:rPr>
        <w:t>Adolescent girls are afraid of being sexually abused and raped, both in public spaces and by their own family members.</w:t>
      </w:r>
    </w:p>
    <w:p w14:paraId="02E62F88" w14:textId="39E6BA3E" w:rsidR="00DB4A43" w:rsidRPr="00B56F03" w:rsidRDefault="00BE1BF4" w:rsidP="00BE1BF4">
      <w:pPr>
        <w:ind w:left="720"/>
        <w:rPr>
          <w:rFonts w:ascii="Gadugi" w:hAnsi="Gadugi" w:cs="Times New Roman"/>
        </w:rPr>
      </w:pPr>
      <w:r w:rsidRPr="00B56F03">
        <w:rPr>
          <w:rFonts w:ascii="Gadugi" w:hAnsi="Gadugi" w:cs="Times New Roman"/>
        </w:rPr>
        <w:t xml:space="preserve">I am afraid of walking on the street alone and </w:t>
      </w:r>
      <w:r w:rsidR="003462AE" w:rsidRPr="00B56F03">
        <w:rPr>
          <w:rFonts w:ascii="Gadugi" w:hAnsi="Gadugi" w:cs="Times New Roman"/>
        </w:rPr>
        <w:t>being</w:t>
      </w:r>
      <w:r w:rsidR="00601573" w:rsidRPr="00B56F03">
        <w:rPr>
          <w:rFonts w:ascii="Gadugi" w:hAnsi="Gadugi" w:cs="Times New Roman"/>
        </w:rPr>
        <w:t xml:space="preserve"> sexually abused by a stranger. (Adolescent girl)</w:t>
      </w:r>
    </w:p>
    <w:p w14:paraId="711373B0" w14:textId="7DD12716" w:rsidR="005C7A66" w:rsidRPr="00B56F03" w:rsidRDefault="00601573" w:rsidP="005C7A66">
      <w:pPr>
        <w:ind w:left="720"/>
        <w:rPr>
          <w:rFonts w:ascii="Gadugi" w:hAnsi="Gadugi" w:cs="Times New Roman"/>
        </w:rPr>
      </w:pPr>
      <w:r w:rsidRPr="00B56F03">
        <w:rPr>
          <w:rFonts w:ascii="Gadugi" w:hAnsi="Gadugi" w:cs="Times New Roman"/>
        </w:rPr>
        <w:t xml:space="preserve">I </w:t>
      </w:r>
      <w:r w:rsidR="005C7A66" w:rsidRPr="00B56F03">
        <w:rPr>
          <w:rFonts w:ascii="Gadugi" w:hAnsi="Gadugi" w:cs="Times New Roman"/>
        </w:rPr>
        <w:t>fear the risk of being sexual abused or kidnapped. (Adolescent girl)</w:t>
      </w:r>
    </w:p>
    <w:p w14:paraId="6C7C23CE" w14:textId="41BE0F73" w:rsidR="00601573" w:rsidRPr="00B56F03" w:rsidRDefault="005C7A66" w:rsidP="00DB4A43">
      <w:pPr>
        <w:ind w:left="708"/>
        <w:rPr>
          <w:rFonts w:ascii="Gadugi" w:hAnsi="Gadugi" w:cs="Times New Roman"/>
        </w:rPr>
      </w:pPr>
      <w:r w:rsidRPr="00B56F03">
        <w:rPr>
          <w:rFonts w:ascii="Gadugi" w:hAnsi="Gadugi" w:cs="Times New Roman"/>
        </w:rPr>
        <w:t xml:space="preserve">I stopped cycling </w:t>
      </w:r>
      <w:r w:rsidR="00BA22D4" w:rsidRPr="00B56F03">
        <w:rPr>
          <w:rFonts w:ascii="Gadugi" w:hAnsi="Gadugi" w:cs="Times New Roman"/>
        </w:rPr>
        <w:t xml:space="preserve">in places far away from home, in places where it is known that people have gone missing, especially girls. </w:t>
      </w:r>
    </w:p>
    <w:p w14:paraId="6AC5A676" w14:textId="600ABE7F" w:rsidR="00D06FB7" w:rsidRPr="00B56F03" w:rsidRDefault="00D06FB7" w:rsidP="00D06FB7">
      <w:pPr>
        <w:rPr>
          <w:rFonts w:ascii="Gadugi" w:hAnsi="Gadugi" w:cs="Times New Roman"/>
        </w:rPr>
      </w:pPr>
      <w:r w:rsidRPr="00B56F03">
        <w:rPr>
          <w:rFonts w:ascii="Gadugi" w:hAnsi="Gadugi" w:cs="Times New Roman"/>
        </w:rPr>
        <w:t xml:space="preserve">Adolescent boys are afraid of being assaulted in the streets or being mistaken for criminals and killed. They feel that they are stigmatized for having tattoos. They also fear increased drug use or being </w:t>
      </w:r>
      <w:r w:rsidR="00B176E1" w:rsidRPr="00B56F03">
        <w:rPr>
          <w:rFonts w:ascii="Gadugi" w:hAnsi="Gadugi" w:cs="Times New Roman"/>
        </w:rPr>
        <w:t>recruited</w:t>
      </w:r>
      <w:r w:rsidRPr="00B56F03">
        <w:rPr>
          <w:rFonts w:ascii="Gadugi" w:hAnsi="Gadugi" w:cs="Times New Roman"/>
        </w:rPr>
        <w:t xml:space="preserve"> by criminal groups. Some families have opted to forcibly relocate to other parts of the country in search of safer places.</w:t>
      </w:r>
    </w:p>
    <w:p w14:paraId="040ED25E" w14:textId="2AF16F6E" w:rsidR="00DB4A43" w:rsidRPr="00B56F03" w:rsidRDefault="00941EF2" w:rsidP="00DB4A43">
      <w:pPr>
        <w:ind w:left="708"/>
        <w:rPr>
          <w:rFonts w:ascii="Gadugi" w:hAnsi="Gadugi" w:cs="Times New Roman"/>
        </w:rPr>
      </w:pPr>
      <w:r w:rsidRPr="00B56F03">
        <w:rPr>
          <w:rFonts w:ascii="Gadugi" w:hAnsi="Gadugi" w:cs="Times New Roman"/>
        </w:rPr>
        <w:t xml:space="preserve">I am afraid of not getting home because the </w:t>
      </w:r>
      <w:r w:rsidR="00A71829" w:rsidRPr="00B56F03">
        <w:rPr>
          <w:rFonts w:ascii="Gadugi" w:hAnsi="Gadugi" w:cs="Times New Roman"/>
        </w:rPr>
        <w:t xml:space="preserve">ambiance is serious, and I fear not seeing my family again and not fulfilling my goals. </w:t>
      </w:r>
    </w:p>
    <w:p w14:paraId="47A905D6" w14:textId="146928F3" w:rsidR="00DB4A43" w:rsidRPr="00B56F03" w:rsidRDefault="00DB4A43" w:rsidP="00DB4A43">
      <w:pPr>
        <w:ind w:left="708"/>
        <w:rPr>
          <w:rFonts w:ascii="Gadugi" w:hAnsi="Gadugi" w:cs="Times New Roman"/>
        </w:rPr>
      </w:pPr>
      <w:r w:rsidRPr="00B56F03">
        <w:rPr>
          <w:rFonts w:ascii="Gadugi" w:hAnsi="Gadugi" w:cs="Times New Roman"/>
        </w:rPr>
        <w:t xml:space="preserve">(…) </w:t>
      </w:r>
      <w:r w:rsidR="00A71829" w:rsidRPr="00B56F03">
        <w:rPr>
          <w:rFonts w:ascii="Gadugi" w:hAnsi="Gadugi" w:cs="Times New Roman"/>
        </w:rPr>
        <w:t xml:space="preserve">there are entire families that want to leave their home, their </w:t>
      </w:r>
      <w:r w:rsidR="00280C54" w:rsidRPr="00B56F03">
        <w:rPr>
          <w:rFonts w:ascii="Gadugi" w:hAnsi="Gadugi" w:cs="Times New Roman"/>
        </w:rPr>
        <w:t xml:space="preserve">homeland so that they can protect themselves. Most of the murdered </w:t>
      </w:r>
      <w:r w:rsidR="00C71C1A" w:rsidRPr="00B56F03">
        <w:rPr>
          <w:rFonts w:ascii="Gadugi" w:hAnsi="Gadugi" w:cs="Times New Roman"/>
        </w:rPr>
        <w:t xml:space="preserve">people are adolescents. </w:t>
      </w:r>
      <w:r w:rsidRPr="00B56F03">
        <w:rPr>
          <w:rFonts w:ascii="Gadugi" w:hAnsi="Gadugi" w:cs="Times New Roman"/>
        </w:rPr>
        <w:t>(Adolescent, 14)</w:t>
      </w:r>
    </w:p>
    <w:p w14:paraId="3A51CA98" w14:textId="79FE532D" w:rsidR="00DB4A43" w:rsidRPr="00B56F03" w:rsidRDefault="00DB4A43" w:rsidP="00DB4A43">
      <w:pPr>
        <w:ind w:left="708"/>
        <w:rPr>
          <w:rFonts w:ascii="Gadugi" w:hAnsi="Gadugi" w:cs="Times New Roman"/>
        </w:rPr>
      </w:pPr>
      <w:r w:rsidRPr="00B56F03">
        <w:rPr>
          <w:rFonts w:ascii="Gadugi" w:hAnsi="Gadugi" w:cs="Times New Roman"/>
        </w:rPr>
        <w:lastRenderedPageBreak/>
        <w:t xml:space="preserve">(…) </w:t>
      </w:r>
      <w:r w:rsidR="00AE4158" w:rsidRPr="00B56F03">
        <w:rPr>
          <w:rFonts w:ascii="Gadugi" w:hAnsi="Gadugi" w:cs="Times New Roman"/>
        </w:rPr>
        <w:t xml:space="preserve">I have a friend </w:t>
      </w:r>
      <w:r w:rsidR="00B10138">
        <w:rPr>
          <w:rFonts w:ascii="Gadugi" w:hAnsi="Gadugi" w:cs="Times New Roman"/>
        </w:rPr>
        <w:t>who wa</w:t>
      </w:r>
      <w:r w:rsidR="00AE4158" w:rsidRPr="00B56F03">
        <w:rPr>
          <w:rFonts w:ascii="Gadugi" w:hAnsi="Gadugi" w:cs="Times New Roman"/>
        </w:rPr>
        <w:t xml:space="preserve">nts to remove his tattoo </w:t>
      </w:r>
      <w:r w:rsidR="00B10138">
        <w:rPr>
          <w:rFonts w:ascii="Gadugi" w:hAnsi="Gadugi" w:cs="Times New Roman"/>
        </w:rPr>
        <w:t>because</w:t>
      </w:r>
      <w:r w:rsidR="00AE4158" w:rsidRPr="00B56F03">
        <w:rPr>
          <w:rFonts w:ascii="Gadugi" w:hAnsi="Gadugi" w:cs="Times New Roman"/>
        </w:rPr>
        <w:t xml:space="preserve"> the Army </w:t>
      </w:r>
      <w:r w:rsidR="00DB095B" w:rsidRPr="00B56F03">
        <w:rPr>
          <w:rFonts w:ascii="Gadugi" w:hAnsi="Gadugi" w:cs="Times New Roman"/>
        </w:rPr>
        <w:t>gets here and starts beating young people (…) they take them to jail because they think they are criminals.</w:t>
      </w:r>
      <w:r w:rsidRPr="00B56F03">
        <w:rPr>
          <w:rFonts w:ascii="Gadugi" w:hAnsi="Gadugi" w:cs="Times New Roman"/>
        </w:rPr>
        <w:t xml:space="preserve"> (Adolescent, 12)</w:t>
      </w:r>
    </w:p>
    <w:p w14:paraId="486B52E0" w14:textId="6AE9AB2C" w:rsidR="000E4381" w:rsidRPr="00B56F03" w:rsidRDefault="000E4381" w:rsidP="000E4381">
      <w:pPr>
        <w:rPr>
          <w:rFonts w:ascii="Gadugi" w:hAnsi="Gadugi" w:cs="Times New Roman"/>
        </w:rPr>
      </w:pPr>
      <w:r w:rsidRPr="00B56F03">
        <w:rPr>
          <w:rFonts w:ascii="Gadugi" w:hAnsi="Gadugi" w:cs="Times New Roman"/>
        </w:rPr>
        <w:t>In particular, children and adolescents living in border areas, which are more exposed to OCG</w:t>
      </w:r>
      <w:r w:rsidR="00966B87" w:rsidRPr="00B56F03">
        <w:rPr>
          <w:rFonts w:ascii="Gadugi" w:hAnsi="Gadugi" w:cs="Times New Roman"/>
        </w:rPr>
        <w:t>’s</w:t>
      </w:r>
      <w:r w:rsidRPr="00B56F03">
        <w:rPr>
          <w:rFonts w:ascii="Gadugi" w:hAnsi="Gadugi" w:cs="Times New Roman"/>
        </w:rPr>
        <w:t xml:space="preserve"> violence, claim their need to occupy safe public spaces.</w:t>
      </w:r>
    </w:p>
    <w:p w14:paraId="21D5F86B" w14:textId="2DD0A63F" w:rsidR="00DB4A43" w:rsidRPr="00B56F03" w:rsidRDefault="005900CD" w:rsidP="00DB4A43">
      <w:pPr>
        <w:ind w:left="708"/>
        <w:rPr>
          <w:rFonts w:ascii="Gadugi" w:hAnsi="Gadugi" w:cs="Times New Roman"/>
        </w:rPr>
      </w:pPr>
      <w:r w:rsidRPr="00B56F03">
        <w:rPr>
          <w:rFonts w:ascii="Gadugi" w:hAnsi="Gadugi" w:cs="Times New Roman"/>
        </w:rPr>
        <w:t xml:space="preserve">We want to </w:t>
      </w:r>
      <w:r w:rsidR="00363BAC" w:rsidRPr="00B56F03">
        <w:rPr>
          <w:rFonts w:ascii="Gadugi" w:hAnsi="Gadugi" w:cs="Times New Roman"/>
        </w:rPr>
        <w:t xml:space="preserve">go out to recreational places more </w:t>
      </w:r>
      <w:r w:rsidR="005F5179" w:rsidRPr="00B56F03">
        <w:rPr>
          <w:rFonts w:ascii="Gadugi" w:hAnsi="Gadugi" w:cs="Times New Roman"/>
        </w:rPr>
        <w:t>frequently</w:t>
      </w:r>
      <w:r w:rsidR="00363BAC" w:rsidRPr="00B56F03">
        <w:rPr>
          <w:rFonts w:ascii="Gadugi" w:hAnsi="Gadugi" w:cs="Times New Roman"/>
        </w:rPr>
        <w:t xml:space="preserve"> </w:t>
      </w:r>
      <w:r w:rsidR="00224AF7" w:rsidRPr="00B56F03">
        <w:rPr>
          <w:rFonts w:ascii="Gadugi" w:hAnsi="Gadugi" w:cs="Times New Roman"/>
        </w:rPr>
        <w:t>(</w:t>
      </w:r>
      <w:r w:rsidR="009277CD" w:rsidRPr="00B56F03">
        <w:rPr>
          <w:rFonts w:ascii="Gadugi" w:hAnsi="Gadugi" w:cs="Times New Roman"/>
        </w:rPr>
        <w:t>p</w:t>
      </w:r>
      <w:r w:rsidR="00224AF7" w:rsidRPr="00B56F03">
        <w:rPr>
          <w:rFonts w:ascii="Gadugi" w:hAnsi="Gadugi" w:cs="Times New Roman"/>
        </w:rPr>
        <w:t>arks, beaches, rivers, swimming pools, family trips to other provinces, e</w:t>
      </w:r>
      <w:r w:rsidR="003D38C6" w:rsidRPr="00B56F03">
        <w:rPr>
          <w:rFonts w:ascii="Gadugi" w:hAnsi="Gadugi" w:cs="Times New Roman"/>
        </w:rPr>
        <w:t xml:space="preserve">tc.) without being afraid that something might happen. </w:t>
      </w:r>
    </w:p>
    <w:p w14:paraId="09252212" w14:textId="05904B31" w:rsidR="003D38C6" w:rsidRPr="00B56F03" w:rsidRDefault="005F5179" w:rsidP="00DB4A43">
      <w:pPr>
        <w:ind w:left="708"/>
        <w:rPr>
          <w:rFonts w:ascii="Gadugi" w:hAnsi="Gadugi" w:cs="Times New Roman"/>
        </w:rPr>
      </w:pPr>
      <w:r w:rsidRPr="00B56F03">
        <w:rPr>
          <w:rFonts w:ascii="Gadugi" w:hAnsi="Gadugi" w:cs="Times New Roman"/>
        </w:rPr>
        <w:t>Before</w:t>
      </w:r>
      <w:r w:rsidR="009277CD" w:rsidRPr="00B56F03">
        <w:rPr>
          <w:rFonts w:ascii="Gadugi" w:hAnsi="Gadugi" w:cs="Times New Roman"/>
        </w:rPr>
        <w:t>,</w:t>
      </w:r>
      <w:r w:rsidRPr="00B56F03">
        <w:rPr>
          <w:rFonts w:ascii="Gadugi" w:hAnsi="Gadugi" w:cs="Times New Roman"/>
        </w:rPr>
        <w:t xml:space="preserve"> I used to often hang out in the neighborhood with my male and female neighbors of </w:t>
      </w:r>
      <w:r w:rsidR="00C84D6D" w:rsidRPr="00B56F03">
        <w:rPr>
          <w:rFonts w:ascii="Gadugi" w:hAnsi="Gadugi" w:cs="Times New Roman"/>
        </w:rPr>
        <w:t>the</w:t>
      </w:r>
      <w:r w:rsidRPr="00B56F03">
        <w:rPr>
          <w:rFonts w:ascii="Gadugi" w:hAnsi="Gadugi" w:cs="Times New Roman"/>
        </w:rPr>
        <w:t xml:space="preserve"> community. </w:t>
      </w:r>
    </w:p>
    <w:p w14:paraId="543AFC6B" w14:textId="48D92FBB" w:rsidR="005F5179" w:rsidRPr="00B56F03" w:rsidRDefault="005F5179" w:rsidP="00DB4A43">
      <w:pPr>
        <w:ind w:left="708"/>
        <w:rPr>
          <w:rFonts w:ascii="Gadugi" w:hAnsi="Gadugi" w:cs="Times New Roman"/>
        </w:rPr>
      </w:pPr>
      <w:r w:rsidRPr="00B56F03">
        <w:rPr>
          <w:rFonts w:ascii="Gadugi" w:hAnsi="Gadugi" w:cs="Times New Roman"/>
        </w:rPr>
        <w:t xml:space="preserve">Nowadays, there are no amusement places for </w:t>
      </w:r>
      <w:r w:rsidR="00DB709F" w:rsidRPr="00B56F03">
        <w:rPr>
          <w:rFonts w:ascii="Gadugi" w:hAnsi="Gadugi" w:cs="Times New Roman"/>
        </w:rPr>
        <w:t>adolescents since</w:t>
      </w:r>
      <w:r w:rsidRPr="00B56F03">
        <w:rPr>
          <w:rFonts w:ascii="Gadugi" w:hAnsi="Gadugi" w:cs="Times New Roman"/>
        </w:rPr>
        <w:t xml:space="preserve"> the</w:t>
      </w:r>
      <w:r w:rsidR="008B0059" w:rsidRPr="00B56F03">
        <w:rPr>
          <w:rFonts w:ascii="Gadugi" w:hAnsi="Gadugi" w:cs="Times New Roman"/>
        </w:rPr>
        <w:t xml:space="preserve"> fair that </w:t>
      </w:r>
      <w:r w:rsidR="00C84D6D" w:rsidRPr="00B56F03">
        <w:rPr>
          <w:rFonts w:ascii="Gadugi" w:hAnsi="Gadugi" w:cs="Times New Roman"/>
        </w:rPr>
        <w:t xml:space="preserve">used to </w:t>
      </w:r>
      <w:r w:rsidR="008B0059" w:rsidRPr="00B56F03">
        <w:rPr>
          <w:rFonts w:ascii="Gadugi" w:hAnsi="Gadugi" w:cs="Times New Roman"/>
        </w:rPr>
        <w:t>br</w:t>
      </w:r>
      <w:r w:rsidR="00C84D6D" w:rsidRPr="00B56F03">
        <w:rPr>
          <w:rFonts w:ascii="Gadugi" w:hAnsi="Gadugi" w:cs="Times New Roman"/>
        </w:rPr>
        <w:t>ing</w:t>
      </w:r>
      <w:r w:rsidR="008B0059" w:rsidRPr="00B56F03">
        <w:rPr>
          <w:rFonts w:ascii="Gadugi" w:hAnsi="Gadugi" w:cs="Times New Roman"/>
        </w:rPr>
        <w:t xml:space="preserve"> many amusement games </w:t>
      </w:r>
      <w:r w:rsidR="00DB709F" w:rsidRPr="00B56F03">
        <w:rPr>
          <w:rFonts w:ascii="Gadugi" w:hAnsi="Gadugi" w:cs="Times New Roman"/>
        </w:rPr>
        <w:t xml:space="preserve">does not come anymore. </w:t>
      </w:r>
    </w:p>
    <w:p w14:paraId="2DE6E114" w14:textId="3F648335" w:rsidR="00DB709F" w:rsidRPr="00B56F03" w:rsidRDefault="00DB709F" w:rsidP="00DB4A43">
      <w:pPr>
        <w:ind w:left="708"/>
        <w:rPr>
          <w:rFonts w:ascii="Gadugi" w:hAnsi="Gadugi" w:cs="Times New Roman"/>
        </w:rPr>
      </w:pPr>
      <w:r w:rsidRPr="00B56F03">
        <w:rPr>
          <w:rFonts w:ascii="Gadugi" w:hAnsi="Gadugi" w:cs="Times New Roman"/>
        </w:rPr>
        <w:t>Now you feel afraid of having a</w:t>
      </w:r>
      <w:r w:rsidR="005F6357" w:rsidRPr="00B56F03">
        <w:rPr>
          <w:rFonts w:ascii="Gadugi" w:hAnsi="Gadugi" w:cs="Times New Roman"/>
        </w:rPr>
        <w:t xml:space="preserve"> healthy, good time because you must </w:t>
      </w:r>
      <w:r w:rsidR="009C55A6" w:rsidRPr="00B56F03">
        <w:rPr>
          <w:rFonts w:ascii="Gadugi" w:hAnsi="Gadugi" w:cs="Times New Roman"/>
        </w:rPr>
        <w:t xml:space="preserve">always </w:t>
      </w:r>
      <w:r w:rsidR="005F6357" w:rsidRPr="00B56F03">
        <w:rPr>
          <w:rFonts w:ascii="Gadugi" w:hAnsi="Gadugi" w:cs="Times New Roman"/>
        </w:rPr>
        <w:t xml:space="preserve">think about what time it is and how many people there are since you never know who you are interacting with. </w:t>
      </w:r>
    </w:p>
    <w:p w14:paraId="6498DFAE" w14:textId="77777777" w:rsidR="00DB4A43" w:rsidRPr="00B56F03" w:rsidRDefault="00DB4A43" w:rsidP="00DB4A43">
      <w:pPr>
        <w:ind w:left="708"/>
        <w:rPr>
          <w:rFonts w:ascii="Gadugi" w:hAnsi="Gadugi" w:cs="Times New Roman"/>
        </w:rPr>
      </w:pPr>
    </w:p>
    <w:p w14:paraId="57C9F13F" w14:textId="30D8BD3C" w:rsidR="00DB4A43" w:rsidRPr="00B56F03" w:rsidRDefault="00DB4A43" w:rsidP="00DB4A43">
      <w:pPr>
        <w:pStyle w:val="Heading3"/>
        <w:rPr>
          <w:rFonts w:ascii="Ink Free" w:hAnsi="Ink Free"/>
          <w:b/>
          <w:bCs/>
          <w:color w:val="4EA72E" w:themeColor="accent6"/>
        </w:rPr>
      </w:pPr>
      <w:bookmarkStart w:id="9" w:name="_Toc162856284"/>
      <w:r w:rsidRPr="00B56F03">
        <w:rPr>
          <w:rFonts w:ascii="Ink Free" w:hAnsi="Ink Free"/>
          <w:b/>
          <w:bCs/>
          <w:color w:val="4EA72E" w:themeColor="accent6"/>
        </w:rPr>
        <w:t>RECOMENDA</w:t>
      </w:r>
      <w:r w:rsidR="004F3894" w:rsidRPr="00B56F03">
        <w:rPr>
          <w:rFonts w:ascii="Ink Free" w:hAnsi="Ink Free"/>
          <w:b/>
          <w:bCs/>
          <w:color w:val="4EA72E" w:themeColor="accent6"/>
        </w:rPr>
        <w:t>TIONS</w:t>
      </w:r>
      <w:bookmarkEnd w:id="9"/>
    </w:p>
    <w:p w14:paraId="4D6A59D8" w14:textId="77777777"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Accompany families and strengthen authority models based on dialogue and affection.</w:t>
      </w:r>
    </w:p>
    <w:p w14:paraId="040583B9" w14:textId="0FE46C09"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Strengthen support networks at community level</w:t>
      </w:r>
      <w:r w:rsidR="00673B8F">
        <w:rPr>
          <w:rFonts w:ascii="Gadugi" w:hAnsi="Gadugi" w:cs="Times New Roman"/>
        </w:rPr>
        <w:t>s</w:t>
      </w:r>
      <w:r w:rsidRPr="00B56F03">
        <w:rPr>
          <w:rFonts w:ascii="Gadugi" w:hAnsi="Gadugi" w:cs="Times New Roman"/>
        </w:rPr>
        <w:t>.</w:t>
      </w:r>
    </w:p>
    <w:p w14:paraId="629AF1EC" w14:textId="13AC8AE2"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Develop community programs for the appropriation of safe public spaces for children and adolescents, with sports, artistic activities, etc.</w:t>
      </w:r>
    </w:p>
    <w:p w14:paraId="6D3FE0E5" w14:textId="3BCB679F"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Educate children and adolescents about violence, both to prevent it and to know what to do and where to go when it happens.</w:t>
      </w:r>
    </w:p>
    <w:p w14:paraId="46A39C30" w14:textId="74A2FEE2"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 xml:space="preserve">Implement programs to strengthen community protective capacities for those living in </w:t>
      </w:r>
      <w:r w:rsidR="00951D93" w:rsidRPr="00B56F03">
        <w:rPr>
          <w:rFonts w:ascii="Gadugi" w:hAnsi="Gadugi" w:cs="Times New Roman"/>
        </w:rPr>
        <w:t>vulnerable</w:t>
      </w:r>
      <w:r w:rsidRPr="00B56F03">
        <w:rPr>
          <w:rFonts w:ascii="Gadugi" w:hAnsi="Gadugi" w:cs="Times New Roman"/>
        </w:rPr>
        <w:t xml:space="preserve"> areas.</w:t>
      </w:r>
    </w:p>
    <w:p w14:paraId="0DABC5F7" w14:textId="20C73C08" w:rsidR="00EE5BE7" w:rsidRPr="00B56F03" w:rsidRDefault="00EE5BE7" w:rsidP="00EE5BE7">
      <w:pPr>
        <w:pStyle w:val="ListParagraph"/>
        <w:numPr>
          <w:ilvl w:val="0"/>
          <w:numId w:val="2"/>
        </w:numPr>
        <w:rPr>
          <w:rFonts w:ascii="Gadugi" w:hAnsi="Gadugi" w:cs="Times New Roman"/>
        </w:rPr>
      </w:pPr>
      <w:r w:rsidRPr="00B56F03">
        <w:rPr>
          <w:rFonts w:ascii="Gadugi" w:hAnsi="Gadugi" w:cs="Times New Roman"/>
        </w:rPr>
        <w:t>Define mechanisms for direct access of children and adolescents to justice and protection agencies.</w:t>
      </w:r>
    </w:p>
    <w:p w14:paraId="31B0879D" w14:textId="77777777" w:rsidR="00DB4A43" w:rsidRPr="00B56F03" w:rsidRDefault="00DB4A43" w:rsidP="00DB4A43">
      <w:pPr>
        <w:rPr>
          <w:rFonts w:ascii="Gadugi" w:hAnsi="Gadugi" w:cs="Times New Roman"/>
          <w:b/>
        </w:rPr>
      </w:pPr>
    </w:p>
    <w:p w14:paraId="5C4F5445" w14:textId="77777777" w:rsidR="00DB4A43" w:rsidRPr="00B56F03" w:rsidRDefault="00DB4A43" w:rsidP="00DB4A43">
      <w:pPr>
        <w:rPr>
          <w:rFonts w:ascii="Gadugi" w:hAnsi="Gadugi" w:cs="Times New Roman"/>
          <w:b/>
        </w:rPr>
      </w:pPr>
    </w:p>
    <w:p w14:paraId="6A60CAC8" w14:textId="77777777" w:rsidR="00DB4A43" w:rsidRPr="00B56F03" w:rsidRDefault="00DB4A43" w:rsidP="00DB4A43">
      <w:pPr>
        <w:rPr>
          <w:rFonts w:ascii="Ink Free" w:hAnsi="Ink Free" w:cs="MV Boli"/>
          <w:b/>
          <w:bCs/>
          <w:sz w:val="32"/>
          <w:szCs w:val="32"/>
        </w:rPr>
      </w:pPr>
      <w:r w:rsidRPr="00B56F03">
        <w:rPr>
          <w:rFonts w:ascii="Ink Free" w:hAnsi="Ink Free" w:cs="MV Boli"/>
          <w:b/>
          <w:bCs/>
        </w:rPr>
        <w:br w:type="page"/>
      </w:r>
    </w:p>
    <w:p w14:paraId="1E505431" w14:textId="4335CB35" w:rsidR="00DB4A43" w:rsidRPr="003F0410" w:rsidRDefault="004F3894" w:rsidP="003F0410">
      <w:pPr>
        <w:pStyle w:val="Heading2"/>
        <w:numPr>
          <w:ilvl w:val="0"/>
          <w:numId w:val="5"/>
        </w:numPr>
        <w:shd w:val="clear" w:color="auto" w:fill="E97132" w:themeFill="accent2"/>
        <w:tabs>
          <w:tab w:val="num" w:pos="360"/>
        </w:tabs>
        <w:ind w:left="0" w:firstLine="0"/>
        <w:rPr>
          <w:rFonts w:ascii="Ink Free" w:hAnsi="Ink Free" w:cs="MV Boli"/>
          <w:b/>
          <w:bCs/>
          <w:color w:val="auto"/>
        </w:rPr>
      </w:pPr>
      <w:bookmarkStart w:id="10" w:name="_Toc162856285"/>
      <w:r w:rsidRPr="003F0410">
        <w:rPr>
          <w:rFonts w:ascii="Ink Free" w:hAnsi="Ink Free" w:cs="MV Boli"/>
          <w:b/>
          <w:bCs/>
          <w:color w:val="auto"/>
        </w:rPr>
        <w:lastRenderedPageBreak/>
        <w:t>Poverty and Child Labor</w:t>
      </w:r>
      <w:bookmarkEnd w:id="10"/>
      <w:r w:rsidRPr="003F0410">
        <w:rPr>
          <w:rFonts w:ascii="Ink Free" w:hAnsi="Ink Free" w:cs="MV Boli"/>
          <w:b/>
          <w:bCs/>
          <w:color w:val="auto"/>
        </w:rPr>
        <w:t xml:space="preserve"> </w:t>
      </w:r>
    </w:p>
    <w:p w14:paraId="13391DF6" w14:textId="77777777" w:rsidR="003F0410" w:rsidRDefault="003F0410" w:rsidP="00B25917">
      <w:pPr>
        <w:rPr>
          <w:rFonts w:ascii="Gadugi" w:hAnsi="Gadugi"/>
        </w:rPr>
      </w:pPr>
    </w:p>
    <w:p w14:paraId="29F543F8" w14:textId="55B17096" w:rsidR="00B25917" w:rsidRPr="0081190C" w:rsidRDefault="00B25917" w:rsidP="00B25917">
      <w:pPr>
        <w:rPr>
          <w:rFonts w:ascii="Gadugi" w:hAnsi="Gadugi"/>
        </w:rPr>
      </w:pPr>
      <w:r w:rsidRPr="0081190C">
        <w:rPr>
          <w:rFonts w:ascii="Gadugi" w:hAnsi="Gadugi"/>
        </w:rPr>
        <w:t>The poverty in which many families live is of great concern, especially for those who live in rural areas and belong to indigenous and Afro-Ecuadorian communities. In sectors hit by delinquency and organized crime, they mention that it is difficult for families to go out to work for fear of crime.</w:t>
      </w:r>
    </w:p>
    <w:p w14:paraId="4286FFDA" w14:textId="7F79E2A8" w:rsidR="00DB4A43" w:rsidRPr="0081190C" w:rsidRDefault="00DB4A43" w:rsidP="00DB4A43">
      <w:pPr>
        <w:pStyle w:val="ListParagraph"/>
        <w:rPr>
          <w:rFonts w:ascii="Gadugi" w:hAnsi="Gadugi" w:cs="Times New Roman"/>
        </w:rPr>
      </w:pPr>
      <w:r w:rsidRPr="0081190C">
        <w:rPr>
          <w:rFonts w:ascii="Gadugi" w:hAnsi="Gadugi" w:cs="Times New Roman"/>
        </w:rPr>
        <w:t xml:space="preserve">(…) </w:t>
      </w:r>
      <w:r w:rsidR="00B25917" w:rsidRPr="0081190C">
        <w:rPr>
          <w:rFonts w:ascii="Gadugi" w:hAnsi="Gadugi" w:cs="Times New Roman"/>
        </w:rPr>
        <w:t xml:space="preserve">I was selling with my mom when </w:t>
      </w:r>
      <w:r w:rsidR="00421814" w:rsidRPr="0081190C">
        <w:rPr>
          <w:rFonts w:ascii="Gadugi" w:hAnsi="Gadugi" w:cs="Times New Roman"/>
        </w:rPr>
        <w:t xml:space="preserve">they began to </w:t>
      </w:r>
      <w:r w:rsidR="00257B41" w:rsidRPr="0081190C">
        <w:rPr>
          <w:rFonts w:ascii="Gadugi" w:hAnsi="Gadugi" w:cs="Times New Roman"/>
        </w:rPr>
        <w:t>sack a restaurant, there was not</w:t>
      </w:r>
      <w:r w:rsidR="00B849A6" w:rsidRPr="0081190C">
        <w:rPr>
          <w:rFonts w:ascii="Gadugi" w:hAnsi="Gadugi" w:cs="Times New Roman"/>
        </w:rPr>
        <w:t xml:space="preserve"> </w:t>
      </w:r>
      <w:r w:rsidR="00257B41" w:rsidRPr="0081190C">
        <w:rPr>
          <w:rFonts w:ascii="Gadugi" w:hAnsi="Gadugi" w:cs="Times New Roman"/>
        </w:rPr>
        <w:t xml:space="preserve">even a moto-taxi to return home. Everyone </w:t>
      </w:r>
      <w:r w:rsidR="00B849A6" w:rsidRPr="0081190C">
        <w:rPr>
          <w:rFonts w:ascii="Gadugi" w:hAnsi="Gadugi" w:cs="Times New Roman"/>
        </w:rPr>
        <w:t>ran away frightened, saying there was a bomb. (</w:t>
      </w:r>
      <w:r w:rsidRPr="0081190C">
        <w:rPr>
          <w:rFonts w:ascii="Gadugi" w:hAnsi="Gadugi" w:cs="Times New Roman"/>
        </w:rPr>
        <w:t>Adolescent, 16)</w:t>
      </w:r>
    </w:p>
    <w:p w14:paraId="5EA90B7E" w14:textId="095BF51E" w:rsidR="00354E50" w:rsidRPr="0081190C" w:rsidRDefault="00354E50" w:rsidP="00354E50">
      <w:pPr>
        <w:rPr>
          <w:rFonts w:ascii="Gadugi" w:hAnsi="Gadugi"/>
        </w:rPr>
      </w:pPr>
      <w:r w:rsidRPr="0081190C">
        <w:rPr>
          <w:rFonts w:ascii="Gadugi" w:hAnsi="Gadugi"/>
        </w:rPr>
        <w:t>They mention that their parents or caregivers do not have a stable job and that most of them work informally. They say that some of their classmates make a great effort to continue studying, despite the fact that sometimes the family does not have enough to feed themselves or pay for transportation; others have stopped studying.</w:t>
      </w:r>
    </w:p>
    <w:p w14:paraId="53C413D1" w14:textId="6E339B36" w:rsidR="00B849A6" w:rsidRPr="0081190C" w:rsidRDefault="00440774" w:rsidP="00463D01">
      <w:pPr>
        <w:ind w:left="720"/>
        <w:rPr>
          <w:rFonts w:ascii="Gadugi" w:hAnsi="Gadugi" w:cs="Times New Roman"/>
        </w:rPr>
      </w:pPr>
      <w:r w:rsidRPr="0081190C">
        <w:rPr>
          <w:rFonts w:ascii="Gadugi" w:hAnsi="Gadugi" w:cs="Times New Roman"/>
        </w:rPr>
        <w:t>Many children</w:t>
      </w:r>
      <w:r w:rsidR="00463D01" w:rsidRPr="0081190C">
        <w:rPr>
          <w:rFonts w:ascii="Gadugi" w:hAnsi="Gadugi" w:cs="Times New Roman"/>
        </w:rPr>
        <w:t xml:space="preserve">, because of poverty, are not in school and now they work (…) some of us work after school to support our families. (Adolescent, rural </w:t>
      </w:r>
      <w:r w:rsidR="007452B4" w:rsidRPr="0081190C">
        <w:rPr>
          <w:rFonts w:ascii="Gadugi" w:hAnsi="Gadugi" w:cs="Times New Roman"/>
        </w:rPr>
        <w:t>a</w:t>
      </w:r>
      <w:r w:rsidR="00463D01" w:rsidRPr="0081190C">
        <w:rPr>
          <w:rFonts w:ascii="Gadugi" w:hAnsi="Gadugi" w:cs="Times New Roman"/>
        </w:rPr>
        <w:t>rea)</w:t>
      </w:r>
    </w:p>
    <w:p w14:paraId="2593D9FC" w14:textId="4E839E86" w:rsidR="00DB4A43" w:rsidRPr="0081190C" w:rsidRDefault="0068713E" w:rsidP="00DB4A43">
      <w:pPr>
        <w:widowControl w:val="0"/>
        <w:ind w:left="720"/>
        <w:rPr>
          <w:rFonts w:ascii="Gadugi" w:hAnsi="Gadugi" w:cs="Times New Roman"/>
        </w:rPr>
      </w:pPr>
      <w:r w:rsidRPr="0081190C">
        <w:rPr>
          <w:rFonts w:ascii="Gadugi" w:hAnsi="Gadugi" w:cs="Times New Roman"/>
        </w:rPr>
        <w:t xml:space="preserve">Without a job, our parents cannot support us to study. </w:t>
      </w:r>
    </w:p>
    <w:p w14:paraId="341E674C" w14:textId="05223866" w:rsidR="00DB4A43" w:rsidRPr="0081190C" w:rsidRDefault="0068713E" w:rsidP="00DB4A43">
      <w:pPr>
        <w:widowControl w:val="0"/>
        <w:ind w:left="720"/>
        <w:rPr>
          <w:rFonts w:ascii="Gadugi" w:hAnsi="Gadugi" w:cs="Times New Roman"/>
        </w:rPr>
      </w:pPr>
      <w:r w:rsidRPr="0081190C">
        <w:rPr>
          <w:rFonts w:ascii="Gadugi" w:hAnsi="Gadugi" w:cs="Times New Roman"/>
        </w:rPr>
        <w:t xml:space="preserve">Sometimes </w:t>
      </w:r>
      <w:r w:rsidR="008B2896" w:rsidRPr="0081190C">
        <w:rPr>
          <w:rFonts w:ascii="Gadugi" w:hAnsi="Gadugi" w:cs="Times New Roman"/>
        </w:rPr>
        <w:t>I</w:t>
      </w:r>
      <w:r w:rsidRPr="0081190C">
        <w:rPr>
          <w:rFonts w:ascii="Gadugi" w:hAnsi="Gadugi" w:cs="Times New Roman"/>
        </w:rPr>
        <w:t xml:space="preserve"> </w:t>
      </w:r>
      <w:r w:rsidR="008B2896" w:rsidRPr="0081190C">
        <w:rPr>
          <w:rFonts w:ascii="Gadugi" w:hAnsi="Gadugi" w:cs="Times New Roman"/>
        </w:rPr>
        <w:t xml:space="preserve">have to </w:t>
      </w:r>
      <w:r w:rsidR="009812BE" w:rsidRPr="0081190C">
        <w:rPr>
          <w:rFonts w:ascii="Gadugi" w:hAnsi="Gadugi" w:cs="Times New Roman"/>
        </w:rPr>
        <w:t xml:space="preserve">miss school because we do not have </w:t>
      </w:r>
      <w:r w:rsidR="006807CF" w:rsidRPr="0081190C">
        <w:rPr>
          <w:rFonts w:ascii="Gadugi" w:hAnsi="Gadugi" w:cs="Times New Roman"/>
        </w:rPr>
        <w:t xml:space="preserve">any food for breakfast. </w:t>
      </w:r>
    </w:p>
    <w:p w14:paraId="0D6DA4C8" w14:textId="5CBED85E" w:rsidR="00DB4A43" w:rsidRPr="0081190C" w:rsidRDefault="006807CF" w:rsidP="00DB4A43">
      <w:pPr>
        <w:pStyle w:val="ListParagraph"/>
        <w:rPr>
          <w:rFonts w:ascii="Gadugi" w:hAnsi="Gadugi" w:cs="Times New Roman"/>
        </w:rPr>
      </w:pPr>
      <w:r w:rsidRPr="0081190C">
        <w:rPr>
          <w:rFonts w:ascii="Gadugi" w:hAnsi="Gadugi" w:cs="Times New Roman"/>
        </w:rPr>
        <w:t xml:space="preserve">I get tired of walking to school; it takes me three hours every day. </w:t>
      </w:r>
    </w:p>
    <w:p w14:paraId="599A1335" w14:textId="77777777" w:rsidR="00275AA0" w:rsidRPr="0081190C" w:rsidRDefault="00275AA0" w:rsidP="00275AA0">
      <w:pPr>
        <w:rPr>
          <w:rFonts w:ascii="Gadugi" w:hAnsi="Gadugi"/>
        </w:rPr>
      </w:pPr>
      <w:r w:rsidRPr="0081190C">
        <w:rPr>
          <w:rFonts w:ascii="Gadugi" w:hAnsi="Gadugi"/>
        </w:rPr>
        <w:t>The economic situation means that many adolescents cannot afford to buy notebooks or books. The fees requested in some educational units to meet different needs generate concern and anguish in the children and their families, who do not have the necessary resources to meet these demands.</w:t>
      </w:r>
    </w:p>
    <w:p w14:paraId="279D7187" w14:textId="3FF66DF4" w:rsidR="00DB4A43" w:rsidRPr="0081190C" w:rsidRDefault="00C609CC" w:rsidP="00DB4A43">
      <w:pPr>
        <w:ind w:left="720"/>
        <w:rPr>
          <w:rFonts w:ascii="Gadugi" w:hAnsi="Gadugi" w:cs="Times New Roman"/>
        </w:rPr>
      </w:pPr>
      <w:r w:rsidRPr="0081190C">
        <w:rPr>
          <w:rFonts w:ascii="Gadugi" w:hAnsi="Gadugi" w:cs="Times New Roman"/>
        </w:rPr>
        <w:t xml:space="preserve">Many of us need </w:t>
      </w:r>
      <w:r w:rsidR="00133682" w:rsidRPr="0081190C">
        <w:rPr>
          <w:rFonts w:ascii="Gadugi" w:hAnsi="Gadugi" w:cs="Times New Roman"/>
        </w:rPr>
        <w:t xml:space="preserve">books, </w:t>
      </w:r>
      <w:r w:rsidRPr="0081190C">
        <w:rPr>
          <w:rFonts w:ascii="Gadugi" w:hAnsi="Gadugi" w:cs="Times New Roman"/>
        </w:rPr>
        <w:t>notebooks</w:t>
      </w:r>
      <w:r w:rsidR="00133682" w:rsidRPr="0081190C">
        <w:rPr>
          <w:rFonts w:ascii="Gadugi" w:hAnsi="Gadugi" w:cs="Times New Roman"/>
        </w:rPr>
        <w:t xml:space="preserve">, </w:t>
      </w:r>
      <w:r w:rsidR="006241DF" w:rsidRPr="0081190C">
        <w:rPr>
          <w:rFonts w:ascii="Gadugi" w:hAnsi="Gadugi" w:cs="Times New Roman"/>
        </w:rPr>
        <w:t>or color</w:t>
      </w:r>
      <w:r w:rsidR="00133682" w:rsidRPr="0081190C">
        <w:rPr>
          <w:rFonts w:ascii="Gadugi" w:hAnsi="Gadugi" w:cs="Times New Roman"/>
        </w:rPr>
        <w:t>ed</w:t>
      </w:r>
      <w:r w:rsidR="006241DF" w:rsidRPr="0081190C">
        <w:rPr>
          <w:rFonts w:ascii="Gadugi" w:hAnsi="Gadugi" w:cs="Times New Roman"/>
        </w:rPr>
        <w:t xml:space="preserve"> pencils (…) our parents do not have the money to buy the entire </w:t>
      </w:r>
      <w:r w:rsidR="0019604A" w:rsidRPr="0081190C">
        <w:rPr>
          <w:rFonts w:ascii="Gadugi" w:hAnsi="Gadugi" w:cs="Times New Roman"/>
        </w:rPr>
        <w:t>list of school supplies (…) sometimes they do not have money for shoes or uniforms.</w:t>
      </w:r>
      <w:r w:rsidR="00DB4A43" w:rsidRPr="0081190C">
        <w:rPr>
          <w:rFonts w:ascii="Gadugi" w:hAnsi="Gadugi" w:cs="Times New Roman"/>
        </w:rPr>
        <w:t xml:space="preserve"> (Adolescent, 13)</w:t>
      </w:r>
    </w:p>
    <w:p w14:paraId="61358AC4" w14:textId="77777777" w:rsidR="00E30147" w:rsidRPr="0081190C" w:rsidRDefault="00E30147" w:rsidP="00E30147">
      <w:pPr>
        <w:rPr>
          <w:rFonts w:ascii="Gadugi" w:hAnsi="Gadugi"/>
        </w:rPr>
      </w:pPr>
      <w:r w:rsidRPr="0081190C">
        <w:rPr>
          <w:rFonts w:ascii="Gadugi" w:hAnsi="Gadugi"/>
        </w:rPr>
        <w:t>Some children and adolescents mention that, due to lack of resources, they have not been able to access medicines. They mention the difficulty in obtaining medical attention for cases of malnutrition, especially in the case of their younger siblings.</w:t>
      </w:r>
    </w:p>
    <w:p w14:paraId="00B7E082" w14:textId="7B66C5ED" w:rsidR="00DB4A43" w:rsidRPr="0081190C" w:rsidRDefault="00420CEB" w:rsidP="00DB4A43">
      <w:pPr>
        <w:ind w:left="720"/>
        <w:rPr>
          <w:rFonts w:ascii="Gadugi" w:hAnsi="Gadugi" w:cs="Times New Roman"/>
        </w:rPr>
      </w:pPr>
      <w:r w:rsidRPr="0081190C">
        <w:rPr>
          <w:rFonts w:ascii="Gadugi" w:hAnsi="Gadugi" w:cs="Times New Roman"/>
        </w:rPr>
        <w:t>We did not have money for the bus ticket to Quito and I missed my appointment with the specialist. I have hearing problems and cannot hear well</w:t>
      </w:r>
      <w:r w:rsidR="0013674C" w:rsidRPr="0081190C">
        <w:rPr>
          <w:rFonts w:ascii="Gadugi" w:hAnsi="Gadugi" w:cs="Times New Roman"/>
        </w:rPr>
        <w:t xml:space="preserve"> (…) it has been three years since that </w:t>
      </w:r>
      <w:r w:rsidR="004561BF" w:rsidRPr="0081190C">
        <w:rPr>
          <w:rFonts w:ascii="Gadugi" w:hAnsi="Gadugi" w:cs="Times New Roman"/>
        </w:rPr>
        <w:t>event</w:t>
      </w:r>
      <w:r w:rsidR="00AF0B04" w:rsidRPr="0081190C">
        <w:rPr>
          <w:rFonts w:ascii="Gadugi" w:hAnsi="Gadugi" w:cs="Times New Roman"/>
        </w:rPr>
        <w:t>,</w:t>
      </w:r>
      <w:r w:rsidR="004561BF" w:rsidRPr="0081190C">
        <w:rPr>
          <w:rFonts w:ascii="Gadugi" w:hAnsi="Gadugi" w:cs="Times New Roman"/>
        </w:rPr>
        <w:t xml:space="preserve"> and I have not receive</w:t>
      </w:r>
      <w:r w:rsidR="00AF0B04" w:rsidRPr="0081190C">
        <w:rPr>
          <w:rFonts w:ascii="Gadugi" w:hAnsi="Gadugi" w:cs="Times New Roman"/>
        </w:rPr>
        <w:t>d</w:t>
      </w:r>
      <w:r w:rsidR="004561BF" w:rsidRPr="0081190C">
        <w:rPr>
          <w:rFonts w:ascii="Gadugi" w:hAnsi="Gadugi" w:cs="Times New Roman"/>
        </w:rPr>
        <w:t xml:space="preserve"> medical care since then. </w:t>
      </w:r>
      <w:r w:rsidR="00DB4A43" w:rsidRPr="0081190C">
        <w:rPr>
          <w:rFonts w:ascii="Gadugi" w:hAnsi="Gadugi" w:cs="Times New Roman"/>
        </w:rPr>
        <w:t>(Adolescent, 16)</w:t>
      </w:r>
    </w:p>
    <w:p w14:paraId="421B8AD2" w14:textId="77777777" w:rsidR="00312C45" w:rsidRPr="0081190C" w:rsidRDefault="00312C45" w:rsidP="00312C45">
      <w:pPr>
        <w:rPr>
          <w:rFonts w:ascii="Gadugi" w:hAnsi="Gadugi"/>
        </w:rPr>
      </w:pPr>
      <w:r w:rsidRPr="0081190C">
        <w:rPr>
          <w:rFonts w:ascii="Gadugi" w:hAnsi="Gadugi"/>
        </w:rPr>
        <w:t>The children and adolescents are concerned about the lack of work, which forces their families to migrate to other cities or countries where there are jobs. They mention that their projects and aspirations are truncated due to the lack of economic resources.</w:t>
      </w:r>
    </w:p>
    <w:p w14:paraId="2D2C23E9" w14:textId="0565DDC3" w:rsidR="00DB4A43" w:rsidRPr="0081190C" w:rsidRDefault="00312C45" w:rsidP="00DB4A43">
      <w:pPr>
        <w:ind w:left="720"/>
        <w:rPr>
          <w:rFonts w:ascii="Gadugi" w:hAnsi="Gadugi" w:cs="Times New Roman"/>
        </w:rPr>
      </w:pPr>
      <w:r w:rsidRPr="0081190C">
        <w:rPr>
          <w:rFonts w:ascii="Gadugi" w:hAnsi="Gadugi" w:cs="Times New Roman"/>
        </w:rPr>
        <w:t xml:space="preserve">I am sad because my cousins are leaving to the United </w:t>
      </w:r>
      <w:r w:rsidR="004E7398" w:rsidRPr="0081190C">
        <w:rPr>
          <w:rFonts w:ascii="Gadugi" w:hAnsi="Gadugi" w:cs="Times New Roman"/>
        </w:rPr>
        <w:t xml:space="preserve">States, and I will not see them anymore. </w:t>
      </w:r>
      <w:r w:rsidR="00DB4A43" w:rsidRPr="0081190C">
        <w:rPr>
          <w:rFonts w:ascii="Gadugi" w:hAnsi="Gadugi" w:cs="Times New Roman"/>
        </w:rPr>
        <w:t>(</w:t>
      </w:r>
      <w:r w:rsidR="004E7398" w:rsidRPr="0081190C">
        <w:rPr>
          <w:rFonts w:ascii="Gadugi" w:hAnsi="Gadugi" w:cs="Times New Roman"/>
        </w:rPr>
        <w:t>Boy</w:t>
      </w:r>
      <w:r w:rsidR="00DB4A43" w:rsidRPr="0081190C">
        <w:rPr>
          <w:rFonts w:ascii="Gadugi" w:hAnsi="Gadugi" w:cs="Times New Roman"/>
        </w:rPr>
        <w:t>, 11)</w:t>
      </w:r>
    </w:p>
    <w:p w14:paraId="116A6E1D" w14:textId="07CE4464" w:rsidR="00DB4A43" w:rsidRPr="0081190C" w:rsidRDefault="00884492" w:rsidP="00DB4A43">
      <w:pPr>
        <w:ind w:left="720"/>
        <w:rPr>
          <w:rFonts w:ascii="Gadugi" w:hAnsi="Gadugi" w:cs="Times New Roman"/>
        </w:rPr>
      </w:pPr>
      <w:r w:rsidRPr="0081190C">
        <w:rPr>
          <w:rFonts w:ascii="Gadugi" w:hAnsi="Gadugi" w:cs="Times New Roman"/>
        </w:rPr>
        <w:t xml:space="preserve">There is no money to go to college in Riobamba. Mi brother wants to be a teacher and he cannot go. </w:t>
      </w:r>
      <w:r w:rsidR="00DB4A43" w:rsidRPr="0081190C">
        <w:rPr>
          <w:rFonts w:ascii="Gadugi" w:hAnsi="Gadugi" w:cs="Times New Roman"/>
        </w:rPr>
        <w:t>(Adolescent, rural</w:t>
      </w:r>
      <w:r w:rsidRPr="0081190C">
        <w:rPr>
          <w:rFonts w:ascii="Gadugi" w:hAnsi="Gadugi" w:cs="Times New Roman"/>
        </w:rPr>
        <w:t xml:space="preserve"> area</w:t>
      </w:r>
      <w:r w:rsidR="00DB4A43" w:rsidRPr="0081190C">
        <w:rPr>
          <w:rFonts w:ascii="Gadugi" w:hAnsi="Gadugi" w:cs="Times New Roman"/>
        </w:rPr>
        <w:t>)</w:t>
      </w:r>
    </w:p>
    <w:p w14:paraId="3B0EFCCE" w14:textId="77777777" w:rsidR="00DB4A43" w:rsidRPr="00B56F03" w:rsidRDefault="00DB4A43" w:rsidP="00DB4A43">
      <w:pPr>
        <w:ind w:left="720"/>
        <w:rPr>
          <w:rFonts w:ascii="Gadugi" w:hAnsi="Gadugi" w:cs="Times New Roman"/>
        </w:rPr>
      </w:pPr>
    </w:p>
    <w:p w14:paraId="490537C0" w14:textId="2C355CB3" w:rsidR="00DB4A43" w:rsidRPr="003F0410" w:rsidRDefault="00DB4A43" w:rsidP="00DB4A43">
      <w:pPr>
        <w:pStyle w:val="Heading3"/>
        <w:rPr>
          <w:rFonts w:ascii="Ink Free" w:hAnsi="Ink Free"/>
          <w:b/>
          <w:bCs/>
          <w:color w:val="E97132" w:themeColor="accent2"/>
        </w:rPr>
      </w:pPr>
      <w:bookmarkStart w:id="11" w:name="_Toc162856286"/>
      <w:r w:rsidRPr="003F0410">
        <w:rPr>
          <w:rFonts w:ascii="Ink Free" w:hAnsi="Ink Free"/>
          <w:b/>
          <w:bCs/>
          <w:color w:val="E97132" w:themeColor="accent2"/>
        </w:rPr>
        <w:t>RECOMENDA</w:t>
      </w:r>
      <w:r w:rsidR="004F3894" w:rsidRPr="003F0410">
        <w:rPr>
          <w:rFonts w:ascii="Ink Free" w:hAnsi="Ink Free"/>
          <w:b/>
          <w:bCs/>
          <w:color w:val="E97132" w:themeColor="accent2"/>
        </w:rPr>
        <w:t>TIONS</w:t>
      </w:r>
      <w:bookmarkEnd w:id="11"/>
    </w:p>
    <w:p w14:paraId="29058B1E" w14:textId="6A504D00" w:rsidR="00777D71" w:rsidRPr="00B56F03" w:rsidRDefault="00500FAA" w:rsidP="00DB4A43">
      <w:pPr>
        <w:pStyle w:val="ListParagraph"/>
        <w:numPr>
          <w:ilvl w:val="0"/>
          <w:numId w:val="2"/>
        </w:numPr>
        <w:rPr>
          <w:rFonts w:ascii="Gadugi" w:hAnsi="Gadugi" w:cs="Times New Roman"/>
        </w:rPr>
      </w:pPr>
      <w:r w:rsidRPr="00B56F03">
        <w:rPr>
          <w:rFonts w:ascii="Gadugi" w:hAnsi="Gadugi" w:cs="Times New Roman"/>
        </w:rPr>
        <w:t>Strengthen</w:t>
      </w:r>
      <w:r w:rsidR="00777D71" w:rsidRPr="00B56F03">
        <w:rPr>
          <w:rFonts w:ascii="Gadugi" w:hAnsi="Gadugi" w:cs="Times New Roman"/>
        </w:rPr>
        <w:t xml:space="preserve"> and expand actions to reduce child</w:t>
      </w:r>
      <w:r w:rsidRPr="00B56F03">
        <w:rPr>
          <w:rFonts w:ascii="Gadugi" w:hAnsi="Gadugi" w:cs="Times New Roman"/>
        </w:rPr>
        <w:t>hood</w:t>
      </w:r>
      <w:r w:rsidR="00777D71" w:rsidRPr="00B56F03">
        <w:rPr>
          <w:rFonts w:ascii="Gadugi" w:hAnsi="Gadugi" w:cs="Times New Roman"/>
        </w:rPr>
        <w:t xml:space="preserve"> malnutrition</w:t>
      </w:r>
      <w:r w:rsidRPr="00B56F03">
        <w:rPr>
          <w:rFonts w:ascii="Gadugi" w:hAnsi="Gadugi" w:cs="Times New Roman"/>
        </w:rPr>
        <w:t>.</w:t>
      </w:r>
    </w:p>
    <w:p w14:paraId="0FC787AE" w14:textId="63E45553" w:rsidR="00500FAA" w:rsidRPr="00B56F03" w:rsidRDefault="00500FAA" w:rsidP="00DB4A43">
      <w:pPr>
        <w:pStyle w:val="ListParagraph"/>
        <w:numPr>
          <w:ilvl w:val="0"/>
          <w:numId w:val="2"/>
        </w:numPr>
        <w:rPr>
          <w:rFonts w:ascii="Gadugi" w:hAnsi="Gadugi" w:cs="Times New Roman"/>
        </w:rPr>
      </w:pPr>
      <w:r w:rsidRPr="00B56F03">
        <w:rPr>
          <w:rFonts w:ascii="Gadugi" w:hAnsi="Gadugi" w:cs="Times New Roman"/>
        </w:rPr>
        <w:t xml:space="preserve">Promote programs </w:t>
      </w:r>
      <w:r w:rsidR="00993359">
        <w:rPr>
          <w:rFonts w:ascii="Gadugi" w:hAnsi="Gadugi" w:cs="Times New Roman"/>
        </w:rPr>
        <w:t>for</w:t>
      </w:r>
      <w:r w:rsidRPr="00B56F03">
        <w:rPr>
          <w:rFonts w:ascii="Gadugi" w:hAnsi="Gadugi" w:cs="Times New Roman"/>
        </w:rPr>
        <w:t xml:space="preserve"> school and family orch</w:t>
      </w:r>
      <w:r w:rsidR="00AA5DDB" w:rsidRPr="00B56F03">
        <w:rPr>
          <w:rFonts w:ascii="Gadugi" w:hAnsi="Gadugi" w:cs="Times New Roman"/>
        </w:rPr>
        <w:t>ar</w:t>
      </w:r>
      <w:r w:rsidRPr="00B56F03">
        <w:rPr>
          <w:rFonts w:ascii="Gadugi" w:hAnsi="Gadugi" w:cs="Times New Roman"/>
        </w:rPr>
        <w:t xml:space="preserve">ds. </w:t>
      </w:r>
    </w:p>
    <w:p w14:paraId="4F9B6094" w14:textId="78CCD121" w:rsidR="00AA5DDB" w:rsidRPr="00B56F03" w:rsidRDefault="00AA5DDB" w:rsidP="00DB4A43">
      <w:pPr>
        <w:pStyle w:val="ListParagraph"/>
        <w:numPr>
          <w:ilvl w:val="0"/>
          <w:numId w:val="2"/>
        </w:numPr>
        <w:rPr>
          <w:rFonts w:ascii="Gadugi" w:hAnsi="Gadugi" w:cs="Times New Roman"/>
        </w:rPr>
      </w:pPr>
      <w:r w:rsidRPr="00B56F03">
        <w:rPr>
          <w:rFonts w:ascii="Gadugi" w:hAnsi="Gadugi" w:cs="Times New Roman"/>
        </w:rPr>
        <w:t xml:space="preserve">Guarantee </w:t>
      </w:r>
      <w:r w:rsidR="005B2E33" w:rsidRPr="00B56F03">
        <w:rPr>
          <w:rFonts w:ascii="Gadugi" w:hAnsi="Gadugi" w:cs="Times New Roman"/>
        </w:rPr>
        <w:t xml:space="preserve">fair payment to rural producers. </w:t>
      </w:r>
    </w:p>
    <w:p w14:paraId="1993A1B0" w14:textId="29762BD2" w:rsidR="005B2E33" w:rsidRPr="00B56F03" w:rsidRDefault="005B2E33" w:rsidP="00DB4A43">
      <w:pPr>
        <w:pStyle w:val="ListParagraph"/>
        <w:numPr>
          <w:ilvl w:val="0"/>
          <w:numId w:val="2"/>
        </w:numPr>
        <w:rPr>
          <w:rFonts w:ascii="Gadugi" w:hAnsi="Gadugi" w:cs="Times New Roman"/>
        </w:rPr>
      </w:pPr>
      <w:r w:rsidRPr="00B56F03">
        <w:rPr>
          <w:rFonts w:ascii="Gadugi" w:hAnsi="Gadugi" w:cs="Times New Roman"/>
        </w:rPr>
        <w:t xml:space="preserve">Promote </w:t>
      </w:r>
      <w:r w:rsidR="00865A7D" w:rsidRPr="00B56F03">
        <w:rPr>
          <w:rFonts w:ascii="Gadugi" w:hAnsi="Gadugi" w:cs="Times New Roman"/>
        </w:rPr>
        <w:t xml:space="preserve">projects of school breakfasts. </w:t>
      </w:r>
    </w:p>
    <w:p w14:paraId="53BBF3F3" w14:textId="5783D8A6" w:rsidR="00DB4A43" w:rsidRPr="00B56F03" w:rsidRDefault="00865A7D" w:rsidP="00865A7D">
      <w:pPr>
        <w:pStyle w:val="ListParagraph"/>
        <w:numPr>
          <w:ilvl w:val="0"/>
          <w:numId w:val="2"/>
        </w:numPr>
        <w:rPr>
          <w:rFonts w:ascii="Gadugi" w:hAnsi="Gadugi" w:cs="Times New Roman"/>
          <w:b/>
        </w:rPr>
      </w:pPr>
      <w:r w:rsidRPr="00B56F03">
        <w:rPr>
          <w:rFonts w:ascii="Gadugi" w:hAnsi="Gadugi" w:cs="Times New Roman"/>
        </w:rPr>
        <w:t xml:space="preserve">Strengthen programs for family and community support, for families in poverty conditions. </w:t>
      </w:r>
    </w:p>
    <w:p w14:paraId="6C8A8D70" w14:textId="77777777" w:rsidR="00DB4A43" w:rsidRPr="00B56F03" w:rsidRDefault="00DB4A43" w:rsidP="00DB4A43">
      <w:pPr>
        <w:rPr>
          <w:rFonts w:ascii="Ink Free" w:hAnsi="Ink Free" w:cs="MV Boli"/>
          <w:b/>
          <w:bCs/>
          <w:sz w:val="32"/>
          <w:szCs w:val="32"/>
        </w:rPr>
      </w:pPr>
      <w:r w:rsidRPr="00B56F03">
        <w:rPr>
          <w:rFonts w:ascii="Ink Free" w:hAnsi="Ink Free" w:cs="MV Boli"/>
          <w:b/>
          <w:bCs/>
        </w:rPr>
        <w:br w:type="page"/>
      </w:r>
    </w:p>
    <w:p w14:paraId="1A60EB90" w14:textId="270E560A" w:rsidR="00DB4A43" w:rsidRPr="003F0410" w:rsidRDefault="004F3894" w:rsidP="00DB4A43">
      <w:pPr>
        <w:pStyle w:val="Heading2"/>
        <w:numPr>
          <w:ilvl w:val="0"/>
          <w:numId w:val="5"/>
        </w:numPr>
        <w:shd w:val="clear" w:color="auto" w:fill="45B0E1" w:themeFill="accent1" w:themeFillTint="99"/>
        <w:tabs>
          <w:tab w:val="num" w:pos="360"/>
        </w:tabs>
        <w:ind w:left="0" w:firstLine="0"/>
        <w:rPr>
          <w:rFonts w:ascii="Ink Free" w:hAnsi="Ink Free" w:cs="MV Boli"/>
          <w:b/>
          <w:bCs/>
          <w:color w:val="auto"/>
        </w:rPr>
      </w:pPr>
      <w:bookmarkStart w:id="12" w:name="_Toc162856287"/>
      <w:r w:rsidRPr="003F0410">
        <w:rPr>
          <w:rFonts w:ascii="Ink Free" w:hAnsi="Ink Free" w:cs="MV Boli"/>
          <w:b/>
          <w:bCs/>
          <w:color w:val="auto"/>
        </w:rPr>
        <w:lastRenderedPageBreak/>
        <w:t>Prevention</w:t>
      </w:r>
      <w:r w:rsidR="00DB4A43" w:rsidRPr="003F0410">
        <w:rPr>
          <w:rFonts w:ascii="Ink Free" w:hAnsi="Ink Free" w:cs="MV Boli"/>
          <w:b/>
          <w:bCs/>
          <w:color w:val="auto"/>
        </w:rPr>
        <w:t xml:space="preserve"> </w:t>
      </w:r>
      <w:r w:rsidR="00BE01E4" w:rsidRPr="003F0410">
        <w:rPr>
          <w:rFonts w:ascii="Ink Free" w:hAnsi="Ink Free" w:cs="MV Boli"/>
          <w:b/>
          <w:bCs/>
          <w:color w:val="auto"/>
        </w:rPr>
        <w:t>of family separation</w:t>
      </w:r>
      <w:bookmarkEnd w:id="12"/>
      <w:r w:rsidR="00BE01E4" w:rsidRPr="003F0410">
        <w:rPr>
          <w:rFonts w:ascii="Ink Free" w:hAnsi="Ink Free" w:cs="MV Boli"/>
          <w:b/>
          <w:bCs/>
          <w:color w:val="auto"/>
        </w:rPr>
        <w:t xml:space="preserve"> </w:t>
      </w:r>
    </w:p>
    <w:p w14:paraId="17571F36" w14:textId="77777777" w:rsidR="003F0410" w:rsidRDefault="003F0410" w:rsidP="00124481">
      <w:pPr>
        <w:widowControl w:val="0"/>
        <w:rPr>
          <w:rFonts w:ascii="Gadugi" w:hAnsi="Gadugi" w:cs="Times New Roman"/>
          <w:bCs/>
        </w:rPr>
      </w:pPr>
    </w:p>
    <w:p w14:paraId="28D3DCF5" w14:textId="3C294C0B" w:rsidR="00124481" w:rsidRPr="00B56F03" w:rsidRDefault="00124481" w:rsidP="00124481">
      <w:pPr>
        <w:widowControl w:val="0"/>
        <w:rPr>
          <w:rFonts w:ascii="Gadugi" w:hAnsi="Gadugi" w:cs="Times New Roman"/>
          <w:bCs/>
        </w:rPr>
      </w:pPr>
      <w:r w:rsidRPr="00B56F03">
        <w:rPr>
          <w:rFonts w:ascii="Gadugi" w:hAnsi="Gadugi" w:cs="Times New Roman"/>
          <w:bCs/>
        </w:rPr>
        <w:t>The children and adolescents who have had experiences of institutionalization are concerned about the discretion with which the authorities act and the little or no capacity to listen and make decisions based on their opinion.</w:t>
      </w:r>
    </w:p>
    <w:p w14:paraId="62D07858" w14:textId="77777777" w:rsidR="00124481" w:rsidRPr="00B56F03" w:rsidRDefault="00124481" w:rsidP="00C25D1E">
      <w:pPr>
        <w:widowControl w:val="0"/>
        <w:ind w:left="720"/>
        <w:rPr>
          <w:rFonts w:ascii="Gadugi" w:hAnsi="Gadugi" w:cs="Times New Roman"/>
          <w:bCs/>
        </w:rPr>
      </w:pPr>
      <w:r w:rsidRPr="00B56F03">
        <w:rPr>
          <w:rFonts w:ascii="Gadugi" w:hAnsi="Gadugi" w:cs="Times New Roman"/>
          <w:bCs/>
        </w:rPr>
        <w:t>What I wanted was a document where it says that we need mandatory family and individual therapy, to understand ourselves as mother, father, daughter, sister (...) but they did not do that.</w:t>
      </w:r>
    </w:p>
    <w:p w14:paraId="72A5C3E6" w14:textId="19F7A866" w:rsidR="00124481" w:rsidRPr="00B56F03" w:rsidRDefault="00C25D1E" w:rsidP="00C25D1E">
      <w:pPr>
        <w:widowControl w:val="0"/>
        <w:ind w:left="720"/>
        <w:rPr>
          <w:rFonts w:ascii="Gadugi" w:hAnsi="Gadugi" w:cs="Times New Roman"/>
          <w:bCs/>
        </w:rPr>
      </w:pPr>
      <w:r w:rsidRPr="00B56F03">
        <w:rPr>
          <w:rFonts w:ascii="Gadugi" w:hAnsi="Gadugi" w:cs="Times New Roman"/>
          <w:bCs/>
        </w:rPr>
        <w:t xml:space="preserve">As a member of </w:t>
      </w:r>
      <w:r w:rsidR="004871EE" w:rsidRPr="00B56F03">
        <w:rPr>
          <w:rFonts w:ascii="Gadugi" w:hAnsi="Gadugi" w:cs="Times New Roman"/>
          <w:bCs/>
        </w:rPr>
        <w:t>the b</w:t>
      </w:r>
      <w:r w:rsidR="00124481" w:rsidRPr="00B56F03">
        <w:rPr>
          <w:rFonts w:ascii="Gadugi" w:hAnsi="Gadugi" w:cs="Times New Roman"/>
          <w:bCs/>
        </w:rPr>
        <w:t>oard</w:t>
      </w:r>
      <w:r w:rsidR="004871EE" w:rsidRPr="00B56F03">
        <w:rPr>
          <w:rFonts w:ascii="Gadugi" w:hAnsi="Gadugi" w:cs="Times New Roman"/>
          <w:bCs/>
        </w:rPr>
        <w:t>, I</w:t>
      </w:r>
      <w:r w:rsidR="00124481" w:rsidRPr="00B56F03">
        <w:rPr>
          <w:rFonts w:ascii="Gadugi" w:hAnsi="Gadugi" w:cs="Times New Roman"/>
          <w:bCs/>
        </w:rPr>
        <w:t xml:space="preserve"> would have listened to the adolescent because (her) emotional stability is at stake.</w:t>
      </w:r>
    </w:p>
    <w:p w14:paraId="5328EBFF" w14:textId="5C593907" w:rsidR="00124481" w:rsidRPr="00B56F03" w:rsidRDefault="00124481" w:rsidP="00124481">
      <w:pPr>
        <w:widowControl w:val="0"/>
        <w:rPr>
          <w:rFonts w:ascii="Gadugi" w:hAnsi="Gadugi" w:cs="Times New Roman"/>
          <w:bCs/>
        </w:rPr>
      </w:pPr>
      <w:r w:rsidRPr="00B56F03">
        <w:rPr>
          <w:rFonts w:ascii="Gadugi" w:hAnsi="Gadugi" w:cs="Times New Roman"/>
          <w:bCs/>
        </w:rPr>
        <w:t>They consider that they do not receive enough information about the measures to be taken by officials and authorities responsible for their protection. They say that many children and adolescents are institutionalized with deceit.</w:t>
      </w:r>
    </w:p>
    <w:p w14:paraId="100F40E8" w14:textId="55ABF17B" w:rsidR="00852354" w:rsidRPr="00B56F03" w:rsidRDefault="00852354" w:rsidP="00852354">
      <w:pPr>
        <w:widowControl w:val="0"/>
        <w:ind w:left="720"/>
        <w:rPr>
          <w:rFonts w:ascii="Gadugi" w:hAnsi="Gadugi" w:cs="Times New Roman"/>
          <w:iCs/>
        </w:rPr>
      </w:pPr>
      <w:r w:rsidRPr="00B56F03">
        <w:rPr>
          <w:rFonts w:ascii="Gadugi" w:hAnsi="Gadugi" w:cs="Times New Roman"/>
          <w:iCs/>
        </w:rPr>
        <w:t>Supposedly</w:t>
      </w:r>
      <w:r w:rsidR="009D1C9E" w:rsidRPr="00B56F03">
        <w:rPr>
          <w:rFonts w:ascii="Gadugi" w:hAnsi="Gadugi" w:cs="Times New Roman"/>
          <w:iCs/>
        </w:rPr>
        <w:t>,</w:t>
      </w:r>
      <w:r w:rsidRPr="00B56F03">
        <w:rPr>
          <w:rFonts w:ascii="Gadugi" w:hAnsi="Gadugi" w:cs="Times New Roman"/>
          <w:iCs/>
        </w:rPr>
        <w:t xml:space="preserve"> the complaint was just a punishment for my mother, to see if she would react (...) I told the psychologist that it was not necessary to go to such extreme measures, however, the complaint was filed after some time (...) I could say that I was deceived. (Adolescent</w:t>
      </w:r>
      <w:r w:rsidR="00B650AA" w:rsidRPr="00B56F03">
        <w:rPr>
          <w:rFonts w:ascii="Gadugi" w:hAnsi="Gadugi" w:cs="Times New Roman"/>
          <w:iCs/>
        </w:rPr>
        <w:t>,</w:t>
      </w:r>
      <w:r w:rsidRPr="00B56F03">
        <w:rPr>
          <w:rFonts w:ascii="Gadugi" w:hAnsi="Gadugi" w:cs="Times New Roman"/>
          <w:iCs/>
        </w:rPr>
        <w:t xml:space="preserve"> 16</w:t>
      </w:r>
      <w:r w:rsidR="00B650AA" w:rsidRPr="00B56F03">
        <w:rPr>
          <w:rFonts w:ascii="Gadugi" w:hAnsi="Gadugi" w:cs="Times New Roman"/>
          <w:iCs/>
        </w:rPr>
        <w:t>)</w:t>
      </w:r>
      <w:r w:rsidRPr="00B56F03">
        <w:rPr>
          <w:rFonts w:ascii="Gadugi" w:hAnsi="Gadugi" w:cs="Times New Roman"/>
          <w:iCs/>
        </w:rPr>
        <w:t>.</w:t>
      </w:r>
    </w:p>
    <w:p w14:paraId="3439B3D2" w14:textId="75ECA697" w:rsidR="00852354" w:rsidRPr="00B56F03" w:rsidRDefault="00852354" w:rsidP="00B650AA">
      <w:pPr>
        <w:widowControl w:val="0"/>
        <w:rPr>
          <w:rFonts w:ascii="Gadugi" w:hAnsi="Gadugi" w:cs="Times New Roman"/>
          <w:iCs/>
        </w:rPr>
      </w:pPr>
      <w:r w:rsidRPr="00B56F03">
        <w:rPr>
          <w:rFonts w:ascii="Gadugi" w:hAnsi="Gadugi" w:cs="Times New Roman"/>
          <w:iCs/>
        </w:rPr>
        <w:t>They highlight the lengthy administrative and judicial protection processes, with prolonged stays in alternative care services and their psychological impact</w:t>
      </w:r>
      <w:r w:rsidR="00D37F7D" w:rsidRPr="00B56F03">
        <w:rPr>
          <w:rFonts w:ascii="Gadugi" w:hAnsi="Gadugi" w:cs="Times New Roman"/>
          <w:iCs/>
        </w:rPr>
        <w:t>.</w:t>
      </w:r>
    </w:p>
    <w:p w14:paraId="24B45EF0" w14:textId="409D2F84" w:rsidR="00852354" w:rsidRPr="00B56F03" w:rsidRDefault="00852354" w:rsidP="00852354">
      <w:pPr>
        <w:widowControl w:val="0"/>
        <w:ind w:left="720"/>
        <w:rPr>
          <w:rFonts w:ascii="Gadugi" w:hAnsi="Gadugi" w:cs="Times New Roman"/>
          <w:iCs/>
        </w:rPr>
      </w:pPr>
      <w:r w:rsidRPr="00B56F03">
        <w:rPr>
          <w:rFonts w:ascii="Gadugi" w:hAnsi="Gadugi" w:cs="Times New Roman"/>
          <w:iCs/>
        </w:rPr>
        <w:t xml:space="preserve">I was told that there was going to be a resolution and there was not (...) it is the sad reality of many (...) There are people who are brave to endure </w:t>
      </w:r>
      <w:r w:rsidR="008A7C01" w:rsidRPr="00B56F03">
        <w:rPr>
          <w:rFonts w:ascii="Gadugi" w:hAnsi="Gadugi" w:cs="Times New Roman"/>
          <w:iCs/>
        </w:rPr>
        <w:t>being locked</w:t>
      </w:r>
      <w:r w:rsidR="00D37F7D" w:rsidRPr="00B56F03">
        <w:rPr>
          <w:rFonts w:ascii="Gadugi" w:hAnsi="Gadugi" w:cs="Times New Roman"/>
          <w:iCs/>
        </w:rPr>
        <w:t xml:space="preserve"> up </w:t>
      </w:r>
      <w:r w:rsidRPr="00B56F03">
        <w:rPr>
          <w:rFonts w:ascii="Gadugi" w:hAnsi="Gadugi" w:cs="Times New Roman"/>
          <w:iCs/>
        </w:rPr>
        <w:t>for many months</w:t>
      </w:r>
      <w:r w:rsidR="00D37F7D" w:rsidRPr="00B56F03">
        <w:rPr>
          <w:rFonts w:ascii="Gadugi" w:hAnsi="Gadugi" w:cs="Times New Roman"/>
          <w:iCs/>
        </w:rPr>
        <w:t>.</w:t>
      </w:r>
      <w:r w:rsidRPr="00B56F03">
        <w:rPr>
          <w:rFonts w:ascii="Gadugi" w:hAnsi="Gadugi" w:cs="Times New Roman"/>
          <w:iCs/>
        </w:rPr>
        <w:t xml:space="preserve"> </w:t>
      </w:r>
    </w:p>
    <w:p w14:paraId="7AC4F672" w14:textId="296F9E96" w:rsidR="00852354" w:rsidRPr="00B56F03" w:rsidRDefault="00852354" w:rsidP="00693295">
      <w:pPr>
        <w:widowControl w:val="0"/>
        <w:rPr>
          <w:rFonts w:ascii="Gadugi" w:hAnsi="Gadugi" w:cs="Times New Roman"/>
          <w:iCs/>
        </w:rPr>
      </w:pPr>
      <w:r w:rsidRPr="00B56F03">
        <w:rPr>
          <w:rFonts w:ascii="Gadugi" w:hAnsi="Gadugi" w:cs="Times New Roman"/>
          <w:iCs/>
        </w:rPr>
        <w:t xml:space="preserve">The children and adolescents experience fear, anxiety, </w:t>
      </w:r>
      <w:r w:rsidR="00693295" w:rsidRPr="00B56F03">
        <w:rPr>
          <w:rFonts w:ascii="Gadugi" w:hAnsi="Gadugi" w:cs="Times New Roman"/>
          <w:iCs/>
        </w:rPr>
        <w:t>uncertainty,</w:t>
      </w:r>
      <w:r w:rsidRPr="00B56F03">
        <w:rPr>
          <w:rFonts w:ascii="Gadugi" w:hAnsi="Gadugi" w:cs="Times New Roman"/>
          <w:iCs/>
        </w:rPr>
        <w:t xml:space="preserve"> and anguish in the face of the possibility of being institutionalized, especially due to the imposition of decisions by officials and authorities, who do not respond to their doubts and concerns, do not explain the motivation for their decisions, and do not take their emotions into account.</w:t>
      </w:r>
    </w:p>
    <w:p w14:paraId="7813D436" w14:textId="656FDA2E" w:rsidR="00DB4A43" w:rsidRPr="00B56F03" w:rsidRDefault="00984698" w:rsidP="00984698">
      <w:pPr>
        <w:widowControl w:val="0"/>
        <w:ind w:left="720"/>
        <w:rPr>
          <w:rFonts w:ascii="Gadugi" w:hAnsi="Gadugi" w:cs="Times New Roman"/>
          <w:iCs/>
        </w:rPr>
      </w:pPr>
      <w:r w:rsidRPr="00B56F03">
        <w:rPr>
          <w:rFonts w:ascii="Gadugi" w:hAnsi="Gadugi" w:cs="Times New Roman"/>
          <w:iCs/>
        </w:rPr>
        <w:t xml:space="preserve">In foster homes there have been situations of abuse, whether psychological, sexual, or physical (…) that was my fear. </w:t>
      </w:r>
      <w:r w:rsidR="00DB4A43" w:rsidRPr="00B56F03">
        <w:rPr>
          <w:rFonts w:ascii="Gadugi" w:hAnsi="Gadugi" w:cs="Times New Roman"/>
          <w:iCs/>
        </w:rPr>
        <w:t>(Adolescent, 16)</w:t>
      </w:r>
    </w:p>
    <w:p w14:paraId="485EB84A" w14:textId="73514EA7" w:rsidR="00984698" w:rsidRPr="00B56F03" w:rsidRDefault="00984698" w:rsidP="00DB4A43">
      <w:pPr>
        <w:widowControl w:val="0"/>
        <w:ind w:left="720"/>
        <w:rPr>
          <w:rFonts w:ascii="Gadugi" w:hAnsi="Gadugi" w:cs="Times New Roman"/>
          <w:iCs/>
        </w:rPr>
      </w:pPr>
      <w:r w:rsidRPr="00B56F03">
        <w:rPr>
          <w:rFonts w:ascii="Gadugi" w:hAnsi="Gadugi" w:cs="Times New Roman"/>
          <w:iCs/>
        </w:rPr>
        <w:t>I saw when the DINAPEN arrived, I was near my house watching, I was 9 years old, I ran away and got to another city. I lived on the street and was afraid of coming back, I did not want to be locked up (…) I got to Colombia. I live</w:t>
      </w:r>
      <w:r w:rsidR="00B21A2D">
        <w:rPr>
          <w:rFonts w:ascii="Gadugi" w:hAnsi="Gadugi" w:cs="Times New Roman"/>
          <w:iCs/>
        </w:rPr>
        <w:t>d</w:t>
      </w:r>
      <w:r w:rsidRPr="00B56F03">
        <w:rPr>
          <w:rFonts w:ascii="Gadugi" w:hAnsi="Gadugi" w:cs="Times New Roman"/>
          <w:iCs/>
        </w:rPr>
        <w:t xml:space="preserve"> there for a long time until they brought me back (…) It is sad to tell everything I went through. (Adolescent, 13)</w:t>
      </w:r>
    </w:p>
    <w:p w14:paraId="6EB20819" w14:textId="67556B85" w:rsidR="00984698" w:rsidRPr="00B56F03" w:rsidRDefault="00984698" w:rsidP="00DB4A43">
      <w:pPr>
        <w:widowControl w:val="0"/>
        <w:rPr>
          <w:rFonts w:ascii="Gadugi" w:hAnsi="Gadugi" w:cs="Times New Roman"/>
          <w:iCs/>
        </w:rPr>
      </w:pPr>
      <w:r w:rsidRPr="00B56F03">
        <w:rPr>
          <w:rFonts w:ascii="Gadugi" w:hAnsi="Gadugi" w:cs="Times New Roman"/>
          <w:iCs/>
        </w:rPr>
        <w:t xml:space="preserve">Children and adolescents consider it important to have kinship care, both to reestablish the relationship as well as to guarantee their protection. </w:t>
      </w:r>
    </w:p>
    <w:p w14:paraId="4EAFF182" w14:textId="3D505B92" w:rsidR="00DB4A43" w:rsidRPr="00B56F03" w:rsidRDefault="00984698" w:rsidP="00DB4A43">
      <w:pPr>
        <w:widowControl w:val="0"/>
        <w:ind w:left="720"/>
        <w:rPr>
          <w:rFonts w:ascii="Gadugi" w:hAnsi="Gadugi" w:cs="Times New Roman"/>
          <w:iCs/>
        </w:rPr>
      </w:pPr>
      <w:r w:rsidRPr="00B56F03">
        <w:rPr>
          <w:rFonts w:ascii="Gadugi" w:hAnsi="Gadugi" w:cs="Times New Roman"/>
          <w:iCs/>
        </w:rPr>
        <w:t>Families that do not have resources, should get money from the president so that they can provide for their children and home, and they do not have to bring them to foster care, so that they (the children) can be with their family. Instead of spending money in institutional foster, the president should give that money to the family and so the children do not need to be separated from their family and can stay with them</w:t>
      </w:r>
      <w:r w:rsidR="00FC6AC9" w:rsidRPr="00B56F03">
        <w:rPr>
          <w:rFonts w:ascii="Gadugi" w:hAnsi="Gadugi" w:cs="Times New Roman"/>
          <w:iCs/>
        </w:rPr>
        <w:t xml:space="preserve"> (</w:t>
      </w:r>
      <w:r w:rsidRPr="00B56F03">
        <w:rPr>
          <w:rFonts w:ascii="Gadugi" w:hAnsi="Gadugi" w:cs="Times New Roman"/>
          <w:iCs/>
        </w:rPr>
        <w:t>…</w:t>
      </w:r>
      <w:r w:rsidR="00FC6AC9" w:rsidRPr="00B56F03">
        <w:rPr>
          <w:rFonts w:ascii="Gadugi" w:hAnsi="Gadugi" w:cs="Times New Roman"/>
          <w:iCs/>
        </w:rPr>
        <w:t xml:space="preserve">) To make sure that the families are providing their children they should have monthly visits </w:t>
      </w:r>
      <w:r w:rsidR="00FC6AC9" w:rsidRPr="00B56F03">
        <w:rPr>
          <w:rFonts w:ascii="Gadugi" w:hAnsi="Gadugi" w:cs="Times New Roman"/>
          <w:iCs/>
        </w:rPr>
        <w:lastRenderedPageBreak/>
        <w:t>(by an official).</w:t>
      </w:r>
      <w:r w:rsidR="00DB4A43" w:rsidRPr="00B56F03">
        <w:rPr>
          <w:rFonts w:ascii="Gadugi" w:hAnsi="Gadugi" w:cs="Times New Roman"/>
          <w:iCs/>
        </w:rPr>
        <w:t xml:space="preserve"> (Adolescent, 14)</w:t>
      </w:r>
    </w:p>
    <w:p w14:paraId="09789C36" w14:textId="77777777" w:rsidR="00FC6AC9" w:rsidRPr="00B56F03" w:rsidRDefault="00FC6AC9" w:rsidP="00DB4A43">
      <w:pPr>
        <w:widowControl w:val="0"/>
        <w:ind w:left="720"/>
        <w:rPr>
          <w:rFonts w:ascii="Gadugi" w:hAnsi="Gadugi" w:cs="Times New Roman"/>
          <w:iCs/>
        </w:rPr>
      </w:pPr>
    </w:p>
    <w:p w14:paraId="3D1EC7A0" w14:textId="0797D36A" w:rsidR="00DB4A43" w:rsidRPr="00B56F03" w:rsidRDefault="00BE01E4" w:rsidP="00DB4A43">
      <w:pPr>
        <w:pStyle w:val="Heading3"/>
        <w:rPr>
          <w:rFonts w:ascii="Ink Free" w:hAnsi="Ink Free"/>
          <w:b/>
          <w:bCs/>
          <w:color w:val="156082" w:themeColor="accent1"/>
        </w:rPr>
      </w:pPr>
      <w:bookmarkStart w:id="13" w:name="_Toc162856288"/>
      <w:r w:rsidRPr="00B56F03">
        <w:rPr>
          <w:rFonts w:ascii="Ink Free" w:hAnsi="Ink Free"/>
          <w:b/>
          <w:bCs/>
          <w:color w:val="156082" w:themeColor="accent1"/>
        </w:rPr>
        <w:t>RECOMMENDATIONS</w:t>
      </w:r>
      <w:bookmarkEnd w:id="13"/>
      <w:r w:rsidRPr="00B56F03">
        <w:rPr>
          <w:rFonts w:ascii="Ink Free" w:hAnsi="Ink Free"/>
          <w:b/>
          <w:bCs/>
          <w:color w:val="156082" w:themeColor="accent1"/>
        </w:rPr>
        <w:t xml:space="preserve"> </w:t>
      </w:r>
    </w:p>
    <w:p w14:paraId="35B30979" w14:textId="32DC2BD8" w:rsidR="00493621" w:rsidRPr="00B56F03" w:rsidRDefault="00493621" w:rsidP="0081190C">
      <w:pPr>
        <w:pStyle w:val="ListParagraph"/>
        <w:widowControl w:val="0"/>
        <w:numPr>
          <w:ilvl w:val="0"/>
          <w:numId w:val="3"/>
        </w:numPr>
        <w:tabs>
          <w:tab w:val="left" w:pos="360"/>
        </w:tabs>
        <w:rPr>
          <w:rFonts w:ascii="Gadugi" w:hAnsi="Gadugi" w:cs="Times New Roman"/>
          <w:bCs/>
        </w:rPr>
      </w:pPr>
      <w:r w:rsidRPr="00B56F03">
        <w:rPr>
          <w:rFonts w:ascii="Gadugi" w:hAnsi="Gadugi" w:cs="Times New Roman"/>
          <w:bCs/>
        </w:rPr>
        <w:t>Develop family strengthening programs for the protection of children and adolescents.</w:t>
      </w:r>
    </w:p>
    <w:p w14:paraId="307F2E71" w14:textId="3C063653" w:rsidR="00493621" w:rsidRPr="00B56F03" w:rsidRDefault="00493621" w:rsidP="0081190C">
      <w:pPr>
        <w:pStyle w:val="ListParagraph"/>
        <w:widowControl w:val="0"/>
        <w:numPr>
          <w:ilvl w:val="0"/>
          <w:numId w:val="3"/>
        </w:numPr>
        <w:tabs>
          <w:tab w:val="left" w:pos="360"/>
        </w:tabs>
        <w:rPr>
          <w:rFonts w:ascii="Gadugi" w:hAnsi="Gadugi" w:cs="Times New Roman"/>
          <w:bCs/>
        </w:rPr>
      </w:pPr>
      <w:r w:rsidRPr="00B56F03">
        <w:rPr>
          <w:rFonts w:ascii="Gadugi" w:hAnsi="Gadugi" w:cs="Times New Roman"/>
          <w:bCs/>
        </w:rPr>
        <w:t>Raise awareness among officials about the importance of the right to live in family and community.</w:t>
      </w:r>
    </w:p>
    <w:p w14:paraId="1A256378" w14:textId="36C2B841" w:rsidR="00493621" w:rsidRPr="00B56F03" w:rsidRDefault="00493621" w:rsidP="0081190C">
      <w:pPr>
        <w:pStyle w:val="ListParagraph"/>
        <w:widowControl w:val="0"/>
        <w:numPr>
          <w:ilvl w:val="0"/>
          <w:numId w:val="3"/>
        </w:numPr>
        <w:tabs>
          <w:tab w:val="left" w:pos="360"/>
        </w:tabs>
        <w:rPr>
          <w:rFonts w:ascii="Gadugi" w:hAnsi="Gadugi" w:cs="Times New Roman"/>
          <w:bCs/>
        </w:rPr>
      </w:pPr>
      <w:r w:rsidRPr="00B56F03">
        <w:rPr>
          <w:rFonts w:ascii="Gadugi" w:hAnsi="Gadugi" w:cs="Times New Roman"/>
          <w:bCs/>
        </w:rPr>
        <w:t>Create programs to prevent unnecessary family separation (gatekeeping).</w:t>
      </w:r>
    </w:p>
    <w:p w14:paraId="773988DA" w14:textId="3B226AAE" w:rsidR="00493621" w:rsidRPr="00B56F03" w:rsidRDefault="00493621" w:rsidP="0081190C">
      <w:pPr>
        <w:pStyle w:val="ListParagraph"/>
        <w:widowControl w:val="0"/>
        <w:numPr>
          <w:ilvl w:val="0"/>
          <w:numId w:val="3"/>
        </w:numPr>
        <w:tabs>
          <w:tab w:val="left" w:pos="360"/>
        </w:tabs>
        <w:rPr>
          <w:rFonts w:ascii="Gadugi" w:hAnsi="Gadugi" w:cs="Times New Roman"/>
          <w:bCs/>
        </w:rPr>
      </w:pPr>
      <w:r w:rsidRPr="00B56F03">
        <w:rPr>
          <w:rFonts w:ascii="Gadugi" w:hAnsi="Gadugi" w:cs="Times New Roman"/>
          <w:bCs/>
        </w:rPr>
        <w:t>Value and recognize the voice and opinions of children and adolescents in all matters that interest them.</w:t>
      </w:r>
    </w:p>
    <w:p w14:paraId="6CD8590F" w14:textId="77777777" w:rsidR="00DB4A43" w:rsidRPr="00B56F03" w:rsidRDefault="00DB4A43" w:rsidP="00DB4A43"/>
    <w:p w14:paraId="42DD8F2F" w14:textId="77777777" w:rsidR="00DB4A43" w:rsidRPr="00B56F03" w:rsidRDefault="00DB4A43" w:rsidP="00DB4A43">
      <w:pPr>
        <w:rPr>
          <w:rFonts w:ascii="Ink Free" w:hAnsi="Ink Free" w:cs="MV Boli"/>
          <w:b/>
          <w:bCs/>
          <w:sz w:val="32"/>
          <w:szCs w:val="32"/>
        </w:rPr>
      </w:pPr>
      <w:r w:rsidRPr="00B56F03">
        <w:rPr>
          <w:rFonts w:ascii="Ink Free" w:hAnsi="Ink Free" w:cs="MV Boli"/>
          <w:b/>
          <w:bCs/>
        </w:rPr>
        <w:br w:type="page"/>
      </w:r>
    </w:p>
    <w:p w14:paraId="48CAC5EE" w14:textId="2AA34FC0" w:rsidR="00DB4A43" w:rsidRPr="003F0410" w:rsidRDefault="00BE01E4" w:rsidP="00DB4A43">
      <w:pPr>
        <w:pStyle w:val="Heading2"/>
        <w:numPr>
          <w:ilvl w:val="0"/>
          <w:numId w:val="5"/>
        </w:numPr>
        <w:shd w:val="clear" w:color="auto" w:fill="FFC000"/>
        <w:tabs>
          <w:tab w:val="num" w:pos="360"/>
        </w:tabs>
        <w:ind w:left="0" w:firstLine="0"/>
        <w:rPr>
          <w:rFonts w:ascii="Ink Free" w:hAnsi="Ink Free" w:cs="MV Boli"/>
          <w:b/>
          <w:bCs/>
          <w:color w:val="auto"/>
        </w:rPr>
      </w:pPr>
      <w:bookmarkStart w:id="14" w:name="_Toc162856289"/>
      <w:r w:rsidRPr="003F0410">
        <w:rPr>
          <w:rFonts w:ascii="Ink Free" w:hAnsi="Ink Free" w:cs="MV Boli"/>
          <w:b/>
          <w:bCs/>
          <w:color w:val="auto"/>
        </w:rPr>
        <w:lastRenderedPageBreak/>
        <w:t>Participation</w:t>
      </w:r>
      <w:bookmarkEnd w:id="14"/>
    </w:p>
    <w:p w14:paraId="26181CB8" w14:textId="77777777" w:rsidR="00DB4A43" w:rsidRPr="00B56F03" w:rsidRDefault="00DB4A43" w:rsidP="00DB4A43">
      <w:pPr>
        <w:widowControl w:val="0"/>
        <w:rPr>
          <w:rFonts w:ascii="Gadugi" w:hAnsi="Gadugi" w:cs="Times New Roman"/>
          <w:b/>
        </w:rPr>
      </w:pPr>
    </w:p>
    <w:p w14:paraId="13203A48" w14:textId="77777777" w:rsidR="00B56F03" w:rsidRPr="00B56F03" w:rsidRDefault="00B56F03" w:rsidP="00B56F03">
      <w:pPr>
        <w:widowControl w:val="0"/>
        <w:rPr>
          <w:rFonts w:ascii="Gadugi" w:hAnsi="Gadugi" w:cs="Times New Roman"/>
          <w:bCs/>
        </w:rPr>
      </w:pPr>
      <w:r w:rsidRPr="00B56F03">
        <w:rPr>
          <w:rFonts w:ascii="Gadugi" w:hAnsi="Gadugi" w:cs="Times New Roman"/>
          <w:bCs/>
        </w:rPr>
        <w:t>Children and adolescents report that their voices and opinions are not taken into account and their abilities are not recognized. The lack of listening puts them at risk of being victims of sexual abuse or other types of violence.</w:t>
      </w:r>
    </w:p>
    <w:p w14:paraId="56688F1B" w14:textId="77777777" w:rsidR="00B56F03" w:rsidRPr="00B56F03" w:rsidRDefault="00B56F03" w:rsidP="000004E4">
      <w:pPr>
        <w:widowControl w:val="0"/>
        <w:ind w:left="720"/>
        <w:rPr>
          <w:rFonts w:ascii="Gadugi" w:hAnsi="Gadugi" w:cs="Times New Roman"/>
          <w:bCs/>
        </w:rPr>
      </w:pPr>
      <w:r w:rsidRPr="00B56F03">
        <w:rPr>
          <w:rFonts w:ascii="Gadugi" w:hAnsi="Gadugi" w:cs="Times New Roman"/>
          <w:bCs/>
        </w:rPr>
        <w:t>The lives of children and adolescents must be dignified, they must listen to us and give us a voice.</w:t>
      </w:r>
    </w:p>
    <w:p w14:paraId="0446EC6F" w14:textId="77777777" w:rsidR="00B56F03" w:rsidRPr="00B56F03" w:rsidRDefault="00B56F03" w:rsidP="000004E4">
      <w:pPr>
        <w:widowControl w:val="0"/>
        <w:ind w:left="720"/>
        <w:rPr>
          <w:rFonts w:ascii="Gadugi" w:hAnsi="Gadugi" w:cs="Times New Roman"/>
          <w:bCs/>
        </w:rPr>
      </w:pPr>
      <w:r w:rsidRPr="00B56F03">
        <w:rPr>
          <w:rFonts w:ascii="Gadugi" w:hAnsi="Gadugi" w:cs="Times New Roman"/>
          <w:bCs/>
        </w:rPr>
        <w:t>Nobody is interested in youth. Everyone claims to do something for us, but they don't take our ideas into account.</w:t>
      </w:r>
    </w:p>
    <w:p w14:paraId="2FE907D6" w14:textId="045F5B43" w:rsidR="00B56F03" w:rsidRPr="00B56F03" w:rsidRDefault="00B56F03" w:rsidP="00062EA6">
      <w:pPr>
        <w:widowControl w:val="0"/>
        <w:ind w:left="720"/>
        <w:rPr>
          <w:rFonts w:ascii="Gadugi" w:hAnsi="Gadugi" w:cs="Times New Roman"/>
          <w:bCs/>
        </w:rPr>
      </w:pPr>
      <w:r w:rsidRPr="00B56F03">
        <w:rPr>
          <w:rFonts w:ascii="Gadugi" w:hAnsi="Gadugi" w:cs="Times New Roman"/>
          <w:bCs/>
        </w:rPr>
        <w:t>The teachers get angry when they talk about our rights, they get angry because they say that now they can</w:t>
      </w:r>
      <w:r w:rsidR="004D0D56">
        <w:rPr>
          <w:rFonts w:ascii="Gadugi" w:hAnsi="Gadugi" w:cs="Times New Roman"/>
          <w:bCs/>
        </w:rPr>
        <w:t>not</w:t>
      </w:r>
      <w:r w:rsidRPr="00B56F03">
        <w:rPr>
          <w:rFonts w:ascii="Gadugi" w:hAnsi="Gadugi" w:cs="Times New Roman"/>
          <w:bCs/>
        </w:rPr>
        <w:t xml:space="preserve"> tell us anything [to scold us]. We need more </w:t>
      </w:r>
      <w:r w:rsidR="007D1F48">
        <w:rPr>
          <w:rFonts w:ascii="Gadugi" w:hAnsi="Gadugi" w:cs="Times New Roman"/>
          <w:bCs/>
        </w:rPr>
        <w:t>fellow</w:t>
      </w:r>
      <w:r w:rsidRPr="00B56F03">
        <w:rPr>
          <w:rFonts w:ascii="Gadugi" w:hAnsi="Gadugi" w:cs="Times New Roman"/>
          <w:bCs/>
        </w:rPr>
        <w:t>ship among us, they find us disunited and we do</w:t>
      </w:r>
      <w:r w:rsidR="00337C37">
        <w:rPr>
          <w:rFonts w:ascii="Gadugi" w:hAnsi="Gadugi" w:cs="Times New Roman"/>
          <w:bCs/>
        </w:rPr>
        <w:t xml:space="preserve"> not</w:t>
      </w:r>
      <w:r w:rsidRPr="00B56F03">
        <w:rPr>
          <w:rFonts w:ascii="Gadugi" w:hAnsi="Gadugi" w:cs="Times New Roman"/>
          <w:bCs/>
        </w:rPr>
        <w:t xml:space="preserve"> do anything to complain or denounce that they respect our rights.</w:t>
      </w:r>
    </w:p>
    <w:p w14:paraId="19DE6859" w14:textId="733F6C74" w:rsidR="00B56F03" w:rsidRPr="00B56F03" w:rsidRDefault="00B56F03" w:rsidP="000521FF">
      <w:pPr>
        <w:widowControl w:val="0"/>
        <w:ind w:left="720"/>
        <w:rPr>
          <w:rFonts w:ascii="Gadugi" w:hAnsi="Gadugi" w:cs="Times New Roman"/>
          <w:bCs/>
        </w:rPr>
      </w:pPr>
      <w:r w:rsidRPr="00B56F03">
        <w:rPr>
          <w:rFonts w:ascii="Gadugi" w:hAnsi="Gadugi" w:cs="Times New Roman"/>
          <w:bCs/>
        </w:rPr>
        <w:t xml:space="preserve">We ask </w:t>
      </w:r>
      <w:r w:rsidR="00337C37">
        <w:rPr>
          <w:rFonts w:ascii="Gadugi" w:hAnsi="Gadugi" w:cs="Times New Roman"/>
          <w:bCs/>
        </w:rPr>
        <w:t>our parents to be more tolerant</w:t>
      </w:r>
      <w:r w:rsidRPr="00B56F03">
        <w:rPr>
          <w:rFonts w:ascii="Gadugi" w:hAnsi="Gadugi" w:cs="Times New Roman"/>
          <w:bCs/>
        </w:rPr>
        <w:t>, they do</w:t>
      </w:r>
      <w:r w:rsidR="00337C37">
        <w:rPr>
          <w:rFonts w:ascii="Gadugi" w:hAnsi="Gadugi" w:cs="Times New Roman"/>
          <w:bCs/>
        </w:rPr>
        <w:t xml:space="preserve"> no</w:t>
      </w:r>
      <w:r w:rsidRPr="00B56F03">
        <w:rPr>
          <w:rFonts w:ascii="Gadugi" w:hAnsi="Gadugi" w:cs="Times New Roman"/>
          <w:bCs/>
        </w:rPr>
        <w:t>t value the abilities we have or the things we do and distrust that we can do more.</w:t>
      </w:r>
    </w:p>
    <w:p w14:paraId="0455DC60" w14:textId="7D677C48" w:rsidR="00B56F03" w:rsidRPr="00B56F03" w:rsidRDefault="00B56F03" w:rsidP="0055656F">
      <w:pPr>
        <w:widowControl w:val="0"/>
        <w:ind w:left="720"/>
        <w:rPr>
          <w:rFonts w:ascii="Gadugi" w:hAnsi="Gadugi" w:cs="Times New Roman"/>
          <w:bCs/>
        </w:rPr>
      </w:pPr>
      <w:r w:rsidRPr="00B56F03">
        <w:rPr>
          <w:rFonts w:ascii="Gadugi" w:hAnsi="Gadugi" w:cs="Times New Roman"/>
          <w:bCs/>
        </w:rPr>
        <w:t>They do</w:t>
      </w:r>
      <w:r w:rsidR="0055656F">
        <w:rPr>
          <w:rFonts w:ascii="Gadugi" w:hAnsi="Gadugi" w:cs="Times New Roman"/>
          <w:bCs/>
        </w:rPr>
        <w:t xml:space="preserve"> not</w:t>
      </w:r>
      <w:r w:rsidRPr="00B56F03">
        <w:rPr>
          <w:rFonts w:ascii="Gadugi" w:hAnsi="Gadugi" w:cs="Times New Roman"/>
          <w:bCs/>
        </w:rPr>
        <w:t xml:space="preserve"> ask for my opinion, they only talk among themselves until the fight is over.</w:t>
      </w:r>
    </w:p>
    <w:p w14:paraId="7EB8300D" w14:textId="7A4DC4A2" w:rsidR="00B56F03" w:rsidRDefault="00B56F03" w:rsidP="0055656F">
      <w:pPr>
        <w:widowControl w:val="0"/>
        <w:ind w:left="720"/>
        <w:rPr>
          <w:rFonts w:ascii="Gadugi" w:hAnsi="Gadugi" w:cs="Times New Roman"/>
          <w:bCs/>
        </w:rPr>
      </w:pPr>
      <w:r w:rsidRPr="00B56F03">
        <w:rPr>
          <w:rFonts w:ascii="Gadugi" w:hAnsi="Gadugi" w:cs="Times New Roman"/>
          <w:bCs/>
        </w:rPr>
        <w:t xml:space="preserve">When a child says "my mom hits me" he </w:t>
      </w:r>
      <w:r w:rsidR="00395652">
        <w:rPr>
          <w:rFonts w:ascii="Gadugi" w:hAnsi="Gadugi" w:cs="Times New Roman"/>
          <w:bCs/>
        </w:rPr>
        <w:t xml:space="preserve">or she </w:t>
      </w:r>
      <w:r w:rsidRPr="00B56F03">
        <w:rPr>
          <w:rFonts w:ascii="Gadugi" w:hAnsi="Gadugi" w:cs="Times New Roman"/>
          <w:bCs/>
        </w:rPr>
        <w:t>should be listened to</w:t>
      </w:r>
      <w:r w:rsidR="00395652">
        <w:rPr>
          <w:rFonts w:ascii="Gadugi" w:hAnsi="Gadugi" w:cs="Times New Roman"/>
          <w:bCs/>
        </w:rPr>
        <w:t>. Actually, they</w:t>
      </w:r>
      <w:r w:rsidRPr="00B56F03">
        <w:rPr>
          <w:rFonts w:ascii="Gadugi" w:hAnsi="Gadugi" w:cs="Times New Roman"/>
          <w:bCs/>
        </w:rPr>
        <w:t xml:space="preserve"> should have support from the authorities, but in our </w:t>
      </w:r>
      <w:r w:rsidR="00501FBB" w:rsidRPr="00B56F03">
        <w:rPr>
          <w:rFonts w:ascii="Gadugi" w:hAnsi="Gadugi" w:cs="Times New Roman"/>
          <w:bCs/>
        </w:rPr>
        <w:t>country,</w:t>
      </w:r>
      <w:r w:rsidRPr="00B56F03">
        <w:rPr>
          <w:rFonts w:ascii="Gadugi" w:hAnsi="Gadugi" w:cs="Times New Roman"/>
          <w:bCs/>
        </w:rPr>
        <w:t xml:space="preserve"> it is not like that.</w:t>
      </w:r>
    </w:p>
    <w:p w14:paraId="5F4D7848" w14:textId="77777777" w:rsidR="00DB4A43" w:rsidRPr="00B56F03" w:rsidRDefault="00DB4A43" w:rsidP="00DB4A43">
      <w:pPr>
        <w:widowControl w:val="0"/>
        <w:rPr>
          <w:rFonts w:ascii="Gadugi" w:hAnsi="Gadugi" w:cs="Times New Roman"/>
          <w:bCs/>
        </w:rPr>
      </w:pPr>
    </w:p>
    <w:p w14:paraId="3A0C4297" w14:textId="368D7678" w:rsidR="00DB4A43" w:rsidRPr="00B56F03" w:rsidRDefault="00DB4A43" w:rsidP="00DB4A43">
      <w:pPr>
        <w:pStyle w:val="Heading3"/>
        <w:rPr>
          <w:rFonts w:ascii="Ink Free" w:hAnsi="Ink Free"/>
          <w:b/>
          <w:bCs/>
          <w:color w:val="FFC000"/>
        </w:rPr>
      </w:pPr>
      <w:bookmarkStart w:id="15" w:name="_Toc162856290"/>
      <w:r w:rsidRPr="00B56F03">
        <w:rPr>
          <w:rFonts w:ascii="Ink Free" w:hAnsi="Ink Free"/>
          <w:b/>
          <w:bCs/>
          <w:color w:val="FFC000"/>
        </w:rPr>
        <w:t>RECOMENDA</w:t>
      </w:r>
      <w:r w:rsidR="00BE01E4" w:rsidRPr="00B56F03">
        <w:rPr>
          <w:rFonts w:ascii="Ink Free" w:hAnsi="Ink Free"/>
          <w:b/>
          <w:bCs/>
          <w:color w:val="FFC000"/>
        </w:rPr>
        <w:t>TIONS</w:t>
      </w:r>
      <w:bookmarkEnd w:id="15"/>
    </w:p>
    <w:p w14:paraId="5F68E64D" w14:textId="46CCA335" w:rsidR="00B56F03" w:rsidRPr="00B56F03" w:rsidRDefault="00B56F03" w:rsidP="00B56F03">
      <w:pPr>
        <w:pStyle w:val="ListParagraph"/>
        <w:widowControl w:val="0"/>
        <w:numPr>
          <w:ilvl w:val="0"/>
          <w:numId w:val="4"/>
        </w:numPr>
        <w:rPr>
          <w:rFonts w:ascii="Gadugi" w:hAnsi="Gadugi" w:cs="Times New Roman"/>
          <w:bCs/>
        </w:rPr>
      </w:pPr>
      <w:r w:rsidRPr="00B56F03">
        <w:rPr>
          <w:rFonts w:ascii="Gadugi" w:hAnsi="Gadugi" w:cs="Times New Roman"/>
          <w:bCs/>
        </w:rPr>
        <w:t>Develop training processes for adults, so that they are aware of and recognize the rights of children and adolescents.</w:t>
      </w:r>
    </w:p>
    <w:p w14:paraId="56580345" w14:textId="4E47B576" w:rsidR="00B56F03" w:rsidRPr="00B56F03" w:rsidRDefault="00B56F03" w:rsidP="00B56F03">
      <w:pPr>
        <w:pStyle w:val="ListParagraph"/>
        <w:widowControl w:val="0"/>
        <w:numPr>
          <w:ilvl w:val="0"/>
          <w:numId w:val="4"/>
        </w:numPr>
        <w:rPr>
          <w:rFonts w:ascii="Gadugi" w:hAnsi="Gadugi" w:cs="Times New Roman"/>
          <w:bCs/>
        </w:rPr>
      </w:pPr>
      <w:r w:rsidRPr="00B56F03">
        <w:rPr>
          <w:rFonts w:ascii="Gadugi" w:hAnsi="Gadugi" w:cs="Times New Roman"/>
          <w:bCs/>
        </w:rPr>
        <w:t>Promote programs that encourage groups of children and adolescents.</w:t>
      </w:r>
    </w:p>
    <w:p w14:paraId="3C2F1B3B" w14:textId="11E0C7E3" w:rsidR="00580A38" w:rsidRPr="00A0485F" w:rsidRDefault="00B56F03" w:rsidP="00B56F03">
      <w:pPr>
        <w:pStyle w:val="ListParagraph"/>
        <w:widowControl w:val="0"/>
        <w:numPr>
          <w:ilvl w:val="0"/>
          <w:numId w:val="4"/>
        </w:numPr>
        <w:rPr>
          <w:rFonts w:ascii="Gadugi" w:hAnsi="Gadugi" w:cs="Times New Roman"/>
          <w:bCs/>
        </w:rPr>
      </w:pPr>
      <w:r w:rsidRPr="00A0485F">
        <w:rPr>
          <w:rFonts w:ascii="Gadugi" w:hAnsi="Gadugi" w:cs="Times New Roman"/>
          <w:bCs/>
        </w:rPr>
        <w:t xml:space="preserve">Promote spaces for dialogue between adults and children and adolescents in families, </w:t>
      </w:r>
      <w:r w:rsidR="00A0485F" w:rsidRPr="00A0485F">
        <w:rPr>
          <w:rFonts w:ascii="Gadugi" w:hAnsi="Gadugi" w:cs="Times New Roman"/>
          <w:bCs/>
        </w:rPr>
        <w:t>schools,</w:t>
      </w:r>
      <w:r w:rsidRPr="00A0485F">
        <w:rPr>
          <w:rFonts w:ascii="Gadugi" w:hAnsi="Gadugi" w:cs="Times New Roman"/>
          <w:bCs/>
        </w:rPr>
        <w:t xml:space="preserve"> and communities.</w:t>
      </w:r>
    </w:p>
    <w:p w14:paraId="1F1EEB5B" w14:textId="77777777" w:rsidR="00DB4A43" w:rsidRPr="00B56F03" w:rsidRDefault="00DB4A43" w:rsidP="00DB4A43">
      <w:pPr>
        <w:widowControl w:val="0"/>
        <w:rPr>
          <w:rFonts w:ascii="Gadugi" w:hAnsi="Gadugi" w:cs="Times New Roman"/>
          <w:bCs/>
        </w:rPr>
      </w:pPr>
    </w:p>
    <w:p w14:paraId="0037C3DA" w14:textId="77777777" w:rsidR="00DB4A43" w:rsidRPr="00B56F03" w:rsidRDefault="00DB4A43" w:rsidP="00DB4A43">
      <w:pPr>
        <w:rPr>
          <w:rFonts w:ascii="Ink Free" w:hAnsi="Ink Free" w:cs="MV Boli"/>
          <w:b/>
          <w:bCs/>
          <w:sz w:val="32"/>
          <w:szCs w:val="32"/>
        </w:rPr>
      </w:pPr>
      <w:r w:rsidRPr="00B56F03">
        <w:rPr>
          <w:rFonts w:ascii="Ink Free" w:hAnsi="Ink Free" w:cs="MV Boli"/>
          <w:b/>
          <w:bCs/>
        </w:rPr>
        <w:br w:type="page"/>
      </w:r>
    </w:p>
    <w:p w14:paraId="766121BD" w14:textId="4D427C23" w:rsidR="00DB4A43" w:rsidRPr="003F0410" w:rsidRDefault="00BE01E4" w:rsidP="00DB4A43">
      <w:pPr>
        <w:pStyle w:val="Heading2"/>
        <w:numPr>
          <w:ilvl w:val="0"/>
          <w:numId w:val="5"/>
        </w:numPr>
        <w:shd w:val="clear" w:color="auto" w:fill="A365D1"/>
        <w:tabs>
          <w:tab w:val="num" w:pos="360"/>
        </w:tabs>
        <w:ind w:left="0" w:firstLine="0"/>
        <w:rPr>
          <w:rFonts w:ascii="Ink Free" w:hAnsi="Ink Free" w:cs="MV Boli"/>
          <w:b/>
          <w:bCs/>
          <w:color w:val="auto"/>
        </w:rPr>
      </w:pPr>
      <w:bookmarkStart w:id="16" w:name="_Toc162856291"/>
      <w:r w:rsidRPr="003F0410">
        <w:rPr>
          <w:rFonts w:ascii="Ink Free" w:hAnsi="Ink Free" w:cs="MV Boli"/>
          <w:b/>
          <w:bCs/>
          <w:color w:val="auto"/>
        </w:rPr>
        <w:lastRenderedPageBreak/>
        <w:t>Mental health</w:t>
      </w:r>
      <w:bookmarkEnd w:id="16"/>
      <w:r w:rsidRPr="003F0410">
        <w:rPr>
          <w:rFonts w:ascii="Ink Free" w:hAnsi="Ink Free" w:cs="MV Boli"/>
          <w:b/>
          <w:bCs/>
          <w:color w:val="auto"/>
        </w:rPr>
        <w:t xml:space="preserve"> </w:t>
      </w:r>
      <w:r w:rsidR="00DB4A43" w:rsidRPr="003F0410">
        <w:rPr>
          <w:rFonts w:ascii="Ink Free" w:hAnsi="Ink Free" w:cs="MV Boli"/>
          <w:b/>
          <w:bCs/>
          <w:color w:val="auto"/>
        </w:rPr>
        <w:t xml:space="preserve"> </w:t>
      </w:r>
    </w:p>
    <w:p w14:paraId="07583B90" w14:textId="77777777" w:rsidR="00DB4A43" w:rsidRPr="00B56F03" w:rsidRDefault="00DB4A43" w:rsidP="00DB4A43">
      <w:pPr>
        <w:widowControl w:val="0"/>
        <w:rPr>
          <w:rFonts w:ascii="Gadugi" w:hAnsi="Gadugi" w:cs="Times New Roman"/>
          <w:bCs/>
        </w:rPr>
      </w:pPr>
    </w:p>
    <w:p w14:paraId="7D28D2B0" w14:textId="6A0D5E58" w:rsidR="00B56F03" w:rsidRPr="00B56F03" w:rsidRDefault="00B56F03" w:rsidP="00B56F03">
      <w:pPr>
        <w:widowControl w:val="0"/>
        <w:rPr>
          <w:rFonts w:ascii="Gadugi" w:hAnsi="Gadugi" w:cs="Times New Roman"/>
          <w:bCs/>
        </w:rPr>
      </w:pPr>
      <w:r w:rsidRPr="00B56F03">
        <w:rPr>
          <w:rFonts w:ascii="Gadugi" w:hAnsi="Gadugi" w:cs="Times New Roman"/>
          <w:bCs/>
        </w:rPr>
        <w:t xml:space="preserve">The growing migration faced by the country, the unsupervised use of social networks, </w:t>
      </w:r>
      <w:r w:rsidR="0056410A">
        <w:rPr>
          <w:rFonts w:ascii="Gadugi" w:hAnsi="Gadugi" w:cs="Times New Roman"/>
          <w:bCs/>
        </w:rPr>
        <w:t xml:space="preserve">chauvinism, </w:t>
      </w:r>
      <w:r w:rsidRPr="00B56F03">
        <w:rPr>
          <w:rFonts w:ascii="Gadugi" w:hAnsi="Gadugi" w:cs="Times New Roman"/>
          <w:bCs/>
        </w:rPr>
        <w:t>and domestic violence, in educational spaces and generalized throughout society are factors that affect mental health.</w:t>
      </w:r>
    </w:p>
    <w:p w14:paraId="2227B71B" w14:textId="77777777" w:rsidR="00B56F03" w:rsidRPr="00B56F03" w:rsidRDefault="00B56F03" w:rsidP="00222282">
      <w:pPr>
        <w:widowControl w:val="0"/>
        <w:ind w:left="720"/>
        <w:rPr>
          <w:rFonts w:ascii="Gadugi" w:hAnsi="Gadugi" w:cs="Times New Roman"/>
          <w:bCs/>
        </w:rPr>
      </w:pPr>
      <w:r w:rsidRPr="00B56F03">
        <w:rPr>
          <w:rFonts w:ascii="Gadugi" w:hAnsi="Gadugi" w:cs="Times New Roman"/>
          <w:bCs/>
        </w:rPr>
        <w:t>Many children, adolescents and young people have no space to show what they feel and think that the only way out is to end their lives.</w:t>
      </w:r>
    </w:p>
    <w:p w14:paraId="68A84260" w14:textId="77777777" w:rsidR="00B56F03" w:rsidRPr="00B56F03" w:rsidRDefault="00B56F03" w:rsidP="0066745B">
      <w:pPr>
        <w:widowControl w:val="0"/>
        <w:ind w:left="720"/>
        <w:rPr>
          <w:rFonts w:ascii="Gadugi" w:hAnsi="Gadugi" w:cs="Times New Roman"/>
          <w:bCs/>
        </w:rPr>
      </w:pPr>
      <w:r w:rsidRPr="00B56F03">
        <w:rPr>
          <w:rFonts w:ascii="Gadugi" w:hAnsi="Gadugi" w:cs="Times New Roman"/>
          <w:bCs/>
        </w:rPr>
        <w:t>Especially in men, many do not express their feelings and do not express themselves adequately, which makes them feel bad.</w:t>
      </w:r>
    </w:p>
    <w:p w14:paraId="1A07463A" w14:textId="4576B72C" w:rsidR="00B56F03" w:rsidRPr="00B56F03" w:rsidRDefault="00B56F03" w:rsidP="000C0188">
      <w:pPr>
        <w:widowControl w:val="0"/>
        <w:ind w:left="720"/>
        <w:rPr>
          <w:rFonts w:ascii="Gadugi" w:hAnsi="Gadugi" w:cs="Times New Roman"/>
          <w:bCs/>
        </w:rPr>
      </w:pPr>
      <w:r w:rsidRPr="00B56F03">
        <w:rPr>
          <w:rFonts w:ascii="Gadugi" w:hAnsi="Gadugi" w:cs="Times New Roman"/>
          <w:bCs/>
        </w:rPr>
        <w:t xml:space="preserve">The violence we suffer at school and at home leads us to not being able to manage our emotions well, so </w:t>
      </w:r>
      <w:r w:rsidR="00343DE8">
        <w:rPr>
          <w:rFonts w:ascii="Gadugi" w:hAnsi="Gadugi" w:cs="Times New Roman"/>
          <w:bCs/>
        </w:rPr>
        <w:t>they get to</w:t>
      </w:r>
      <w:r w:rsidRPr="00B56F03">
        <w:rPr>
          <w:rFonts w:ascii="Gadugi" w:hAnsi="Gadugi" w:cs="Times New Roman"/>
          <w:bCs/>
        </w:rPr>
        <w:t xml:space="preserve"> self-harm, even thinking of suicide as a way out of the suffering they are going through.</w:t>
      </w:r>
    </w:p>
    <w:p w14:paraId="4125C077" w14:textId="7D70C060" w:rsidR="00B56F03" w:rsidRDefault="00B56F03" w:rsidP="00AF7BCC">
      <w:pPr>
        <w:widowControl w:val="0"/>
        <w:ind w:left="720"/>
        <w:rPr>
          <w:rFonts w:ascii="Gadugi" w:hAnsi="Gadugi" w:cs="Times New Roman"/>
          <w:bCs/>
        </w:rPr>
      </w:pPr>
      <w:r w:rsidRPr="00B56F03">
        <w:rPr>
          <w:rFonts w:ascii="Gadugi" w:hAnsi="Gadugi" w:cs="Times New Roman"/>
          <w:bCs/>
        </w:rPr>
        <w:t>There are young people who have no trust in anyone</w:t>
      </w:r>
      <w:r w:rsidR="007520E6">
        <w:rPr>
          <w:rFonts w:ascii="Gadugi" w:hAnsi="Gadugi" w:cs="Times New Roman"/>
          <w:bCs/>
        </w:rPr>
        <w:t xml:space="preserve"> </w:t>
      </w:r>
      <w:r w:rsidRPr="00B56F03">
        <w:rPr>
          <w:rFonts w:ascii="Gadugi" w:hAnsi="Gadugi" w:cs="Times New Roman"/>
          <w:bCs/>
        </w:rPr>
        <w:t>because adults have failed them so much.</w:t>
      </w:r>
    </w:p>
    <w:p w14:paraId="059A3639" w14:textId="77777777" w:rsidR="007520E6" w:rsidRPr="00B56F03" w:rsidRDefault="007520E6" w:rsidP="00AF7BCC">
      <w:pPr>
        <w:widowControl w:val="0"/>
        <w:ind w:left="720"/>
        <w:rPr>
          <w:rFonts w:ascii="Gadugi" w:hAnsi="Gadugi" w:cs="Times New Roman"/>
          <w:bCs/>
        </w:rPr>
      </w:pPr>
    </w:p>
    <w:p w14:paraId="65984D3B" w14:textId="73313D69" w:rsidR="00DB4A43" w:rsidRPr="00B56F03" w:rsidRDefault="00BE01E4" w:rsidP="00DB4A43">
      <w:pPr>
        <w:pStyle w:val="Heading3"/>
        <w:rPr>
          <w:rFonts w:ascii="Ink Free" w:hAnsi="Ink Free"/>
          <w:b/>
          <w:bCs/>
          <w:color w:val="7030A0"/>
        </w:rPr>
      </w:pPr>
      <w:bookmarkStart w:id="17" w:name="_Toc162856292"/>
      <w:r w:rsidRPr="00B56F03">
        <w:rPr>
          <w:rFonts w:ascii="Ink Free" w:hAnsi="Ink Free"/>
          <w:b/>
          <w:bCs/>
          <w:color w:val="7030A0"/>
        </w:rPr>
        <w:t>RECOMMENDATIONS</w:t>
      </w:r>
      <w:bookmarkEnd w:id="17"/>
      <w:r w:rsidRPr="00B56F03">
        <w:rPr>
          <w:rFonts w:ascii="Ink Free" w:hAnsi="Ink Free"/>
          <w:b/>
          <w:bCs/>
          <w:color w:val="7030A0"/>
        </w:rPr>
        <w:t xml:space="preserve"> </w:t>
      </w:r>
    </w:p>
    <w:p w14:paraId="1ED7BBCF" w14:textId="70F87524" w:rsidR="00DB4A43" w:rsidRPr="00B56F03" w:rsidRDefault="00DB4A43" w:rsidP="00DB4A43">
      <w:pPr>
        <w:pStyle w:val="ListParagraph"/>
        <w:widowControl w:val="0"/>
        <w:numPr>
          <w:ilvl w:val="0"/>
          <w:numId w:val="6"/>
        </w:numPr>
        <w:rPr>
          <w:rFonts w:ascii="Gadugi" w:hAnsi="Gadugi" w:cs="Times New Roman"/>
          <w:bCs/>
        </w:rPr>
      </w:pPr>
      <w:r w:rsidRPr="00B56F03">
        <w:rPr>
          <w:rFonts w:ascii="Gadugi" w:hAnsi="Gadugi" w:cs="Times New Roman"/>
          <w:bCs/>
        </w:rPr>
        <w:t>C</w:t>
      </w:r>
      <w:r w:rsidR="00203E77" w:rsidRPr="00B56F03">
        <w:rPr>
          <w:rFonts w:ascii="Gadugi" w:hAnsi="Gadugi" w:cs="Times New Roman"/>
          <w:bCs/>
        </w:rPr>
        <w:t>reate and streng</w:t>
      </w:r>
      <w:r w:rsidR="00F02395" w:rsidRPr="00B56F03">
        <w:rPr>
          <w:rFonts w:ascii="Gadugi" w:hAnsi="Gadugi" w:cs="Times New Roman"/>
          <w:bCs/>
        </w:rPr>
        <w:t xml:space="preserve">then mental health services at community levels. </w:t>
      </w:r>
    </w:p>
    <w:p w14:paraId="554CB2D7" w14:textId="1BEEA2B2" w:rsidR="00DB4A43" w:rsidRPr="00B56F03" w:rsidRDefault="002325D6" w:rsidP="00DB4A43">
      <w:pPr>
        <w:pStyle w:val="ListParagraph"/>
        <w:widowControl w:val="0"/>
        <w:numPr>
          <w:ilvl w:val="0"/>
          <w:numId w:val="6"/>
        </w:numPr>
        <w:rPr>
          <w:rFonts w:ascii="Gadugi" w:hAnsi="Gadugi" w:cs="Times New Roman"/>
          <w:bCs/>
        </w:rPr>
      </w:pPr>
      <w:r w:rsidRPr="00B56F03">
        <w:rPr>
          <w:rFonts w:ascii="Gadugi" w:hAnsi="Gadugi" w:cs="Times New Roman"/>
          <w:bCs/>
        </w:rPr>
        <w:t xml:space="preserve">Strengthen programs to prevent suicide. </w:t>
      </w:r>
    </w:p>
    <w:p w14:paraId="7A75B63F" w14:textId="43FE474B" w:rsidR="00DB4A43" w:rsidRPr="00B56F03" w:rsidRDefault="002325D6" w:rsidP="00DB4A43">
      <w:pPr>
        <w:pStyle w:val="ListParagraph"/>
        <w:widowControl w:val="0"/>
        <w:numPr>
          <w:ilvl w:val="0"/>
          <w:numId w:val="6"/>
        </w:numPr>
        <w:rPr>
          <w:rFonts w:ascii="Gadugi" w:hAnsi="Gadugi" w:cs="Times New Roman"/>
          <w:bCs/>
        </w:rPr>
      </w:pPr>
      <w:r w:rsidRPr="00B56F03">
        <w:rPr>
          <w:rFonts w:ascii="Gadugi" w:hAnsi="Gadugi" w:cs="Times New Roman"/>
          <w:bCs/>
        </w:rPr>
        <w:t xml:space="preserve">Increase the number of public officials </w:t>
      </w:r>
      <w:r w:rsidR="00B45EA7" w:rsidRPr="00B56F03">
        <w:rPr>
          <w:rFonts w:ascii="Gadugi" w:hAnsi="Gadugi" w:cs="Times New Roman"/>
          <w:bCs/>
        </w:rPr>
        <w:t>that t</w:t>
      </w:r>
      <w:r w:rsidR="00B42E14" w:rsidRPr="00B56F03">
        <w:rPr>
          <w:rFonts w:ascii="Gadugi" w:hAnsi="Gadugi" w:cs="Times New Roman"/>
          <w:bCs/>
        </w:rPr>
        <w:t>reat</w:t>
      </w:r>
      <w:r w:rsidR="00B45EA7" w:rsidRPr="00B56F03">
        <w:rPr>
          <w:rFonts w:ascii="Gadugi" w:hAnsi="Gadugi" w:cs="Times New Roman"/>
          <w:bCs/>
        </w:rPr>
        <w:t xml:space="preserve"> children</w:t>
      </w:r>
      <w:r w:rsidR="00B42E14" w:rsidRPr="00B56F03">
        <w:rPr>
          <w:rFonts w:ascii="Gadugi" w:hAnsi="Gadugi" w:cs="Times New Roman"/>
          <w:bCs/>
        </w:rPr>
        <w:t xml:space="preserve">, </w:t>
      </w:r>
      <w:r w:rsidR="00B45EA7" w:rsidRPr="00B56F03">
        <w:rPr>
          <w:rFonts w:ascii="Gadugi" w:hAnsi="Gadugi" w:cs="Times New Roman"/>
          <w:bCs/>
        </w:rPr>
        <w:t>adolescents</w:t>
      </w:r>
      <w:r w:rsidR="00B42E14" w:rsidRPr="00B56F03">
        <w:rPr>
          <w:rFonts w:ascii="Gadugi" w:hAnsi="Gadugi" w:cs="Times New Roman"/>
          <w:bCs/>
        </w:rPr>
        <w:t>,</w:t>
      </w:r>
      <w:r w:rsidR="00B45EA7" w:rsidRPr="00B56F03">
        <w:rPr>
          <w:rFonts w:ascii="Gadugi" w:hAnsi="Gadugi" w:cs="Times New Roman"/>
          <w:bCs/>
        </w:rPr>
        <w:t xml:space="preserve"> and their families in the psychology field. </w:t>
      </w:r>
    </w:p>
    <w:p w14:paraId="051E0102" w14:textId="77777777" w:rsidR="00DB4A43" w:rsidRPr="00B56F03" w:rsidRDefault="00DB4A43" w:rsidP="00DB4A43">
      <w:pPr>
        <w:widowControl w:val="0"/>
        <w:rPr>
          <w:rFonts w:ascii="Gadugi" w:hAnsi="Gadugi" w:cs="Times New Roman"/>
          <w:bCs/>
          <w:color w:val="FF0000"/>
        </w:rPr>
      </w:pPr>
    </w:p>
    <w:p w14:paraId="3D202E68" w14:textId="77777777" w:rsidR="0015004B" w:rsidRPr="00B56F03" w:rsidRDefault="0015004B"/>
    <w:sectPr w:rsidR="0015004B" w:rsidRPr="00B56F03" w:rsidSect="00D87AFA">
      <w:footerReference w:type="defaul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43E81" w14:textId="77777777" w:rsidR="00C23272" w:rsidRPr="004F3894" w:rsidRDefault="00C23272" w:rsidP="00DB4A43">
      <w:pPr>
        <w:spacing w:after="0"/>
      </w:pPr>
      <w:r w:rsidRPr="004F3894">
        <w:separator/>
      </w:r>
    </w:p>
  </w:endnote>
  <w:endnote w:type="continuationSeparator" w:id="0">
    <w:p w14:paraId="78F2C980" w14:textId="77777777" w:rsidR="00C23272" w:rsidRPr="004F3894" w:rsidRDefault="00C23272" w:rsidP="00DB4A43">
      <w:pPr>
        <w:spacing w:after="0"/>
      </w:pPr>
      <w:r w:rsidRPr="004F38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Ink Free">
    <w:panose1 w:val="03080402000500000000"/>
    <w:charset w:val="00"/>
    <w:family w:val="script"/>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BF7F" w14:textId="77777777" w:rsidR="00501FBB" w:rsidRPr="004F3894" w:rsidRDefault="00501FBB">
    <w:pPr>
      <w:jc w:val="center"/>
    </w:pPr>
    <w:r w:rsidRPr="004F3894">
      <w:fldChar w:fldCharType="begin"/>
    </w:r>
    <w:r w:rsidRPr="004F3894">
      <w:instrText>PAGE</w:instrText>
    </w:r>
    <w:r w:rsidRPr="004F3894">
      <w:fldChar w:fldCharType="separate"/>
    </w:r>
    <w:r w:rsidRPr="004F3894">
      <w:t>2</w:t>
    </w:r>
    <w:r w:rsidRPr="004F389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A8E97" w14:textId="77777777" w:rsidR="00C23272" w:rsidRPr="004F3894" w:rsidRDefault="00C23272" w:rsidP="00DB4A43">
      <w:pPr>
        <w:spacing w:after="0"/>
      </w:pPr>
      <w:r w:rsidRPr="004F3894">
        <w:separator/>
      </w:r>
    </w:p>
  </w:footnote>
  <w:footnote w:type="continuationSeparator" w:id="0">
    <w:p w14:paraId="5C54CA8B" w14:textId="77777777" w:rsidR="00C23272" w:rsidRPr="004F3894" w:rsidRDefault="00C23272" w:rsidP="00DB4A43">
      <w:pPr>
        <w:spacing w:after="0"/>
      </w:pPr>
      <w:r w:rsidRPr="004F3894">
        <w:continuationSeparator/>
      </w:r>
    </w:p>
  </w:footnote>
  <w:footnote w:id="1">
    <w:p w14:paraId="0C6FA9C9" w14:textId="5E10C02C" w:rsidR="00FA13F2" w:rsidRPr="00E07028" w:rsidRDefault="00FA13F2" w:rsidP="00FA13F2">
      <w:pPr>
        <w:spacing w:before="240" w:after="240"/>
        <w:rPr>
          <w:rFonts w:ascii="Gadugi" w:hAnsi="Gadugi" w:cs="Times New Roman"/>
        </w:rPr>
      </w:pPr>
      <w:r w:rsidRPr="004F3894">
        <w:rPr>
          <w:rStyle w:val="FootnoteReference"/>
        </w:rPr>
        <w:footnoteRef/>
      </w:r>
      <w:r w:rsidRPr="004F3894">
        <w:t xml:space="preserve"> </w:t>
      </w:r>
      <w:r w:rsidR="007E6378" w:rsidRPr="00ED26C2">
        <w:rPr>
          <w:rFonts w:ascii="Gadugi" w:eastAsia="Times New Roman" w:hAnsi="Gadugi" w:cs="Times New Roman"/>
          <w:sz w:val="20"/>
          <w:szCs w:val="20"/>
          <w:lang w:eastAsia="es-EC"/>
        </w:rPr>
        <w:t>We are aware that many voices are missing, for example, those of adolescents who have been deprived of their</w:t>
      </w:r>
      <w:r w:rsidR="00E44442" w:rsidRPr="004F3894">
        <w:rPr>
          <w:rFonts w:ascii="Gadugi" w:eastAsia="Times New Roman" w:hAnsi="Gadugi" w:cs="Times New Roman"/>
          <w:sz w:val="20"/>
          <w:szCs w:val="20"/>
          <w:lang w:eastAsia="es-EC"/>
        </w:rPr>
        <w:t xml:space="preserve"> freedom</w:t>
      </w:r>
      <w:r w:rsidR="00B07D7F" w:rsidRPr="004F3894">
        <w:rPr>
          <w:rFonts w:ascii="Gadugi" w:eastAsia="Times New Roman" w:hAnsi="Gadugi" w:cs="Times New Roman"/>
          <w:sz w:val="20"/>
          <w:szCs w:val="20"/>
          <w:lang w:eastAsia="es-EC"/>
        </w:rPr>
        <w:t xml:space="preserve">, </w:t>
      </w:r>
      <w:r w:rsidR="00BC0521" w:rsidRPr="004F3894">
        <w:rPr>
          <w:rFonts w:ascii="Gadugi" w:eastAsia="Times New Roman" w:hAnsi="Gadugi" w:cs="Times New Roman"/>
          <w:sz w:val="20"/>
          <w:szCs w:val="20"/>
          <w:lang w:eastAsia="es-EC"/>
        </w:rPr>
        <w:t xml:space="preserve">those </w:t>
      </w:r>
      <w:r w:rsidR="00B07D7F" w:rsidRPr="004F3894">
        <w:rPr>
          <w:rFonts w:ascii="Gadugi" w:eastAsia="Times New Roman" w:hAnsi="Gadugi" w:cs="Times New Roman"/>
          <w:sz w:val="20"/>
          <w:szCs w:val="20"/>
          <w:lang w:eastAsia="es-EC"/>
        </w:rPr>
        <w:t xml:space="preserve">of sexual-gender diversities, children and </w:t>
      </w:r>
      <w:r w:rsidR="00BC0521" w:rsidRPr="004F3894">
        <w:rPr>
          <w:rFonts w:ascii="Gadugi" w:eastAsia="Times New Roman" w:hAnsi="Gadugi" w:cs="Times New Roman"/>
          <w:sz w:val="20"/>
          <w:szCs w:val="20"/>
          <w:lang w:eastAsia="es-EC"/>
        </w:rPr>
        <w:t xml:space="preserve">adolescents with disabilities, </w:t>
      </w:r>
      <w:r w:rsidR="00431118" w:rsidRPr="004F3894">
        <w:rPr>
          <w:rFonts w:ascii="Gadugi" w:eastAsia="Times New Roman" w:hAnsi="Gadugi" w:cs="Times New Roman"/>
          <w:sz w:val="20"/>
          <w:szCs w:val="20"/>
          <w:lang w:eastAsia="es-EC"/>
        </w:rPr>
        <w:t>among others. We were not</w:t>
      </w:r>
      <w:r w:rsidR="00192303">
        <w:rPr>
          <w:rFonts w:ascii="Gadugi" w:eastAsia="Times New Roman" w:hAnsi="Gadugi" w:cs="Times New Roman"/>
          <w:sz w:val="20"/>
          <w:szCs w:val="20"/>
          <w:lang w:eastAsia="es-EC"/>
        </w:rPr>
        <w:t xml:space="preserve"> </w:t>
      </w:r>
      <w:r w:rsidR="00431118" w:rsidRPr="004F3894">
        <w:rPr>
          <w:rFonts w:ascii="Gadugi" w:eastAsia="Times New Roman" w:hAnsi="Gadugi" w:cs="Times New Roman"/>
          <w:sz w:val="20"/>
          <w:szCs w:val="20"/>
          <w:lang w:eastAsia="es-EC"/>
        </w:rPr>
        <w:t>able to consult some groups, a</w:t>
      </w:r>
      <w:r w:rsidR="00E07028" w:rsidRPr="004F3894">
        <w:rPr>
          <w:rFonts w:ascii="Gadugi" w:eastAsia="Times New Roman" w:hAnsi="Gadugi" w:cs="Times New Roman"/>
          <w:sz w:val="20"/>
          <w:szCs w:val="20"/>
          <w:lang w:eastAsia="es-EC"/>
        </w:rPr>
        <w:t xml:space="preserve">mong other reasons, </w:t>
      </w:r>
      <w:r w:rsidR="004F4781" w:rsidRPr="004F3894">
        <w:rPr>
          <w:rFonts w:ascii="Gadugi" w:eastAsia="Times New Roman" w:hAnsi="Gadugi" w:cs="Times New Roman"/>
          <w:sz w:val="20"/>
          <w:szCs w:val="20"/>
          <w:lang w:eastAsia="es-EC"/>
        </w:rPr>
        <w:t>due to</w:t>
      </w:r>
      <w:r w:rsidR="00E07028" w:rsidRPr="004F3894">
        <w:rPr>
          <w:rFonts w:ascii="Gadugi" w:eastAsia="Times New Roman" w:hAnsi="Gadugi" w:cs="Times New Roman"/>
          <w:sz w:val="20"/>
          <w:szCs w:val="20"/>
          <w:lang w:eastAsia="es-EC"/>
        </w:rPr>
        <w:t xml:space="preserve"> the risks </w:t>
      </w:r>
      <w:r w:rsidR="004F4781" w:rsidRPr="004F3894">
        <w:rPr>
          <w:rFonts w:ascii="Gadugi" w:eastAsia="Times New Roman" w:hAnsi="Gadugi" w:cs="Times New Roman"/>
          <w:sz w:val="20"/>
          <w:szCs w:val="20"/>
          <w:lang w:eastAsia="es-EC"/>
        </w:rPr>
        <w:t>it implied</w:t>
      </w:r>
      <w:r w:rsidR="00E07028" w:rsidRPr="004F3894">
        <w:rPr>
          <w:rFonts w:ascii="Gadugi" w:eastAsia="Times New Roman" w:hAnsi="Gadugi" w:cs="Times New Roman"/>
          <w:sz w:val="20"/>
          <w:szCs w:val="20"/>
          <w:lang w:eastAsia="es-EC"/>
        </w:rPr>
        <w:t xml:space="preserve"> for their own safety.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B647E"/>
    <w:multiLevelType w:val="hybridMultilevel"/>
    <w:tmpl w:val="FE8C07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2A378CE"/>
    <w:multiLevelType w:val="hybridMultilevel"/>
    <w:tmpl w:val="B484AD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FF670BC"/>
    <w:multiLevelType w:val="hybridMultilevel"/>
    <w:tmpl w:val="32D0D47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48EE24DC"/>
    <w:multiLevelType w:val="hybridMultilevel"/>
    <w:tmpl w:val="850233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0684680"/>
    <w:multiLevelType w:val="hybridMultilevel"/>
    <w:tmpl w:val="CFFC78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0664FA8"/>
    <w:multiLevelType w:val="hybridMultilevel"/>
    <w:tmpl w:val="38D80E5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370804427">
    <w:abstractNumId w:val="3"/>
  </w:num>
  <w:num w:numId="2" w16cid:durableId="1545017692">
    <w:abstractNumId w:val="0"/>
  </w:num>
  <w:num w:numId="3" w16cid:durableId="1837837452">
    <w:abstractNumId w:val="1"/>
  </w:num>
  <w:num w:numId="4" w16cid:durableId="678701287">
    <w:abstractNumId w:val="4"/>
  </w:num>
  <w:num w:numId="5" w16cid:durableId="2055081450">
    <w:abstractNumId w:val="5"/>
  </w:num>
  <w:num w:numId="6" w16cid:durableId="172382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A43"/>
    <w:rsid w:val="000004E4"/>
    <w:rsid w:val="00001E81"/>
    <w:rsid w:val="000058E6"/>
    <w:rsid w:val="000521FF"/>
    <w:rsid w:val="000555E7"/>
    <w:rsid w:val="00062EA6"/>
    <w:rsid w:val="00076672"/>
    <w:rsid w:val="00091C06"/>
    <w:rsid w:val="00097A81"/>
    <w:rsid w:val="000B5629"/>
    <w:rsid w:val="000C0188"/>
    <w:rsid w:val="000C30D2"/>
    <w:rsid w:val="000C4ADF"/>
    <w:rsid w:val="000E4381"/>
    <w:rsid w:val="000F719C"/>
    <w:rsid w:val="00107A38"/>
    <w:rsid w:val="00116DAF"/>
    <w:rsid w:val="0012165A"/>
    <w:rsid w:val="00124481"/>
    <w:rsid w:val="00127AAF"/>
    <w:rsid w:val="00133682"/>
    <w:rsid w:val="00134C1F"/>
    <w:rsid w:val="0013674C"/>
    <w:rsid w:val="0015004B"/>
    <w:rsid w:val="00155A02"/>
    <w:rsid w:val="00155D7E"/>
    <w:rsid w:val="001754BD"/>
    <w:rsid w:val="00192303"/>
    <w:rsid w:val="0019604A"/>
    <w:rsid w:val="001F073A"/>
    <w:rsid w:val="00203E77"/>
    <w:rsid w:val="00222282"/>
    <w:rsid w:val="00223AF9"/>
    <w:rsid w:val="00224AF7"/>
    <w:rsid w:val="002325D6"/>
    <w:rsid w:val="00242546"/>
    <w:rsid w:val="00257B41"/>
    <w:rsid w:val="002654BC"/>
    <w:rsid w:val="00265DC7"/>
    <w:rsid w:val="00275AA0"/>
    <w:rsid w:val="002763A5"/>
    <w:rsid w:val="00280C54"/>
    <w:rsid w:val="002853ED"/>
    <w:rsid w:val="002B1F92"/>
    <w:rsid w:val="00312C45"/>
    <w:rsid w:val="00325B36"/>
    <w:rsid w:val="0033196F"/>
    <w:rsid w:val="0033607F"/>
    <w:rsid w:val="00337C37"/>
    <w:rsid w:val="00342C93"/>
    <w:rsid w:val="00343DE8"/>
    <w:rsid w:val="003462AE"/>
    <w:rsid w:val="00354E50"/>
    <w:rsid w:val="003570C6"/>
    <w:rsid w:val="00363BAC"/>
    <w:rsid w:val="00395652"/>
    <w:rsid w:val="00396A45"/>
    <w:rsid w:val="003B0C0F"/>
    <w:rsid w:val="003C2763"/>
    <w:rsid w:val="003C3D87"/>
    <w:rsid w:val="003D38C6"/>
    <w:rsid w:val="003F0410"/>
    <w:rsid w:val="003F2A61"/>
    <w:rsid w:val="004034C7"/>
    <w:rsid w:val="00420CEB"/>
    <w:rsid w:val="00421814"/>
    <w:rsid w:val="00431118"/>
    <w:rsid w:val="004326F1"/>
    <w:rsid w:val="00440774"/>
    <w:rsid w:val="004561BF"/>
    <w:rsid w:val="00461985"/>
    <w:rsid w:val="00463D01"/>
    <w:rsid w:val="004752C9"/>
    <w:rsid w:val="00481169"/>
    <w:rsid w:val="004871EE"/>
    <w:rsid w:val="00493621"/>
    <w:rsid w:val="004959D5"/>
    <w:rsid w:val="004A1DCB"/>
    <w:rsid w:val="004A3DCA"/>
    <w:rsid w:val="004A68B4"/>
    <w:rsid w:val="004D0D56"/>
    <w:rsid w:val="004E7398"/>
    <w:rsid w:val="004F3894"/>
    <w:rsid w:val="004F4781"/>
    <w:rsid w:val="00500FAA"/>
    <w:rsid w:val="00501FBB"/>
    <w:rsid w:val="005109B4"/>
    <w:rsid w:val="00533AE5"/>
    <w:rsid w:val="0055656F"/>
    <w:rsid w:val="0056410A"/>
    <w:rsid w:val="00574847"/>
    <w:rsid w:val="00580A38"/>
    <w:rsid w:val="00580E08"/>
    <w:rsid w:val="005900CD"/>
    <w:rsid w:val="00592D07"/>
    <w:rsid w:val="00595B35"/>
    <w:rsid w:val="005A3B3E"/>
    <w:rsid w:val="005B2E33"/>
    <w:rsid w:val="005B39F8"/>
    <w:rsid w:val="005C7A66"/>
    <w:rsid w:val="005F177C"/>
    <w:rsid w:val="005F5179"/>
    <w:rsid w:val="005F6357"/>
    <w:rsid w:val="006008A8"/>
    <w:rsid w:val="00601573"/>
    <w:rsid w:val="00603E3D"/>
    <w:rsid w:val="006241DF"/>
    <w:rsid w:val="0066367E"/>
    <w:rsid w:val="0066745B"/>
    <w:rsid w:val="00672873"/>
    <w:rsid w:val="00673B8F"/>
    <w:rsid w:val="006807CF"/>
    <w:rsid w:val="0068713E"/>
    <w:rsid w:val="00693295"/>
    <w:rsid w:val="006A226C"/>
    <w:rsid w:val="006B5AD4"/>
    <w:rsid w:val="006B7391"/>
    <w:rsid w:val="006D17FA"/>
    <w:rsid w:val="00716462"/>
    <w:rsid w:val="00740A8F"/>
    <w:rsid w:val="007452B4"/>
    <w:rsid w:val="007520E6"/>
    <w:rsid w:val="00777D71"/>
    <w:rsid w:val="00780743"/>
    <w:rsid w:val="00781CD0"/>
    <w:rsid w:val="007933C0"/>
    <w:rsid w:val="007A1AA4"/>
    <w:rsid w:val="007D1F48"/>
    <w:rsid w:val="007E6378"/>
    <w:rsid w:val="00802484"/>
    <w:rsid w:val="00811005"/>
    <w:rsid w:val="0081190C"/>
    <w:rsid w:val="00831F4F"/>
    <w:rsid w:val="00845D02"/>
    <w:rsid w:val="00852354"/>
    <w:rsid w:val="008562EA"/>
    <w:rsid w:val="00865A7D"/>
    <w:rsid w:val="00884492"/>
    <w:rsid w:val="008919FF"/>
    <w:rsid w:val="00893040"/>
    <w:rsid w:val="00893B6C"/>
    <w:rsid w:val="008A7C01"/>
    <w:rsid w:val="008B0059"/>
    <w:rsid w:val="008B2896"/>
    <w:rsid w:val="008B434A"/>
    <w:rsid w:val="008C0B57"/>
    <w:rsid w:val="008E1486"/>
    <w:rsid w:val="008E3AEF"/>
    <w:rsid w:val="0091196F"/>
    <w:rsid w:val="009246C2"/>
    <w:rsid w:val="009277CD"/>
    <w:rsid w:val="0093319C"/>
    <w:rsid w:val="00941EF2"/>
    <w:rsid w:val="00951D93"/>
    <w:rsid w:val="00966B87"/>
    <w:rsid w:val="00976E93"/>
    <w:rsid w:val="009812BE"/>
    <w:rsid w:val="00984698"/>
    <w:rsid w:val="00986DA5"/>
    <w:rsid w:val="00993359"/>
    <w:rsid w:val="00995E1C"/>
    <w:rsid w:val="009A5633"/>
    <w:rsid w:val="009A5DAC"/>
    <w:rsid w:val="009B2AFE"/>
    <w:rsid w:val="009C55A6"/>
    <w:rsid w:val="009C626C"/>
    <w:rsid w:val="009D1C9E"/>
    <w:rsid w:val="009D7E1B"/>
    <w:rsid w:val="009E35BB"/>
    <w:rsid w:val="009F72DE"/>
    <w:rsid w:val="00A045E6"/>
    <w:rsid w:val="00A0485F"/>
    <w:rsid w:val="00A170A2"/>
    <w:rsid w:val="00A3316A"/>
    <w:rsid w:val="00A54946"/>
    <w:rsid w:val="00A71016"/>
    <w:rsid w:val="00A71829"/>
    <w:rsid w:val="00A86143"/>
    <w:rsid w:val="00AA5DDB"/>
    <w:rsid w:val="00AE4158"/>
    <w:rsid w:val="00AF0B04"/>
    <w:rsid w:val="00AF1903"/>
    <w:rsid w:val="00AF515A"/>
    <w:rsid w:val="00AF7BCC"/>
    <w:rsid w:val="00B00520"/>
    <w:rsid w:val="00B02DF5"/>
    <w:rsid w:val="00B07D7F"/>
    <w:rsid w:val="00B10138"/>
    <w:rsid w:val="00B176E1"/>
    <w:rsid w:val="00B21A2D"/>
    <w:rsid w:val="00B22B22"/>
    <w:rsid w:val="00B22E02"/>
    <w:rsid w:val="00B25917"/>
    <w:rsid w:val="00B42E14"/>
    <w:rsid w:val="00B45EA7"/>
    <w:rsid w:val="00B46C99"/>
    <w:rsid w:val="00B56F03"/>
    <w:rsid w:val="00B650AA"/>
    <w:rsid w:val="00B727D1"/>
    <w:rsid w:val="00B849A6"/>
    <w:rsid w:val="00B9301E"/>
    <w:rsid w:val="00BA22D4"/>
    <w:rsid w:val="00BB2B68"/>
    <w:rsid w:val="00BC0521"/>
    <w:rsid w:val="00BC3169"/>
    <w:rsid w:val="00BD4744"/>
    <w:rsid w:val="00BE01E4"/>
    <w:rsid w:val="00BE1BF4"/>
    <w:rsid w:val="00BE4F03"/>
    <w:rsid w:val="00C23272"/>
    <w:rsid w:val="00C234ED"/>
    <w:rsid w:val="00C25D1E"/>
    <w:rsid w:val="00C6031E"/>
    <w:rsid w:val="00C609CC"/>
    <w:rsid w:val="00C71C1A"/>
    <w:rsid w:val="00C8179A"/>
    <w:rsid w:val="00C836CF"/>
    <w:rsid w:val="00C84D6D"/>
    <w:rsid w:val="00CA39FD"/>
    <w:rsid w:val="00CC6604"/>
    <w:rsid w:val="00CE42BF"/>
    <w:rsid w:val="00D06FB7"/>
    <w:rsid w:val="00D31859"/>
    <w:rsid w:val="00D37F7D"/>
    <w:rsid w:val="00D447C2"/>
    <w:rsid w:val="00D45FF9"/>
    <w:rsid w:val="00D61787"/>
    <w:rsid w:val="00D87AFA"/>
    <w:rsid w:val="00DB095B"/>
    <w:rsid w:val="00DB4A43"/>
    <w:rsid w:val="00DB709F"/>
    <w:rsid w:val="00DC0CDE"/>
    <w:rsid w:val="00DC6D59"/>
    <w:rsid w:val="00DE65B8"/>
    <w:rsid w:val="00DF4D9B"/>
    <w:rsid w:val="00E0042B"/>
    <w:rsid w:val="00E07028"/>
    <w:rsid w:val="00E20C32"/>
    <w:rsid w:val="00E30147"/>
    <w:rsid w:val="00E44442"/>
    <w:rsid w:val="00E83BFD"/>
    <w:rsid w:val="00E8598E"/>
    <w:rsid w:val="00EA49C4"/>
    <w:rsid w:val="00EB4F5E"/>
    <w:rsid w:val="00EB7B5D"/>
    <w:rsid w:val="00ED26C2"/>
    <w:rsid w:val="00EE5BE7"/>
    <w:rsid w:val="00F02395"/>
    <w:rsid w:val="00F175A3"/>
    <w:rsid w:val="00F25A5D"/>
    <w:rsid w:val="00F40A22"/>
    <w:rsid w:val="00F517BA"/>
    <w:rsid w:val="00F707B9"/>
    <w:rsid w:val="00F745C0"/>
    <w:rsid w:val="00F83E46"/>
    <w:rsid w:val="00FA13F2"/>
    <w:rsid w:val="00FA269E"/>
    <w:rsid w:val="00FA4193"/>
    <w:rsid w:val="00FA6906"/>
    <w:rsid w:val="00FC6AC9"/>
    <w:rsid w:val="00FD4597"/>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72BE"/>
  <w15:chartTrackingRefBased/>
  <w15:docId w15:val="{21585BAD-38BB-42BE-84BD-698CCD13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43"/>
    <w:pPr>
      <w:spacing w:line="240" w:lineRule="auto"/>
      <w:jc w:val="both"/>
    </w:pPr>
    <w:rPr>
      <w:rFonts w:ascii="Lato" w:eastAsia="Lato" w:hAnsi="Lato" w:cs="Lato"/>
      <w:kern w:val="0"/>
      <w:lang w:val="en-US" w:eastAsia="es-MX"/>
      <w14:ligatures w14:val="none"/>
    </w:rPr>
  </w:style>
  <w:style w:type="paragraph" w:styleId="Heading1">
    <w:name w:val="heading 1"/>
    <w:basedOn w:val="Normal"/>
    <w:next w:val="Normal"/>
    <w:link w:val="Heading1Char"/>
    <w:uiPriority w:val="9"/>
    <w:qFormat/>
    <w:rsid w:val="00DB4A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A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4A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A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A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A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A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A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A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4A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A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A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A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A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A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A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A43"/>
    <w:rPr>
      <w:rFonts w:eastAsiaTheme="majorEastAsia" w:cstheme="majorBidi"/>
      <w:color w:val="272727" w:themeColor="text1" w:themeTint="D8"/>
    </w:rPr>
  </w:style>
  <w:style w:type="paragraph" w:styleId="Title">
    <w:name w:val="Title"/>
    <w:basedOn w:val="Normal"/>
    <w:next w:val="Normal"/>
    <w:link w:val="TitleChar"/>
    <w:uiPriority w:val="10"/>
    <w:qFormat/>
    <w:rsid w:val="00DB4A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A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A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A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A43"/>
    <w:pPr>
      <w:spacing w:before="160"/>
      <w:jc w:val="center"/>
    </w:pPr>
    <w:rPr>
      <w:i/>
      <w:iCs/>
      <w:color w:val="404040" w:themeColor="text1" w:themeTint="BF"/>
    </w:rPr>
  </w:style>
  <w:style w:type="character" w:customStyle="1" w:styleId="QuoteChar">
    <w:name w:val="Quote Char"/>
    <w:basedOn w:val="DefaultParagraphFont"/>
    <w:link w:val="Quote"/>
    <w:uiPriority w:val="29"/>
    <w:rsid w:val="00DB4A43"/>
    <w:rPr>
      <w:i/>
      <w:iCs/>
      <w:color w:val="404040" w:themeColor="text1" w:themeTint="BF"/>
    </w:rPr>
  </w:style>
  <w:style w:type="paragraph" w:styleId="ListParagraph">
    <w:name w:val="List Paragraph"/>
    <w:basedOn w:val="Normal"/>
    <w:uiPriority w:val="34"/>
    <w:qFormat/>
    <w:rsid w:val="00DB4A43"/>
    <w:pPr>
      <w:ind w:left="720"/>
      <w:contextualSpacing/>
    </w:pPr>
  </w:style>
  <w:style w:type="character" w:styleId="IntenseEmphasis">
    <w:name w:val="Intense Emphasis"/>
    <w:basedOn w:val="DefaultParagraphFont"/>
    <w:uiPriority w:val="21"/>
    <w:qFormat/>
    <w:rsid w:val="00DB4A43"/>
    <w:rPr>
      <w:i/>
      <w:iCs/>
      <w:color w:val="0F4761" w:themeColor="accent1" w:themeShade="BF"/>
    </w:rPr>
  </w:style>
  <w:style w:type="paragraph" w:styleId="IntenseQuote">
    <w:name w:val="Intense Quote"/>
    <w:basedOn w:val="Normal"/>
    <w:next w:val="Normal"/>
    <w:link w:val="IntenseQuoteChar"/>
    <w:uiPriority w:val="30"/>
    <w:qFormat/>
    <w:rsid w:val="00DB4A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A43"/>
    <w:rPr>
      <w:i/>
      <w:iCs/>
      <w:color w:val="0F4761" w:themeColor="accent1" w:themeShade="BF"/>
    </w:rPr>
  </w:style>
  <w:style w:type="character" w:styleId="IntenseReference">
    <w:name w:val="Intense Reference"/>
    <w:basedOn w:val="DefaultParagraphFont"/>
    <w:uiPriority w:val="32"/>
    <w:qFormat/>
    <w:rsid w:val="00DB4A43"/>
    <w:rPr>
      <w:b/>
      <w:bCs/>
      <w:smallCaps/>
      <w:color w:val="0F4761" w:themeColor="accent1" w:themeShade="BF"/>
      <w:spacing w:val="5"/>
    </w:rPr>
  </w:style>
  <w:style w:type="character" w:styleId="FootnoteReference">
    <w:name w:val="footnote reference"/>
    <w:basedOn w:val="DefaultParagraphFont"/>
    <w:uiPriority w:val="99"/>
    <w:semiHidden/>
    <w:unhideWhenUsed/>
    <w:rsid w:val="00DB4A43"/>
    <w:rPr>
      <w:vertAlign w:val="superscript"/>
    </w:rPr>
  </w:style>
  <w:style w:type="paragraph" w:styleId="NormalWeb">
    <w:name w:val="Normal (Web)"/>
    <w:basedOn w:val="Normal"/>
    <w:uiPriority w:val="99"/>
    <w:semiHidden/>
    <w:unhideWhenUsed/>
    <w:rsid w:val="00ED26C2"/>
    <w:pPr>
      <w:spacing w:before="100" w:beforeAutospacing="1" w:after="100" w:afterAutospacing="1"/>
      <w:jc w:val="left"/>
    </w:pPr>
    <w:rPr>
      <w:rFonts w:ascii="Times New Roman" w:eastAsia="Times New Roman" w:hAnsi="Times New Roman" w:cs="Times New Roman"/>
      <w:sz w:val="24"/>
      <w:szCs w:val="24"/>
      <w:lang w:val="es-EC" w:eastAsia="es-EC"/>
    </w:rPr>
  </w:style>
  <w:style w:type="character" w:styleId="Hyperlink">
    <w:name w:val="Hyperlink"/>
    <w:basedOn w:val="DefaultParagraphFont"/>
    <w:uiPriority w:val="99"/>
    <w:unhideWhenUsed/>
    <w:rsid w:val="00ED26C2"/>
    <w:rPr>
      <w:color w:val="0000FF"/>
      <w:u w:val="single"/>
    </w:rPr>
  </w:style>
  <w:style w:type="paragraph" w:styleId="TOCHeading">
    <w:name w:val="TOC Heading"/>
    <w:basedOn w:val="Heading1"/>
    <w:next w:val="Normal"/>
    <w:uiPriority w:val="39"/>
    <w:unhideWhenUsed/>
    <w:qFormat/>
    <w:rsid w:val="003F0410"/>
    <w:pPr>
      <w:spacing w:before="240" w:after="0" w:line="259" w:lineRule="auto"/>
      <w:jc w:val="left"/>
      <w:outlineLvl w:val="9"/>
    </w:pPr>
    <w:rPr>
      <w:sz w:val="32"/>
      <w:szCs w:val="32"/>
      <w:lang w:val="es-EC" w:eastAsia="es-EC"/>
    </w:rPr>
  </w:style>
  <w:style w:type="paragraph" w:styleId="TOC2">
    <w:name w:val="toc 2"/>
    <w:basedOn w:val="Normal"/>
    <w:next w:val="Normal"/>
    <w:autoRedefine/>
    <w:uiPriority w:val="39"/>
    <w:unhideWhenUsed/>
    <w:rsid w:val="003F0410"/>
    <w:pPr>
      <w:spacing w:after="100"/>
      <w:ind w:left="220"/>
    </w:pPr>
  </w:style>
  <w:style w:type="paragraph" w:styleId="TOC3">
    <w:name w:val="toc 3"/>
    <w:basedOn w:val="Normal"/>
    <w:next w:val="Normal"/>
    <w:autoRedefine/>
    <w:uiPriority w:val="39"/>
    <w:unhideWhenUsed/>
    <w:rsid w:val="003F0410"/>
    <w:pPr>
      <w:spacing w:after="100"/>
      <w:ind w:left="440"/>
    </w:pPr>
  </w:style>
  <w:style w:type="paragraph" w:styleId="Header">
    <w:name w:val="header"/>
    <w:basedOn w:val="Normal"/>
    <w:link w:val="HeaderChar"/>
    <w:uiPriority w:val="99"/>
    <w:unhideWhenUsed/>
    <w:rsid w:val="003F0410"/>
    <w:pPr>
      <w:tabs>
        <w:tab w:val="center" w:pos="4252"/>
        <w:tab w:val="right" w:pos="8504"/>
      </w:tabs>
      <w:spacing w:after="0"/>
    </w:pPr>
  </w:style>
  <w:style w:type="character" w:customStyle="1" w:styleId="HeaderChar">
    <w:name w:val="Header Char"/>
    <w:basedOn w:val="DefaultParagraphFont"/>
    <w:link w:val="Header"/>
    <w:uiPriority w:val="99"/>
    <w:rsid w:val="003F0410"/>
    <w:rPr>
      <w:rFonts w:ascii="Lato" w:eastAsia="Lato" w:hAnsi="Lato" w:cs="Lato"/>
      <w:kern w:val="0"/>
      <w:lang w:val="en-US" w:eastAsia="es-MX"/>
      <w14:ligatures w14:val="none"/>
    </w:rPr>
  </w:style>
  <w:style w:type="paragraph" w:styleId="Footer">
    <w:name w:val="footer"/>
    <w:basedOn w:val="Normal"/>
    <w:link w:val="FooterChar"/>
    <w:uiPriority w:val="99"/>
    <w:unhideWhenUsed/>
    <w:rsid w:val="003F0410"/>
    <w:pPr>
      <w:tabs>
        <w:tab w:val="center" w:pos="4252"/>
        <w:tab w:val="right" w:pos="8504"/>
      </w:tabs>
      <w:spacing w:after="0"/>
    </w:pPr>
  </w:style>
  <w:style w:type="character" w:customStyle="1" w:styleId="FooterChar">
    <w:name w:val="Footer Char"/>
    <w:basedOn w:val="DefaultParagraphFont"/>
    <w:link w:val="Footer"/>
    <w:uiPriority w:val="99"/>
    <w:rsid w:val="003F0410"/>
    <w:rPr>
      <w:rFonts w:ascii="Lato" w:eastAsia="Lato" w:hAnsi="Lato" w:cs="Lato"/>
      <w:kern w:val="0"/>
      <w:lang w:val="en-US"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322715">
      <w:bodyDiv w:val="1"/>
      <w:marLeft w:val="0"/>
      <w:marRight w:val="0"/>
      <w:marTop w:val="0"/>
      <w:marBottom w:val="0"/>
      <w:divBdr>
        <w:top w:val="none" w:sz="0" w:space="0" w:color="auto"/>
        <w:left w:val="none" w:sz="0" w:space="0" w:color="auto"/>
        <w:bottom w:val="none" w:sz="0" w:space="0" w:color="auto"/>
        <w:right w:val="none" w:sz="0" w:space="0" w:color="auto"/>
      </w:divBdr>
    </w:div>
    <w:div w:id="129810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ema.carrion@daniellechildrensfund.org.e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nuelalfonsomartinez@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76DC8-436C-48B1-A43C-912FCDBC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3137</Words>
  <Characters>17885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Armijo</dc:creator>
  <cp:keywords/>
  <dc:description/>
  <cp:lastModifiedBy>James Boit</cp:lastModifiedBy>
  <cp:revision>2</cp:revision>
  <dcterms:created xsi:type="dcterms:W3CDTF">2024-04-21T14:21:00Z</dcterms:created>
  <dcterms:modified xsi:type="dcterms:W3CDTF">2024-04-21T14:21:00Z</dcterms:modified>
</cp:coreProperties>
</file>