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1B1FD" w14:textId="77777777" w:rsidR="00FF38F4" w:rsidRPr="00FF38F4" w:rsidRDefault="00FF38F4" w:rsidP="00FF38F4">
      <w:pPr>
        <w:spacing w:line="480" w:lineRule="auto"/>
        <w:jc w:val="center"/>
        <w:rPr>
          <w:rFonts w:ascii="Times New Roman" w:hAnsi="Times New Roman" w:cs="Times New Roman"/>
          <w:b/>
          <w:sz w:val="36"/>
          <w:szCs w:val="36"/>
        </w:rPr>
      </w:pPr>
      <w:r w:rsidRPr="00FF38F4">
        <w:rPr>
          <w:rFonts w:ascii="Times New Roman" w:hAnsi="Times New Roman" w:cs="Times New Roman"/>
          <w:b/>
          <w:sz w:val="36"/>
          <w:szCs w:val="36"/>
        </w:rPr>
        <w:t>Opening Statement _Monday 26th August 2024</w:t>
      </w:r>
    </w:p>
    <w:p w14:paraId="03063A1D" w14:textId="77777777" w:rsidR="00FF38F4" w:rsidRPr="00FF38F4" w:rsidRDefault="00FF38F4" w:rsidP="00FF38F4">
      <w:pPr>
        <w:spacing w:line="480" w:lineRule="auto"/>
        <w:jc w:val="both"/>
        <w:rPr>
          <w:rFonts w:ascii="Times New Roman" w:hAnsi="Times New Roman" w:cs="Times New Roman"/>
          <w:sz w:val="36"/>
          <w:szCs w:val="36"/>
        </w:rPr>
      </w:pPr>
    </w:p>
    <w:p w14:paraId="20F0201C" w14:textId="77777777" w:rsidR="00FF38F4" w:rsidRPr="00FB7F43" w:rsidRDefault="00FF38F4" w:rsidP="00FF38F4">
      <w:pPr>
        <w:spacing w:line="480" w:lineRule="auto"/>
        <w:jc w:val="both"/>
        <w:rPr>
          <w:rFonts w:ascii="Times New Roman" w:hAnsi="Times New Roman" w:cs="Times New Roman"/>
          <w:b/>
          <w:sz w:val="36"/>
          <w:szCs w:val="36"/>
        </w:rPr>
      </w:pPr>
      <w:r w:rsidRPr="00FB7F43">
        <w:rPr>
          <w:rFonts w:ascii="Times New Roman" w:hAnsi="Times New Roman" w:cs="Times New Roman"/>
          <w:b/>
          <w:sz w:val="36"/>
          <w:szCs w:val="36"/>
        </w:rPr>
        <w:t xml:space="preserve">Madam Chair, </w:t>
      </w:r>
    </w:p>
    <w:p w14:paraId="370CA725" w14:textId="77777777" w:rsidR="00FF38F4" w:rsidRPr="00FB7F43" w:rsidRDefault="00FF38F4" w:rsidP="00FF38F4">
      <w:pPr>
        <w:spacing w:line="480" w:lineRule="auto"/>
        <w:jc w:val="both"/>
        <w:rPr>
          <w:rFonts w:ascii="Times New Roman" w:hAnsi="Times New Roman" w:cs="Times New Roman"/>
          <w:b/>
          <w:sz w:val="36"/>
          <w:szCs w:val="36"/>
        </w:rPr>
      </w:pPr>
      <w:r w:rsidRPr="00FB7F43">
        <w:rPr>
          <w:rFonts w:ascii="Times New Roman" w:hAnsi="Times New Roman" w:cs="Times New Roman"/>
          <w:b/>
          <w:sz w:val="36"/>
          <w:szCs w:val="36"/>
        </w:rPr>
        <w:t xml:space="preserve">Distinguished Members of the Committee, </w:t>
      </w:r>
    </w:p>
    <w:p w14:paraId="7B75002B" w14:textId="77777777" w:rsidR="00FF38F4" w:rsidRPr="00FB7F43" w:rsidRDefault="00FF38F4" w:rsidP="00FF38F4">
      <w:pPr>
        <w:spacing w:line="480" w:lineRule="auto"/>
        <w:jc w:val="both"/>
        <w:rPr>
          <w:rFonts w:ascii="Times New Roman" w:hAnsi="Times New Roman" w:cs="Times New Roman"/>
          <w:b/>
          <w:sz w:val="36"/>
          <w:szCs w:val="36"/>
        </w:rPr>
      </w:pPr>
      <w:r w:rsidRPr="00FB7F43">
        <w:rPr>
          <w:rFonts w:ascii="Times New Roman" w:hAnsi="Times New Roman" w:cs="Times New Roman"/>
          <w:b/>
          <w:sz w:val="36"/>
          <w:szCs w:val="36"/>
        </w:rPr>
        <w:t>Greetings from Mauritius.</w:t>
      </w:r>
    </w:p>
    <w:p w14:paraId="529467A2" w14:textId="77777777" w:rsidR="00FF38F4" w:rsidRPr="00FF38F4" w:rsidRDefault="00FF38F4" w:rsidP="00FF38F4">
      <w:pPr>
        <w:spacing w:line="480" w:lineRule="auto"/>
        <w:jc w:val="both"/>
        <w:rPr>
          <w:rFonts w:ascii="Times New Roman" w:hAnsi="Times New Roman" w:cs="Times New Roman"/>
          <w:sz w:val="36"/>
          <w:szCs w:val="36"/>
        </w:rPr>
      </w:pPr>
    </w:p>
    <w:p w14:paraId="22588EFD" w14:textId="77777777" w:rsidR="00FF38F4" w:rsidRPr="00FB7F43" w:rsidRDefault="00482F53" w:rsidP="00FB7F43">
      <w:pPr>
        <w:pStyle w:val="ListParagraph"/>
        <w:numPr>
          <w:ilvl w:val="0"/>
          <w:numId w:val="4"/>
        </w:numPr>
        <w:spacing w:line="480" w:lineRule="auto"/>
        <w:jc w:val="both"/>
        <w:rPr>
          <w:rFonts w:ascii="Times New Roman" w:hAnsi="Times New Roman" w:cs="Times New Roman"/>
          <w:sz w:val="36"/>
          <w:szCs w:val="36"/>
        </w:rPr>
      </w:pPr>
      <w:r>
        <w:rPr>
          <w:rFonts w:ascii="Times New Roman" w:hAnsi="Times New Roman" w:cs="Times New Roman"/>
          <w:sz w:val="36"/>
          <w:szCs w:val="36"/>
          <w:lang w:val="en-GB"/>
        </w:rPr>
        <w:t>T</w:t>
      </w:r>
      <w:r w:rsidR="00FF38F4" w:rsidRPr="00FB7F43">
        <w:rPr>
          <w:rFonts w:ascii="Times New Roman" w:hAnsi="Times New Roman" w:cs="Times New Roman"/>
          <w:sz w:val="36"/>
          <w:szCs w:val="36"/>
        </w:rPr>
        <w:t xml:space="preserve">hank you for this opportunity to share with you the updates following the submission of the Combined Second and Third Reports of Mauritius in </w:t>
      </w:r>
      <w:r w:rsidR="00FF38F4" w:rsidRPr="008D16A9">
        <w:rPr>
          <w:rFonts w:ascii="Times New Roman" w:hAnsi="Times New Roman" w:cs="Times New Roman"/>
          <w:b/>
          <w:sz w:val="36"/>
          <w:szCs w:val="36"/>
        </w:rPr>
        <w:t>2020</w:t>
      </w:r>
      <w:r w:rsidR="00FF38F4" w:rsidRPr="00FB7F43">
        <w:rPr>
          <w:rFonts w:ascii="Times New Roman" w:hAnsi="Times New Roman" w:cs="Times New Roman"/>
          <w:sz w:val="36"/>
          <w:szCs w:val="36"/>
        </w:rPr>
        <w:t xml:space="preserve">, in accordance with </w:t>
      </w:r>
      <w:r w:rsidR="00FF38F4" w:rsidRPr="008D16A9">
        <w:rPr>
          <w:rFonts w:ascii="Times New Roman" w:hAnsi="Times New Roman" w:cs="Times New Roman"/>
          <w:b/>
          <w:sz w:val="36"/>
          <w:szCs w:val="36"/>
        </w:rPr>
        <w:t>Article 35</w:t>
      </w:r>
      <w:r w:rsidR="00FF38F4" w:rsidRPr="00FB7F43">
        <w:rPr>
          <w:rFonts w:ascii="Times New Roman" w:hAnsi="Times New Roman" w:cs="Times New Roman"/>
          <w:sz w:val="36"/>
          <w:szCs w:val="36"/>
        </w:rPr>
        <w:t xml:space="preserve"> of the Convention.</w:t>
      </w:r>
    </w:p>
    <w:p w14:paraId="3A725148" w14:textId="77777777" w:rsidR="00FF38F4" w:rsidRPr="00FF38F4" w:rsidRDefault="00FF38F4" w:rsidP="00FF38F4">
      <w:pPr>
        <w:spacing w:line="480" w:lineRule="auto"/>
        <w:jc w:val="both"/>
        <w:rPr>
          <w:rFonts w:ascii="Times New Roman" w:hAnsi="Times New Roman" w:cs="Times New Roman"/>
          <w:sz w:val="36"/>
          <w:szCs w:val="36"/>
        </w:rPr>
      </w:pPr>
    </w:p>
    <w:p w14:paraId="4EA51B09" w14:textId="77777777" w:rsidR="00FF38F4" w:rsidRPr="00FB7F43" w:rsidRDefault="00FF38F4" w:rsidP="00FB7F43">
      <w:pPr>
        <w:pStyle w:val="ListParagraph"/>
        <w:numPr>
          <w:ilvl w:val="0"/>
          <w:numId w:val="4"/>
        </w:numPr>
        <w:spacing w:line="480" w:lineRule="auto"/>
        <w:jc w:val="both"/>
        <w:rPr>
          <w:rFonts w:ascii="Times New Roman" w:hAnsi="Times New Roman" w:cs="Times New Roman"/>
          <w:sz w:val="36"/>
          <w:szCs w:val="36"/>
        </w:rPr>
      </w:pPr>
      <w:r w:rsidRPr="00FB7F43">
        <w:rPr>
          <w:rFonts w:ascii="Times New Roman" w:hAnsi="Times New Roman" w:cs="Times New Roman"/>
          <w:sz w:val="36"/>
          <w:szCs w:val="36"/>
        </w:rPr>
        <w:t>I</w:t>
      </w:r>
      <w:r w:rsidR="00482F53">
        <w:rPr>
          <w:rFonts w:ascii="Times New Roman" w:hAnsi="Times New Roman" w:cs="Times New Roman"/>
          <w:sz w:val="36"/>
          <w:szCs w:val="36"/>
          <w:lang w:val="en-GB"/>
        </w:rPr>
        <w:t xml:space="preserve"> </w:t>
      </w:r>
      <w:r w:rsidRPr="00FB7F43">
        <w:rPr>
          <w:rFonts w:ascii="Times New Roman" w:hAnsi="Times New Roman" w:cs="Times New Roman"/>
          <w:sz w:val="36"/>
          <w:szCs w:val="36"/>
        </w:rPr>
        <w:t>express my deep appreciation to the UN Secretariat for its logistical support that has made the hybrid exercise possible.</w:t>
      </w:r>
    </w:p>
    <w:p w14:paraId="2F0B06FB" w14:textId="77777777" w:rsidR="00FF38F4" w:rsidRPr="00FF38F4" w:rsidRDefault="00FF38F4" w:rsidP="00FF38F4">
      <w:pPr>
        <w:spacing w:line="480" w:lineRule="auto"/>
        <w:jc w:val="both"/>
        <w:rPr>
          <w:rFonts w:ascii="Times New Roman" w:hAnsi="Times New Roman" w:cs="Times New Roman"/>
          <w:sz w:val="36"/>
          <w:szCs w:val="36"/>
        </w:rPr>
      </w:pPr>
    </w:p>
    <w:p w14:paraId="55179570" w14:textId="77777777" w:rsidR="006E21E2" w:rsidRPr="006E21E2" w:rsidRDefault="00FF38F4" w:rsidP="006E21E2">
      <w:pPr>
        <w:pStyle w:val="ListParagraph"/>
        <w:numPr>
          <w:ilvl w:val="0"/>
          <w:numId w:val="4"/>
        </w:numPr>
        <w:spacing w:line="480" w:lineRule="auto"/>
        <w:jc w:val="both"/>
        <w:rPr>
          <w:rFonts w:ascii="Times New Roman" w:hAnsi="Times New Roman" w:cs="Times New Roman"/>
          <w:sz w:val="36"/>
          <w:szCs w:val="36"/>
        </w:rPr>
      </w:pPr>
      <w:r w:rsidRPr="00FB7F43">
        <w:rPr>
          <w:rFonts w:ascii="Times New Roman" w:hAnsi="Times New Roman" w:cs="Times New Roman"/>
          <w:sz w:val="36"/>
          <w:szCs w:val="36"/>
        </w:rPr>
        <w:lastRenderedPageBreak/>
        <w:t>I sincerely regret not to be in person in Geneva and to have the pleasure of interacting with Committee members  individually.</w:t>
      </w:r>
    </w:p>
    <w:p w14:paraId="04CCC3C1" w14:textId="77777777" w:rsidR="006E21E2" w:rsidRPr="00E31D9B" w:rsidRDefault="006E21E2" w:rsidP="006E21E2">
      <w:pPr>
        <w:pStyle w:val="ListParagraph"/>
        <w:spacing w:line="480" w:lineRule="auto"/>
        <w:jc w:val="both"/>
        <w:rPr>
          <w:rFonts w:ascii="Times New Roman" w:hAnsi="Times New Roman" w:cs="Times New Roman"/>
          <w:sz w:val="36"/>
          <w:szCs w:val="36"/>
        </w:rPr>
      </w:pPr>
    </w:p>
    <w:p w14:paraId="3E7E8354" w14:textId="77777777" w:rsidR="00245206" w:rsidRDefault="00FF38F4" w:rsidP="00E31D9B">
      <w:pPr>
        <w:pStyle w:val="ListParagraph"/>
        <w:numPr>
          <w:ilvl w:val="0"/>
          <w:numId w:val="4"/>
        </w:numPr>
        <w:spacing w:line="480" w:lineRule="auto"/>
        <w:jc w:val="both"/>
        <w:rPr>
          <w:rFonts w:ascii="Times New Roman" w:hAnsi="Times New Roman" w:cs="Times New Roman"/>
          <w:sz w:val="36"/>
          <w:szCs w:val="36"/>
        </w:rPr>
      </w:pPr>
      <w:r w:rsidRPr="00FB7F43">
        <w:rPr>
          <w:rFonts w:ascii="Times New Roman" w:hAnsi="Times New Roman" w:cs="Times New Roman"/>
          <w:sz w:val="36"/>
          <w:szCs w:val="36"/>
        </w:rPr>
        <w:t>In this context, let me acknowledge the relentless engagement of the Committee towards the universal protection of the rights of persons with disabilities and to assure you of the commitment of Mauritius to progress its obligations under  the Convention.</w:t>
      </w:r>
    </w:p>
    <w:p w14:paraId="1680FA8B" w14:textId="77777777" w:rsidR="006E21E2" w:rsidRPr="00E31D9B" w:rsidRDefault="006E21E2" w:rsidP="006E21E2">
      <w:pPr>
        <w:pStyle w:val="ListParagraph"/>
        <w:spacing w:line="480" w:lineRule="auto"/>
        <w:jc w:val="both"/>
        <w:rPr>
          <w:rFonts w:ascii="Times New Roman" w:hAnsi="Times New Roman" w:cs="Times New Roman"/>
          <w:sz w:val="36"/>
          <w:szCs w:val="36"/>
        </w:rPr>
      </w:pPr>
    </w:p>
    <w:p w14:paraId="6D1875D8" w14:textId="77777777" w:rsidR="00FF38F4" w:rsidRDefault="00FF38F4" w:rsidP="00FB7F43">
      <w:pPr>
        <w:pStyle w:val="ListParagraph"/>
        <w:numPr>
          <w:ilvl w:val="0"/>
          <w:numId w:val="4"/>
        </w:numPr>
        <w:spacing w:line="480" w:lineRule="auto"/>
        <w:jc w:val="both"/>
        <w:rPr>
          <w:rFonts w:ascii="Times New Roman" w:hAnsi="Times New Roman" w:cs="Times New Roman"/>
          <w:sz w:val="36"/>
          <w:szCs w:val="36"/>
        </w:rPr>
      </w:pPr>
      <w:r w:rsidRPr="00FB7F43">
        <w:rPr>
          <w:rFonts w:ascii="Times New Roman" w:hAnsi="Times New Roman" w:cs="Times New Roman"/>
          <w:sz w:val="36"/>
          <w:szCs w:val="36"/>
        </w:rPr>
        <w:t xml:space="preserve">Since its independence in </w:t>
      </w:r>
      <w:r w:rsidRPr="0098578B">
        <w:rPr>
          <w:rFonts w:ascii="Times New Roman" w:hAnsi="Times New Roman" w:cs="Times New Roman"/>
          <w:b/>
          <w:sz w:val="36"/>
          <w:szCs w:val="36"/>
        </w:rPr>
        <w:t>1968</w:t>
      </w:r>
      <w:r w:rsidRPr="00FB7F43">
        <w:rPr>
          <w:rFonts w:ascii="Times New Roman" w:hAnsi="Times New Roman" w:cs="Times New Roman"/>
          <w:sz w:val="36"/>
          <w:szCs w:val="36"/>
        </w:rPr>
        <w:t xml:space="preserve">, Mauritius has upheld high principles of democracy, rule of law and the protection and promotion of Human Rights. </w:t>
      </w:r>
    </w:p>
    <w:p w14:paraId="5E6DC705" w14:textId="77777777" w:rsidR="006E21E2" w:rsidRPr="006E21E2" w:rsidRDefault="006E21E2" w:rsidP="006E21E2">
      <w:pPr>
        <w:pStyle w:val="ListParagraph"/>
        <w:rPr>
          <w:rFonts w:ascii="Times New Roman" w:hAnsi="Times New Roman" w:cs="Times New Roman"/>
          <w:sz w:val="36"/>
          <w:szCs w:val="36"/>
        </w:rPr>
      </w:pPr>
    </w:p>
    <w:p w14:paraId="3478E5DB" w14:textId="77777777" w:rsidR="006E21E2" w:rsidRDefault="006E21E2" w:rsidP="006E21E2">
      <w:pPr>
        <w:pStyle w:val="ListParagraph"/>
        <w:spacing w:line="480" w:lineRule="auto"/>
        <w:jc w:val="both"/>
        <w:rPr>
          <w:rFonts w:ascii="Times New Roman" w:hAnsi="Times New Roman" w:cs="Times New Roman"/>
          <w:sz w:val="36"/>
          <w:szCs w:val="36"/>
        </w:rPr>
      </w:pPr>
    </w:p>
    <w:p w14:paraId="1D16D0A3" w14:textId="77777777" w:rsidR="006E21E2" w:rsidRPr="00FB7F43" w:rsidRDefault="006E21E2" w:rsidP="006E21E2">
      <w:pPr>
        <w:pStyle w:val="ListParagraph"/>
        <w:spacing w:line="480" w:lineRule="auto"/>
        <w:jc w:val="both"/>
        <w:rPr>
          <w:rFonts w:ascii="Times New Roman" w:hAnsi="Times New Roman" w:cs="Times New Roman"/>
          <w:sz w:val="36"/>
          <w:szCs w:val="36"/>
        </w:rPr>
      </w:pPr>
    </w:p>
    <w:p w14:paraId="0F4EBB09" w14:textId="77777777" w:rsidR="00FF38F4" w:rsidRPr="00FB7F43" w:rsidRDefault="00FF38F4" w:rsidP="00FB7F43">
      <w:pPr>
        <w:pStyle w:val="ListParagraph"/>
        <w:numPr>
          <w:ilvl w:val="0"/>
          <w:numId w:val="4"/>
        </w:numPr>
        <w:spacing w:line="480" w:lineRule="auto"/>
        <w:jc w:val="both"/>
        <w:rPr>
          <w:rFonts w:ascii="Times New Roman" w:hAnsi="Times New Roman" w:cs="Times New Roman"/>
          <w:sz w:val="36"/>
          <w:szCs w:val="36"/>
        </w:rPr>
      </w:pPr>
      <w:r w:rsidRPr="00FB7F43">
        <w:rPr>
          <w:rFonts w:ascii="Times New Roman" w:hAnsi="Times New Roman" w:cs="Times New Roman"/>
          <w:sz w:val="36"/>
          <w:szCs w:val="36"/>
        </w:rPr>
        <w:lastRenderedPageBreak/>
        <w:t xml:space="preserve">The promotion and protection of human rights are at the </w:t>
      </w:r>
      <w:r w:rsidR="00245206">
        <w:rPr>
          <w:rFonts w:ascii="Times New Roman" w:hAnsi="Times New Roman" w:cs="Times New Roman"/>
          <w:sz w:val="36"/>
          <w:szCs w:val="36"/>
          <w:lang w:val="en-GB"/>
        </w:rPr>
        <w:t>core</w:t>
      </w:r>
      <w:r w:rsidRPr="00FB7F43">
        <w:rPr>
          <w:rFonts w:ascii="Times New Roman" w:hAnsi="Times New Roman" w:cs="Times New Roman"/>
          <w:sz w:val="36"/>
          <w:szCs w:val="36"/>
        </w:rPr>
        <w:t xml:space="preserve"> of the Constitution of Mauritius. The Convention o</w:t>
      </w:r>
      <w:r w:rsidR="0098578B">
        <w:rPr>
          <w:rFonts w:ascii="Times New Roman" w:hAnsi="Times New Roman" w:cs="Times New Roman"/>
          <w:sz w:val="36"/>
          <w:szCs w:val="36"/>
          <w:lang w:val="en-GB"/>
        </w:rPr>
        <w:t>n</w:t>
      </w:r>
      <w:r w:rsidRPr="00FB7F43">
        <w:rPr>
          <w:rFonts w:ascii="Times New Roman" w:hAnsi="Times New Roman" w:cs="Times New Roman"/>
          <w:sz w:val="36"/>
          <w:szCs w:val="36"/>
        </w:rPr>
        <w:t xml:space="preserve"> the Rights of Persons with Disabilities, ratified in </w:t>
      </w:r>
      <w:r w:rsidRPr="0098578B">
        <w:rPr>
          <w:rFonts w:ascii="Times New Roman" w:hAnsi="Times New Roman" w:cs="Times New Roman"/>
          <w:b/>
          <w:sz w:val="36"/>
          <w:szCs w:val="36"/>
        </w:rPr>
        <w:t>2010</w:t>
      </w:r>
      <w:r w:rsidRPr="00FB7F43">
        <w:rPr>
          <w:rFonts w:ascii="Times New Roman" w:hAnsi="Times New Roman" w:cs="Times New Roman"/>
          <w:sz w:val="36"/>
          <w:szCs w:val="36"/>
        </w:rPr>
        <w:t xml:space="preserve"> and domesticated since, walks hand in hand with the Constitution of Mauritius. Key articles of the Convention- amongst which the rights to life, personal liberty, freedom of expression, freedom of movement, protection from discrimination, slavery and forced labour and protection from inhuman treatment, are also enshrined in our Constitution.    </w:t>
      </w:r>
    </w:p>
    <w:p w14:paraId="5A69F620" w14:textId="77777777" w:rsidR="00FF38F4" w:rsidRPr="00FF38F4" w:rsidRDefault="00FF38F4" w:rsidP="00FF38F4">
      <w:pPr>
        <w:spacing w:line="480" w:lineRule="auto"/>
        <w:jc w:val="both"/>
        <w:rPr>
          <w:rFonts w:ascii="Times New Roman" w:hAnsi="Times New Roman" w:cs="Times New Roman"/>
          <w:sz w:val="36"/>
          <w:szCs w:val="36"/>
        </w:rPr>
      </w:pPr>
    </w:p>
    <w:p w14:paraId="2E1409C2" w14:textId="77777777" w:rsidR="00FF38F4" w:rsidRPr="00270EB3" w:rsidRDefault="00FF38F4" w:rsidP="00270EB3">
      <w:pPr>
        <w:pStyle w:val="ListParagraph"/>
        <w:numPr>
          <w:ilvl w:val="0"/>
          <w:numId w:val="4"/>
        </w:numPr>
        <w:spacing w:line="480" w:lineRule="auto"/>
        <w:jc w:val="both"/>
        <w:rPr>
          <w:rFonts w:ascii="Times New Roman" w:hAnsi="Times New Roman" w:cs="Times New Roman"/>
          <w:sz w:val="36"/>
          <w:szCs w:val="36"/>
        </w:rPr>
      </w:pPr>
      <w:r w:rsidRPr="00270EB3">
        <w:rPr>
          <w:rFonts w:ascii="Times New Roman" w:hAnsi="Times New Roman" w:cs="Times New Roman"/>
          <w:sz w:val="36"/>
          <w:szCs w:val="36"/>
        </w:rPr>
        <w:t xml:space="preserve">In Mauritius, there are </w:t>
      </w:r>
      <w:r w:rsidRPr="00270EB3">
        <w:rPr>
          <w:rFonts w:ascii="Times New Roman" w:hAnsi="Times New Roman" w:cs="Times New Roman"/>
          <w:b/>
          <w:sz w:val="36"/>
          <w:szCs w:val="36"/>
        </w:rPr>
        <w:t>86,607</w:t>
      </w:r>
      <w:r w:rsidRPr="00270EB3">
        <w:rPr>
          <w:rFonts w:ascii="Times New Roman" w:hAnsi="Times New Roman" w:cs="Times New Roman"/>
          <w:sz w:val="36"/>
          <w:szCs w:val="36"/>
        </w:rPr>
        <w:t xml:space="preserve"> persons with disabilities, representing </w:t>
      </w:r>
      <w:r w:rsidRPr="00270EB3">
        <w:rPr>
          <w:rFonts w:ascii="Times New Roman" w:hAnsi="Times New Roman" w:cs="Times New Roman"/>
          <w:b/>
          <w:sz w:val="36"/>
          <w:szCs w:val="36"/>
        </w:rPr>
        <w:t>6.8%</w:t>
      </w:r>
      <w:r w:rsidRPr="00270EB3">
        <w:rPr>
          <w:rFonts w:ascii="Times New Roman" w:hAnsi="Times New Roman" w:cs="Times New Roman"/>
          <w:sz w:val="36"/>
          <w:szCs w:val="36"/>
        </w:rPr>
        <w:t xml:space="preserve"> of the population according to the Census conducted in </w:t>
      </w:r>
      <w:r w:rsidRPr="00270EB3">
        <w:rPr>
          <w:rFonts w:ascii="Times New Roman" w:hAnsi="Times New Roman" w:cs="Times New Roman"/>
          <w:b/>
          <w:sz w:val="36"/>
          <w:szCs w:val="36"/>
        </w:rPr>
        <w:t>2022</w:t>
      </w:r>
      <w:r w:rsidRPr="00270EB3">
        <w:rPr>
          <w:rFonts w:ascii="Times New Roman" w:hAnsi="Times New Roman" w:cs="Times New Roman"/>
          <w:sz w:val="36"/>
          <w:szCs w:val="36"/>
        </w:rPr>
        <w:t>, in accordance with the Washington Group Set of Questions.</w:t>
      </w:r>
    </w:p>
    <w:p w14:paraId="51C7330A" w14:textId="77777777" w:rsidR="00FF38F4" w:rsidRPr="00FF38F4" w:rsidRDefault="00FF38F4" w:rsidP="00FF38F4">
      <w:pPr>
        <w:spacing w:line="480" w:lineRule="auto"/>
        <w:jc w:val="both"/>
        <w:rPr>
          <w:rFonts w:ascii="Times New Roman" w:hAnsi="Times New Roman" w:cs="Times New Roman"/>
          <w:sz w:val="36"/>
          <w:szCs w:val="36"/>
        </w:rPr>
      </w:pPr>
      <w:r w:rsidRPr="00FF38F4">
        <w:rPr>
          <w:rFonts w:ascii="Times New Roman" w:hAnsi="Times New Roman" w:cs="Times New Roman"/>
          <w:sz w:val="36"/>
          <w:szCs w:val="36"/>
        </w:rPr>
        <w:br w:type="page"/>
      </w:r>
    </w:p>
    <w:p w14:paraId="61FDDF1F" w14:textId="77777777" w:rsidR="00FF38F4" w:rsidRPr="007312CF" w:rsidRDefault="00FF38F4" w:rsidP="007312CF">
      <w:pPr>
        <w:pStyle w:val="ListParagraph"/>
        <w:numPr>
          <w:ilvl w:val="0"/>
          <w:numId w:val="4"/>
        </w:numPr>
        <w:spacing w:line="480" w:lineRule="auto"/>
        <w:jc w:val="both"/>
        <w:rPr>
          <w:rFonts w:ascii="Times New Roman" w:hAnsi="Times New Roman" w:cs="Times New Roman"/>
          <w:sz w:val="36"/>
          <w:szCs w:val="36"/>
        </w:rPr>
      </w:pPr>
      <w:r w:rsidRPr="007312CF">
        <w:rPr>
          <w:rFonts w:ascii="Times New Roman" w:hAnsi="Times New Roman" w:cs="Times New Roman"/>
          <w:sz w:val="36"/>
          <w:szCs w:val="36"/>
        </w:rPr>
        <w:lastRenderedPageBreak/>
        <w:t>The Mauritius Government remains committed to growing the country as an inclusive society where nobody is left behind, whether socially, economically or financially. Issues concerning persons with disabilities thus remain high on our national agenda. The national human rights ecosystem in Mauritius is being constantly revisited to ensure that persons with disabilities are empowered to enjoy all human rights and fundamental freedom on an equal basis with others.</w:t>
      </w:r>
      <w:bookmarkStart w:id="0" w:name="_Hlk174459977"/>
    </w:p>
    <w:p w14:paraId="636595F4" w14:textId="77777777" w:rsidR="00FF38F4" w:rsidRPr="00FF38F4" w:rsidRDefault="00FF38F4" w:rsidP="00FF38F4">
      <w:pPr>
        <w:spacing w:line="480" w:lineRule="auto"/>
        <w:jc w:val="both"/>
        <w:rPr>
          <w:rFonts w:ascii="Times New Roman" w:hAnsi="Times New Roman" w:cs="Times New Roman"/>
          <w:sz w:val="36"/>
          <w:szCs w:val="36"/>
        </w:rPr>
      </w:pPr>
    </w:p>
    <w:p w14:paraId="4B36AED8" w14:textId="77777777" w:rsidR="00E125F7" w:rsidRDefault="00FF38F4" w:rsidP="008D13C2">
      <w:pPr>
        <w:pStyle w:val="ListParagraph"/>
        <w:numPr>
          <w:ilvl w:val="0"/>
          <w:numId w:val="4"/>
        </w:numPr>
        <w:spacing w:line="480" w:lineRule="auto"/>
        <w:jc w:val="both"/>
        <w:rPr>
          <w:rFonts w:ascii="Times New Roman" w:hAnsi="Times New Roman" w:cs="Times New Roman"/>
          <w:sz w:val="36"/>
          <w:szCs w:val="36"/>
        </w:rPr>
      </w:pPr>
      <w:r w:rsidRPr="008D13C2">
        <w:rPr>
          <w:rFonts w:ascii="Times New Roman" w:hAnsi="Times New Roman" w:cs="Times New Roman"/>
          <w:sz w:val="36"/>
          <w:szCs w:val="36"/>
        </w:rPr>
        <w:t xml:space="preserve">In line with this, the Mauritius Legislative Assembly enacted in April of this year the Protection and Promotion of the Rights of Persons with Disabilities Act. The provisions of the Act give effect to the United Nations Convention on the Rights of Persons with Disabilities. </w:t>
      </w:r>
    </w:p>
    <w:p w14:paraId="0BDE8251" w14:textId="77777777" w:rsidR="00E125F7" w:rsidRPr="00E125F7" w:rsidRDefault="00E125F7" w:rsidP="00E125F7">
      <w:pPr>
        <w:pStyle w:val="ListParagraph"/>
        <w:rPr>
          <w:rFonts w:ascii="Times New Roman" w:hAnsi="Times New Roman" w:cs="Times New Roman"/>
          <w:sz w:val="36"/>
          <w:szCs w:val="36"/>
        </w:rPr>
      </w:pPr>
    </w:p>
    <w:p w14:paraId="723A1BD7" w14:textId="77777777" w:rsidR="00FF38F4" w:rsidRPr="008D13C2" w:rsidRDefault="00FF38F4" w:rsidP="00E125F7">
      <w:pPr>
        <w:pStyle w:val="ListParagraph"/>
        <w:spacing w:line="480" w:lineRule="auto"/>
        <w:jc w:val="both"/>
        <w:rPr>
          <w:rFonts w:ascii="Times New Roman" w:hAnsi="Times New Roman" w:cs="Times New Roman"/>
          <w:sz w:val="36"/>
          <w:szCs w:val="36"/>
        </w:rPr>
      </w:pPr>
      <w:r w:rsidRPr="008D13C2">
        <w:rPr>
          <w:rFonts w:ascii="Times New Roman" w:hAnsi="Times New Roman" w:cs="Times New Roman"/>
          <w:sz w:val="36"/>
          <w:szCs w:val="36"/>
        </w:rPr>
        <w:lastRenderedPageBreak/>
        <w:t xml:space="preserve">In line with </w:t>
      </w:r>
      <w:r w:rsidRPr="008D13C2">
        <w:rPr>
          <w:rFonts w:ascii="Times New Roman" w:hAnsi="Times New Roman" w:cs="Times New Roman"/>
          <w:b/>
          <w:sz w:val="36"/>
          <w:szCs w:val="36"/>
        </w:rPr>
        <w:t>Article 33</w:t>
      </w:r>
      <w:r w:rsidRPr="008D13C2">
        <w:rPr>
          <w:rFonts w:ascii="Times New Roman" w:hAnsi="Times New Roman" w:cs="Times New Roman"/>
          <w:sz w:val="36"/>
          <w:szCs w:val="36"/>
        </w:rPr>
        <w:t xml:space="preserve"> of the Convention, the Act makes special provision for the establishment of an Independent Monitoring Mechanism which shall be responsible to promote and monitor the implementation thereof. </w:t>
      </w:r>
    </w:p>
    <w:p w14:paraId="3A4AECB5" w14:textId="77777777" w:rsidR="00FF38F4" w:rsidRPr="00FF38F4" w:rsidRDefault="00FF38F4" w:rsidP="00FF38F4">
      <w:pPr>
        <w:spacing w:line="480" w:lineRule="auto"/>
        <w:jc w:val="both"/>
        <w:rPr>
          <w:rFonts w:ascii="Times New Roman" w:hAnsi="Times New Roman" w:cs="Times New Roman"/>
          <w:sz w:val="36"/>
          <w:szCs w:val="36"/>
        </w:rPr>
      </w:pPr>
    </w:p>
    <w:p w14:paraId="6767C148" w14:textId="77777777" w:rsidR="00FF38F4" w:rsidRDefault="00FF38F4" w:rsidP="00AF6200">
      <w:pPr>
        <w:pStyle w:val="ListParagraph"/>
        <w:numPr>
          <w:ilvl w:val="0"/>
          <w:numId w:val="4"/>
        </w:numPr>
        <w:spacing w:line="480" w:lineRule="auto"/>
        <w:jc w:val="both"/>
        <w:rPr>
          <w:rFonts w:ascii="Times New Roman" w:hAnsi="Times New Roman" w:cs="Times New Roman"/>
          <w:sz w:val="36"/>
          <w:szCs w:val="36"/>
        </w:rPr>
      </w:pPr>
      <w:r w:rsidRPr="00AF6200">
        <w:rPr>
          <w:rFonts w:ascii="Times New Roman" w:hAnsi="Times New Roman" w:cs="Times New Roman"/>
          <w:sz w:val="36"/>
          <w:szCs w:val="36"/>
        </w:rPr>
        <w:t xml:space="preserve">The Act further provides for the setting up of a National Empowerment Authority which, is the apex body for the implementation of the Act. The Authority will be the mechanism to ensure the comprehensive participation of persons with disabilities in the economic, social, financial, cultural, political and historical development of Mauritius. </w:t>
      </w:r>
    </w:p>
    <w:p w14:paraId="126EC5B8" w14:textId="77777777" w:rsidR="00AF735A" w:rsidRDefault="00AF735A" w:rsidP="00AF735A">
      <w:pPr>
        <w:pStyle w:val="ListParagraph"/>
        <w:spacing w:line="480" w:lineRule="auto"/>
        <w:jc w:val="both"/>
        <w:rPr>
          <w:rFonts w:ascii="Times New Roman" w:hAnsi="Times New Roman" w:cs="Times New Roman"/>
          <w:sz w:val="36"/>
          <w:szCs w:val="36"/>
        </w:rPr>
      </w:pPr>
    </w:p>
    <w:p w14:paraId="3EA3E029" w14:textId="77777777" w:rsidR="00AF735A" w:rsidRPr="00AF6200" w:rsidRDefault="00AF735A" w:rsidP="00AF735A">
      <w:pPr>
        <w:pStyle w:val="ListParagraph"/>
        <w:spacing w:line="480" w:lineRule="auto"/>
        <w:jc w:val="both"/>
        <w:rPr>
          <w:rFonts w:ascii="Times New Roman" w:hAnsi="Times New Roman" w:cs="Times New Roman"/>
          <w:sz w:val="36"/>
          <w:szCs w:val="36"/>
        </w:rPr>
      </w:pPr>
    </w:p>
    <w:p w14:paraId="2FDB6734" w14:textId="77777777" w:rsidR="00FF38F4" w:rsidRPr="00FF38F4" w:rsidRDefault="00FF38F4" w:rsidP="00FF38F4">
      <w:pPr>
        <w:spacing w:line="480" w:lineRule="auto"/>
        <w:jc w:val="both"/>
        <w:rPr>
          <w:rFonts w:ascii="Times New Roman" w:hAnsi="Times New Roman" w:cs="Times New Roman"/>
          <w:sz w:val="36"/>
          <w:szCs w:val="36"/>
        </w:rPr>
      </w:pPr>
    </w:p>
    <w:p w14:paraId="0F12F55C" w14:textId="77777777" w:rsidR="00FF38F4" w:rsidRPr="00AF6200" w:rsidRDefault="00FF38F4" w:rsidP="00AF6200">
      <w:pPr>
        <w:pStyle w:val="ListParagraph"/>
        <w:numPr>
          <w:ilvl w:val="0"/>
          <w:numId w:val="4"/>
        </w:numPr>
        <w:spacing w:line="480" w:lineRule="auto"/>
        <w:jc w:val="both"/>
        <w:rPr>
          <w:rFonts w:ascii="Times New Roman" w:hAnsi="Times New Roman" w:cs="Times New Roman"/>
          <w:sz w:val="36"/>
          <w:szCs w:val="36"/>
        </w:rPr>
      </w:pPr>
      <w:r w:rsidRPr="00AF6200">
        <w:rPr>
          <w:rFonts w:ascii="Times New Roman" w:hAnsi="Times New Roman" w:cs="Times New Roman"/>
          <w:sz w:val="36"/>
          <w:szCs w:val="36"/>
        </w:rPr>
        <w:lastRenderedPageBreak/>
        <w:t xml:space="preserve">The new legislation was the result of wide consultations and extensive discussions. Amongst other things, the Ministry organised a multi-stakeholder workshop inviting all the </w:t>
      </w:r>
      <w:r w:rsidRPr="005E3A23">
        <w:rPr>
          <w:rFonts w:ascii="Times New Roman" w:hAnsi="Times New Roman" w:cs="Times New Roman"/>
          <w:b/>
          <w:sz w:val="36"/>
          <w:szCs w:val="36"/>
        </w:rPr>
        <w:t>78 NGOs</w:t>
      </w:r>
      <w:r w:rsidRPr="00AF6200">
        <w:rPr>
          <w:rFonts w:ascii="Times New Roman" w:hAnsi="Times New Roman" w:cs="Times New Roman"/>
          <w:sz w:val="36"/>
          <w:szCs w:val="36"/>
        </w:rPr>
        <w:t xml:space="preserve"> registered with the Ministry, the focal points of all Ministries and institutional representatives such as the Commissioner of Police, the Equal opportunities Commission and the Private Sector.</w:t>
      </w:r>
    </w:p>
    <w:p w14:paraId="655B7820" w14:textId="77777777" w:rsidR="00FF38F4" w:rsidRPr="00FF38F4" w:rsidRDefault="00FF38F4" w:rsidP="00FF38F4">
      <w:pPr>
        <w:spacing w:line="480" w:lineRule="auto"/>
        <w:jc w:val="both"/>
        <w:rPr>
          <w:rFonts w:ascii="Times New Roman" w:hAnsi="Times New Roman" w:cs="Times New Roman"/>
          <w:sz w:val="36"/>
          <w:szCs w:val="36"/>
        </w:rPr>
      </w:pPr>
    </w:p>
    <w:p w14:paraId="011C5C30" w14:textId="77777777" w:rsidR="00FF38F4" w:rsidRPr="005E3A23" w:rsidRDefault="00FF38F4" w:rsidP="005E3A23">
      <w:pPr>
        <w:pStyle w:val="ListParagraph"/>
        <w:numPr>
          <w:ilvl w:val="0"/>
          <w:numId w:val="4"/>
        </w:numPr>
        <w:spacing w:line="480" w:lineRule="auto"/>
        <w:jc w:val="both"/>
        <w:rPr>
          <w:rFonts w:ascii="Times New Roman" w:hAnsi="Times New Roman" w:cs="Times New Roman"/>
          <w:sz w:val="36"/>
          <w:szCs w:val="36"/>
        </w:rPr>
      </w:pPr>
      <w:r w:rsidRPr="005E3A23">
        <w:rPr>
          <w:rFonts w:ascii="Times New Roman" w:hAnsi="Times New Roman" w:cs="Times New Roman"/>
          <w:sz w:val="36"/>
          <w:szCs w:val="36"/>
        </w:rPr>
        <w:t>I personally met with each of my colleague Ministers to listen to their concerns to ensure that those were addressed in the best manner possible. Persons with disabilities were involved in the consultations from start to finish, to ensure inclusiveness, transparency and ownership.</w:t>
      </w:r>
    </w:p>
    <w:p w14:paraId="38095AE1" w14:textId="77777777" w:rsidR="00FF38F4" w:rsidRPr="00FF38F4" w:rsidRDefault="00FF38F4" w:rsidP="00FF38F4">
      <w:pPr>
        <w:spacing w:line="480" w:lineRule="auto"/>
        <w:jc w:val="both"/>
        <w:rPr>
          <w:rFonts w:ascii="Times New Roman" w:hAnsi="Times New Roman" w:cs="Times New Roman"/>
          <w:sz w:val="36"/>
          <w:szCs w:val="36"/>
        </w:rPr>
      </w:pPr>
    </w:p>
    <w:p w14:paraId="59F0417B" w14:textId="77777777" w:rsidR="00D62290" w:rsidRPr="00FE2229" w:rsidRDefault="00FF38F4" w:rsidP="00FF38F4">
      <w:pPr>
        <w:pStyle w:val="ListParagraph"/>
        <w:numPr>
          <w:ilvl w:val="0"/>
          <w:numId w:val="4"/>
        </w:numPr>
        <w:spacing w:line="480" w:lineRule="auto"/>
        <w:jc w:val="both"/>
        <w:rPr>
          <w:rFonts w:ascii="Times New Roman" w:hAnsi="Times New Roman" w:cs="Times New Roman"/>
          <w:sz w:val="36"/>
          <w:szCs w:val="36"/>
        </w:rPr>
      </w:pPr>
      <w:r w:rsidRPr="00D62290">
        <w:rPr>
          <w:rFonts w:ascii="Times New Roman" w:hAnsi="Times New Roman" w:cs="Times New Roman"/>
          <w:sz w:val="36"/>
          <w:szCs w:val="36"/>
        </w:rPr>
        <w:lastRenderedPageBreak/>
        <w:t xml:space="preserve">The draft bill was also published on the website of the National Assembly. </w:t>
      </w:r>
    </w:p>
    <w:p w14:paraId="710CE585" w14:textId="77777777" w:rsidR="00D62290" w:rsidRDefault="00D62290" w:rsidP="00FF38F4">
      <w:pPr>
        <w:spacing w:line="480" w:lineRule="auto"/>
        <w:jc w:val="both"/>
        <w:rPr>
          <w:rFonts w:ascii="Times New Roman" w:hAnsi="Times New Roman" w:cs="Times New Roman"/>
          <w:sz w:val="36"/>
          <w:szCs w:val="36"/>
        </w:rPr>
      </w:pPr>
    </w:p>
    <w:p w14:paraId="16CE175B" w14:textId="77777777" w:rsidR="00FF38F4" w:rsidRPr="00D62290" w:rsidRDefault="00FF38F4" w:rsidP="00D62290">
      <w:pPr>
        <w:pStyle w:val="ListParagraph"/>
        <w:numPr>
          <w:ilvl w:val="0"/>
          <w:numId w:val="4"/>
        </w:numPr>
        <w:spacing w:line="480" w:lineRule="auto"/>
        <w:jc w:val="both"/>
        <w:rPr>
          <w:rFonts w:ascii="Times New Roman" w:hAnsi="Times New Roman" w:cs="Times New Roman"/>
          <w:sz w:val="36"/>
          <w:szCs w:val="36"/>
        </w:rPr>
      </w:pPr>
      <w:r w:rsidRPr="00D62290">
        <w:rPr>
          <w:rFonts w:ascii="Times New Roman" w:hAnsi="Times New Roman" w:cs="Times New Roman"/>
          <w:sz w:val="36"/>
          <w:szCs w:val="36"/>
        </w:rPr>
        <w:t>As a welfare State, Mauritius has a robust social protection net. I wish to share with you the central features of support Government provides to enable persons with disabilities to live an independent life and enjoy their human rights. </w:t>
      </w:r>
    </w:p>
    <w:p w14:paraId="7B62B13B" w14:textId="77777777" w:rsidR="00FF38F4" w:rsidRPr="00FF38F4" w:rsidRDefault="00FF38F4" w:rsidP="00FF38F4">
      <w:pPr>
        <w:spacing w:line="480" w:lineRule="auto"/>
        <w:jc w:val="both"/>
        <w:rPr>
          <w:rFonts w:ascii="Times New Roman" w:hAnsi="Times New Roman" w:cs="Times New Roman"/>
          <w:sz w:val="36"/>
          <w:szCs w:val="36"/>
        </w:rPr>
      </w:pPr>
    </w:p>
    <w:p w14:paraId="143626F6" w14:textId="77777777" w:rsidR="00A7664E" w:rsidRDefault="00FF38F4" w:rsidP="005E1B3B">
      <w:pPr>
        <w:pStyle w:val="ListParagraph"/>
        <w:numPr>
          <w:ilvl w:val="0"/>
          <w:numId w:val="4"/>
        </w:numPr>
        <w:spacing w:line="480" w:lineRule="auto"/>
        <w:jc w:val="both"/>
        <w:rPr>
          <w:rFonts w:ascii="Times New Roman" w:hAnsi="Times New Roman" w:cs="Times New Roman"/>
          <w:sz w:val="36"/>
          <w:szCs w:val="36"/>
        </w:rPr>
      </w:pPr>
      <w:r w:rsidRPr="005E1B3B">
        <w:rPr>
          <w:rFonts w:ascii="Times New Roman" w:hAnsi="Times New Roman" w:cs="Times New Roman"/>
          <w:sz w:val="36"/>
          <w:szCs w:val="36"/>
        </w:rPr>
        <w:t xml:space="preserve">Let me start by highlighting that the budget allocated to my Ministry, the Ministry of Social Integration, Social Security and National Solidarity, has systematically increased over the years. </w:t>
      </w:r>
    </w:p>
    <w:p w14:paraId="7C816F06" w14:textId="77777777" w:rsidR="00A7664E" w:rsidRPr="00A7664E" w:rsidRDefault="00A7664E" w:rsidP="00A7664E">
      <w:pPr>
        <w:pStyle w:val="ListParagraph"/>
        <w:rPr>
          <w:rFonts w:ascii="Times New Roman" w:hAnsi="Times New Roman" w:cs="Times New Roman"/>
          <w:sz w:val="36"/>
          <w:szCs w:val="36"/>
        </w:rPr>
      </w:pPr>
    </w:p>
    <w:p w14:paraId="0C8D3A36" w14:textId="77777777" w:rsidR="004936F6" w:rsidRDefault="00FF38F4" w:rsidP="00A7664E">
      <w:pPr>
        <w:pStyle w:val="ListParagraph"/>
        <w:spacing w:line="480" w:lineRule="auto"/>
        <w:jc w:val="both"/>
        <w:rPr>
          <w:rFonts w:ascii="Times New Roman" w:hAnsi="Times New Roman" w:cs="Times New Roman"/>
          <w:sz w:val="36"/>
          <w:szCs w:val="36"/>
        </w:rPr>
      </w:pPr>
      <w:r w:rsidRPr="005E1B3B">
        <w:rPr>
          <w:rFonts w:ascii="Times New Roman" w:hAnsi="Times New Roman" w:cs="Times New Roman"/>
          <w:sz w:val="36"/>
          <w:szCs w:val="36"/>
        </w:rPr>
        <w:t xml:space="preserve">It increased by </w:t>
      </w:r>
      <w:r w:rsidRPr="004936F6">
        <w:rPr>
          <w:rFonts w:ascii="Times New Roman" w:hAnsi="Times New Roman" w:cs="Times New Roman"/>
          <w:b/>
          <w:sz w:val="36"/>
          <w:szCs w:val="36"/>
        </w:rPr>
        <w:t>44%</w:t>
      </w:r>
      <w:r w:rsidRPr="005E1B3B">
        <w:rPr>
          <w:rFonts w:ascii="Times New Roman" w:hAnsi="Times New Roman" w:cs="Times New Roman"/>
          <w:sz w:val="36"/>
          <w:szCs w:val="36"/>
        </w:rPr>
        <w:t xml:space="preserve"> from</w:t>
      </w:r>
      <w:r w:rsidRPr="004936F6">
        <w:rPr>
          <w:rFonts w:ascii="Times New Roman" w:hAnsi="Times New Roman" w:cs="Times New Roman"/>
          <w:b/>
          <w:sz w:val="36"/>
          <w:szCs w:val="36"/>
        </w:rPr>
        <w:t xml:space="preserve"> 26.9 billion</w:t>
      </w:r>
      <w:r w:rsidR="001E18BD">
        <w:rPr>
          <w:rFonts w:ascii="Times New Roman" w:hAnsi="Times New Roman" w:cs="Times New Roman"/>
          <w:b/>
          <w:sz w:val="36"/>
          <w:szCs w:val="36"/>
          <w:lang w:val="en-GB"/>
        </w:rPr>
        <w:t xml:space="preserve"> rupees</w:t>
      </w:r>
      <w:r w:rsidRPr="004936F6">
        <w:rPr>
          <w:rFonts w:ascii="Times New Roman" w:hAnsi="Times New Roman" w:cs="Times New Roman"/>
          <w:b/>
          <w:sz w:val="36"/>
          <w:szCs w:val="36"/>
        </w:rPr>
        <w:t xml:space="preserve"> (560 million USD)</w:t>
      </w:r>
      <w:r w:rsidRPr="005E1B3B">
        <w:rPr>
          <w:rFonts w:ascii="Times New Roman" w:hAnsi="Times New Roman" w:cs="Times New Roman"/>
          <w:sz w:val="36"/>
          <w:szCs w:val="36"/>
        </w:rPr>
        <w:t xml:space="preserve"> in </w:t>
      </w:r>
      <w:r w:rsidRPr="004936F6">
        <w:rPr>
          <w:rFonts w:ascii="Times New Roman" w:hAnsi="Times New Roman" w:cs="Times New Roman"/>
          <w:b/>
          <w:sz w:val="36"/>
          <w:szCs w:val="36"/>
        </w:rPr>
        <w:t>2019/2020</w:t>
      </w:r>
      <w:r w:rsidRPr="005E1B3B">
        <w:rPr>
          <w:rFonts w:ascii="Times New Roman" w:hAnsi="Times New Roman" w:cs="Times New Roman"/>
          <w:sz w:val="36"/>
          <w:szCs w:val="36"/>
        </w:rPr>
        <w:t> to</w:t>
      </w:r>
      <w:r w:rsidRPr="004936F6">
        <w:rPr>
          <w:rFonts w:ascii="Times New Roman" w:hAnsi="Times New Roman" w:cs="Times New Roman"/>
          <w:b/>
          <w:sz w:val="36"/>
          <w:szCs w:val="36"/>
        </w:rPr>
        <w:t xml:space="preserve"> 38.6 billion</w:t>
      </w:r>
      <w:r w:rsidR="001E18BD">
        <w:rPr>
          <w:rFonts w:ascii="Times New Roman" w:hAnsi="Times New Roman" w:cs="Times New Roman"/>
          <w:b/>
          <w:sz w:val="36"/>
          <w:szCs w:val="36"/>
          <w:lang w:val="en-GB"/>
        </w:rPr>
        <w:t xml:space="preserve"> rupees</w:t>
      </w:r>
      <w:r w:rsidRPr="004936F6">
        <w:rPr>
          <w:rFonts w:ascii="Times New Roman" w:hAnsi="Times New Roman" w:cs="Times New Roman"/>
          <w:b/>
          <w:sz w:val="36"/>
          <w:szCs w:val="36"/>
        </w:rPr>
        <w:t xml:space="preserve"> (804 million USD)</w:t>
      </w:r>
      <w:r w:rsidRPr="005E1B3B">
        <w:rPr>
          <w:rFonts w:ascii="Times New Roman" w:hAnsi="Times New Roman" w:cs="Times New Roman"/>
          <w:sz w:val="36"/>
          <w:szCs w:val="36"/>
        </w:rPr>
        <w:t xml:space="preserve"> in </w:t>
      </w:r>
      <w:r w:rsidRPr="004936F6">
        <w:rPr>
          <w:rFonts w:ascii="Times New Roman" w:hAnsi="Times New Roman" w:cs="Times New Roman"/>
          <w:b/>
          <w:sz w:val="36"/>
          <w:szCs w:val="36"/>
        </w:rPr>
        <w:t>2021/2022</w:t>
      </w:r>
      <w:r w:rsidRPr="005E1B3B">
        <w:rPr>
          <w:rFonts w:ascii="Times New Roman" w:hAnsi="Times New Roman" w:cs="Times New Roman"/>
          <w:sz w:val="36"/>
          <w:szCs w:val="36"/>
        </w:rPr>
        <w:t xml:space="preserve">. </w:t>
      </w:r>
    </w:p>
    <w:p w14:paraId="20FED501" w14:textId="77777777" w:rsidR="004936F6" w:rsidRPr="004936F6" w:rsidRDefault="004936F6" w:rsidP="004936F6">
      <w:pPr>
        <w:pStyle w:val="ListParagraph"/>
        <w:rPr>
          <w:rFonts w:ascii="Times New Roman" w:hAnsi="Times New Roman" w:cs="Times New Roman"/>
          <w:sz w:val="36"/>
          <w:szCs w:val="36"/>
        </w:rPr>
      </w:pPr>
    </w:p>
    <w:p w14:paraId="6B3E415B" w14:textId="77777777" w:rsidR="00FF38F4" w:rsidRPr="005E1B3B" w:rsidRDefault="00FF38F4" w:rsidP="004936F6">
      <w:pPr>
        <w:pStyle w:val="ListParagraph"/>
        <w:spacing w:line="480" w:lineRule="auto"/>
        <w:jc w:val="both"/>
        <w:rPr>
          <w:rFonts w:ascii="Times New Roman" w:hAnsi="Times New Roman" w:cs="Times New Roman"/>
          <w:sz w:val="36"/>
          <w:szCs w:val="36"/>
        </w:rPr>
      </w:pPr>
      <w:r w:rsidRPr="005E1B3B">
        <w:rPr>
          <w:rFonts w:ascii="Times New Roman" w:hAnsi="Times New Roman" w:cs="Times New Roman"/>
          <w:sz w:val="36"/>
          <w:szCs w:val="36"/>
        </w:rPr>
        <w:t>For the period </w:t>
      </w:r>
      <w:r w:rsidRPr="004936F6">
        <w:rPr>
          <w:rFonts w:ascii="Times New Roman" w:hAnsi="Times New Roman" w:cs="Times New Roman"/>
          <w:b/>
          <w:sz w:val="36"/>
          <w:szCs w:val="36"/>
        </w:rPr>
        <w:t>2024/2025</w:t>
      </w:r>
      <w:r w:rsidRPr="005E1B3B">
        <w:rPr>
          <w:rFonts w:ascii="Times New Roman" w:hAnsi="Times New Roman" w:cs="Times New Roman"/>
          <w:sz w:val="36"/>
          <w:szCs w:val="36"/>
        </w:rPr>
        <w:t xml:space="preserve">, the budget has been further increased to </w:t>
      </w:r>
      <w:r w:rsidRPr="004936F6">
        <w:rPr>
          <w:rFonts w:ascii="Times New Roman" w:hAnsi="Times New Roman" w:cs="Times New Roman"/>
          <w:b/>
          <w:sz w:val="36"/>
          <w:szCs w:val="36"/>
        </w:rPr>
        <w:t xml:space="preserve">67.3 billion </w:t>
      </w:r>
      <w:r w:rsidR="00990E30">
        <w:rPr>
          <w:rFonts w:ascii="Times New Roman" w:hAnsi="Times New Roman" w:cs="Times New Roman"/>
          <w:b/>
          <w:sz w:val="36"/>
          <w:szCs w:val="36"/>
          <w:lang w:val="en-GB"/>
        </w:rPr>
        <w:t xml:space="preserve">rupees </w:t>
      </w:r>
      <w:r w:rsidRPr="004936F6">
        <w:rPr>
          <w:rFonts w:ascii="Times New Roman" w:hAnsi="Times New Roman" w:cs="Times New Roman"/>
          <w:b/>
          <w:sz w:val="36"/>
          <w:szCs w:val="36"/>
        </w:rPr>
        <w:t>(1.4 billion USD),</w:t>
      </w:r>
      <w:r w:rsidRPr="005E1B3B">
        <w:rPr>
          <w:rFonts w:ascii="Times New Roman" w:hAnsi="Times New Roman" w:cs="Times New Roman"/>
          <w:sz w:val="36"/>
          <w:szCs w:val="36"/>
        </w:rPr>
        <w:t xml:space="preserve"> representing an increase of </w:t>
      </w:r>
      <w:r w:rsidRPr="004936F6">
        <w:rPr>
          <w:rFonts w:ascii="Times New Roman" w:hAnsi="Times New Roman" w:cs="Times New Roman"/>
          <w:b/>
          <w:sz w:val="36"/>
          <w:szCs w:val="36"/>
        </w:rPr>
        <w:t>75%</w:t>
      </w:r>
      <w:r w:rsidRPr="005E1B3B">
        <w:rPr>
          <w:rFonts w:ascii="Times New Roman" w:hAnsi="Times New Roman" w:cs="Times New Roman"/>
          <w:sz w:val="36"/>
          <w:szCs w:val="36"/>
        </w:rPr>
        <w:t xml:space="preserve"> compared to </w:t>
      </w:r>
      <w:r w:rsidRPr="004936F6">
        <w:rPr>
          <w:rFonts w:ascii="Times New Roman" w:hAnsi="Times New Roman" w:cs="Times New Roman"/>
          <w:b/>
          <w:sz w:val="36"/>
          <w:szCs w:val="36"/>
        </w:rPr>
        <w:t>2021/2022</w:t>
      </w:r>
      <w:r w:rsidRPr="005E1B3B">
        <w:rPr>
          <w:rFonts w:ascii="Times New Roman" w:hAnsi="Times New Roman" w:cs="Times New Roman"/>
          <w:sz w:val="36"/>
          <w:szCs w:val="36"/>
        </w:rPr>
        <w:t xml:space="preserve">. </w:t>
      </w:r>
    </w:p>
    <w:p w14:paraId="4E5E3087" w14:textId="77777777" w:rsidR="00FF38F4" w:rsidRPr="00FF38F4" w:rsidRDefault="00FF38F4" w:rsidP="00FF38F4">
      <w:pPr>
        <w:spacing w:line="480" w:lineRule="auto"/>
        <w:jc w:val="both"/>
        <w:rPr>
          <w:rFonts w:ascii="Times New Roman" w:hAnsi="Times New Roman" w:cs="Times New Roman"/>
          <w:sz w:val="36"/>
          <w:szCs w:val="36"/>
        </w:rPr>
      </w:pPr>
    </w:p>
    <w:p w14:paraId="0E787740" w14:textId="77777777" w:rsidR="00FF38F4" w:rsidRDefault="00FF38F4" w:rsidP="00FF38F4">
      <w:pPr>
        <w:pStyle w:val="ListParagraph"/>
        <w:numPr>
          <w:ilvl w:val="0"/>
          <w:numId w:val="4"/>
        </w:numPr>
        <w:spacing w:line="480" w:lineRule="auto"/>
        <w:jc w:val="both"/>
        <w:rPr>
          <w:rFonts w:ascii="Times New Roman" w:hAnsi="Times New Roman" w:cs="Times New Roman"/>
          <w:sz w:val="36"/>
          <w:szCs w:val="36"/>
        </w:rPr>
      </w:pPr>
      <w:r w:rsidRPr="004936F6">
        <w:rPr>
          <w:rFonts w:ascii="Times New Roman" w:hAnsi="Times New Roman" w:cs="Times New Roman"/>
          <w:sz w:val="36"/>
          <w:szCs w:val="36"/>
        </w:rPr>
        <w:t xml:space="preserve">When seen from a national perspective, no less than </w:t>
      </w:r>
      <w:r w:rsidRPr="00644B31">
        <w:rPr>
          <w:rFonts w:ascii="Times New Roman" w:hAnsi="Times New Roman" w:cs="Times New Roman"/>
          <w:b/>
          <w:sz w:val="36"/>
          <w:szCs w:val="36"/>
        </w:rPr>
        <w:t>31%</w:t>
      </w:r>
      <w:r w:rsidRPr="004936F6">
        <w:rPr>
          <w:rFonts w:ascii="Times New Roman" w:hAnsi="Times New Roman" w:cs="Times New Roman"/>
          <w:sz w:val="36"/>
          <w:szCs w:val="36"/>
        </w:rPr>
        <w:t xml:space="preserve"> of the Mauritius National Budget is allocated to my Ministry. Of this, some </w:t>
      </w:r>
      <w:r w:rsidRPr="00644B31">
        <w:rPr>
          <w:rFonts w:ascii="Times New Roman" w:hAnsi="Times New Roman" w:cs="Times New Roman"/>
          <w:b/>
          <w:sz w:val="36"/>
          <w:szCs w:val="36"/>
        </w:rPr>
        <w:t>15%</w:t>
      </w:r>
      <w:r w:rsidRPr="004936F6">
        <w:rPr>
          <w:rFonts w:ascii="Times New Roman" w:hAnsi="Times New Roman" w:cs="Times New Roman"/>
          <w:sz w:val="36"/>
          <w:szCs w:val="36"/>
        </w:rPr>
        <w:t xml:space="preserve"> is attributed to improving the situation of persons with disabilities, that is, </w:t>
      </w:r>
      <w:r w:rsidRPr="00644B31">
        <w:rPr>
          <w:rFonts w:ascii="Times New Roman" w:hAnsi="Times New Roman" w:cs="Times New Roman"/>
          <w:b/>
          <w:sz w:val="36"/>
          <w:szCs w:val="36"/>
        </w:rPr>
        <w:t>6.8%</w:t>
      </w:r>
      <w:r w:rsidRPr="004936F6">
        <w:rPr>
          <w:rFonts w:ascii="Times New Roman" w:hAnsi="Times New Roman" w:cs="Times New Roman"/>
          <w:sz w:val="36"/>
          <w:szCs w:val="36"/>
        </w:rPr>
        <w:t xml:space="preserve"> of the population.</w:t>
      </w:r>
    </w:p>
    <w:p w14:paraId="3E837B50" w14:textId="77777777" w:rsidR="00C66634" w:rsidRPr="00C66634" w:rsidRDefault="00C66634" w:rsidP="00C66634">
      <w:pPr>
        <w:pStyle w:val="ListParagraph"/>
        <w:spacing w:line="480" w:lineRule="auto"/>
        <w:jc w:val="both"/>
        <w:rPr>
          <w:rFonts w:ascii="Times New Roman" w:hAnsi="Times New Roman" w:cs="Times New Roman"/>
          <w:sz w:val="36"/>
          <w:szCs w:val="36"/>
        </w:rPr>
      </w:pPr>
    </w:p>
    <w:p w14:paraId="551E7438" w14:textId="77777777" w:rsidR="003B616F" w:rsidRPr="000E0092" w:rsidRDefault="00FF38F4" w:rsidP="00FF38F4">
      <w:pPr>
        <w:pStyle w:val="ListParagraph"/>
        <w:numPr>
          <w:ilvl w:val="0"/>
          <w:numId w:val="4"/>
        </w:numPr>
        <w:spacing w:line="480" w:lineRule="auto"/>
        <w:jc w:val="both"/>
        <w:rPr>
          <w:rFonts w:ascii="Times New Roman" w:hAnsi="Times New Roman" w:cs="Times New Roman"/>
          <w:sz w:val="36"/>
          <w:szCs w:val="36"/>
        </w:rPr>
      </w:pPr>
      <w:r w:rsidRPr="00644B31">
        <w:rPr>
          <w:rFonts w:ascii="Times New Roman" w:hAnsi="Times New Roman" w:cs="Times New Roman"/>
          <w:sz w:val="36"/>
          <w:szCs w:val="36"/>
        </w:rPr>
        <w:t>Today, the Basic Invalidity Pension stands at</w:t>
      </w:r>
      <w:r w:rsidRPr="00644B31">
        <w:rPr>
          <w:rFonts w:ascii="Times New Roman" w:hAnsi="Times New Roman" w:cs="Times New Roman"/>
          <w:b/>
          <w:sz w:val="36"/>
          <w:szCs w:val="36"/>
        </w:rPr>
        <w:t xml:space="preserve"> 14,000 </w:t>
      </w:r>
      <w:r w:rsidR="00990E30">
        <w:rPr>
          <w:rFonts w:ascii="Times New Roman" w:hAnsi="Times New Roman" w:cs="Times New Roman"/>
          <w:b/>
          <w:sz w:val="36"/>
          <w:szCs w:val="36"/>
          <w:lang w:val="en-GB"/>
        </w:rPr>
        <w:t>rupees</w:t>
      </w:r>
      <w:r w:rsidR="003226E5">
        <w:rPr>
          <w:rFonts w:ascii="Times New Roman" w:hAnsi="Times New Roman" w:cs="Times New Roman"/>
          <w:b/>
          <w:sz w:val="36"/>
          <w:szCs w:val="36"/>
          <w:lang w:val="en-GB"/>
        </w:rPr>
        <w:t xml:space="preserve"> </w:t>
      </w:r>
      <w:r w:rsidRPr="00644B31">
        <w:rPr>
          <w:rFonts w:ascii="Times New Roman" w:hAnsi="Times New Roman" w:cs="Times New Roman"/>
          <w:b/>
          <w:sz w:val="36"/>
          <w:szCs w:val="36"/>
        </w:rPr>
        <w:t xml:space="preserve">(292 USD) </w:t>
      </w:r>
      <w:r w:rsidRPr="00644B31">
        <w:rPr>
          <w:rFonts w:ascii="Times New Roman" w:hAnsi="Times New Roman" w:cs="Times New Roman"/>
          <w:sz w:val="36"/>
          <w:szCs w:val="36"/>
        </w:rPr>
        <w:t>and the Carer’s allowance stands at</w:t>
      </w:r>
      <w:r w:rsidRPr="00644B31">
        <w:rPr>
          <w:rFonts w:ascii="Times New Roman" w:hAnsi="Times New Roman" w:cs="Times New Roman"/>
          <w:b/>
          <w:sz w:val="36"/>
          <w:szCs w:val="36"/>
        </w:rPr>
        <w:t xml:space="preserve"> 3,500</w:t>
      </w:r>
      <w:r w:rsidR="00990E30">
        <w:rPr>
          <w:rFonts w:ascii="Times New Roman" w:hAnsi="Times New Roman" w:cs="Times New Roman"/>
          <w:b/>
          <w:sz w:val="36"/>
          <w:szCs w:val="36"/>
          <w:lang w:val="en-GB"/>
        </w:rPr>
        <w:t xml:space="preserve"> rupees</w:t>
      </w:r>
      <w:r w:rsidRPr="00644B31">
        <w:rPr>
          <w:rFonts w:ascii="Times New Roman" w:hAnsi="Times New Roman" w:cs="Times New Roman"/>
          <w:b/>
          <w:sz w:val="36"/>
          <w:szCs w:val="36"/>
        </w:rPr>
        <w:t xml:space="preserve"> (73 USD)</w:t>
      </w:r>
      <w:r w:rsidRPr="00644B31">
        <w:rPr>
          <w:rFonts w:ascii="Times New Roman" w:hAnsi="Times New Roman" w:cs="Times New Roman"/>
          <w:sz w:val="36"/>
          <w:szCs w:val="36"/>
        </w:rPr>
        <w:t xml:space="preserve">, monthly. </w:t>
      </w:r>
    </w:p>
    <w:p w14:paraId="0C5D5F1D" w14:textId="77777777" w:rsidR="00FF38F4" w:rsidRPr="003B616F" w:rsidRDefault="00FF38F4" w:rsidP="003B616F">
      <w:pPr>
        <w:pStyle w:val="ListParagraph"/>
        <w:numPr>
          <w:ilvl w:val="0"/>
          <w:numId w:val="4"/>
        </w:numPr>
        <w:spacing w:line="480" w:lineRule="auto"/>
        <w:jc w:val="both"/>
        <w:rPr>
          <w:rFonts w:ascii="Times New Roman" w:hAnsi="Times New Roman" w:cs="Times New Roman"/>
          <w:sz w:val="36"/>
          <w:szCs w:val="36"/>
        </w:rPr>
      </w:pPr>
      <w:r w:rsidRPr="003B616F">
        <w:rPr>
          <w:rFonts w:ascii="Times New Roman" w:hAnsi="Times New Roman" w:cs="Times New Roman"/>
          <w:sz w:val="36"/>
          <w:szCs w:val="36"/>
        </w:rPr>
        <w:t xml:space="preserve">Let me underscore that since </w:t>
      </w:r>
      <w:r w:rsidRPr="00771B1A">
        <w:rPr>
          <w:rFonts w:ascii="Times New Roman" w:hAnsi="Times New Roman" w:cs="Times New Roman"/>
          <w:b/>
          <w:sz w:val="36"/>
          <w:szCs w:val="36"/>
        </w:rPr>
        <w:t>2014</w:t>
      </w:r>
      <w:r w:rsidRPr="003B616F">
        <w:rPr>
          <w:rFonts w:ascii="Times New Roman" w:hAnsi="Times New Roman" w:cs="Times New Roman"/>
          <w:sz w:val="36"/>
          <w:szCs w:val="36"/>
        </w:rPr>
        <w:t xml:space="preserve">, the Basic Invalidity Pension has increased by </w:t>
      </w:r>
      <w:r w:rsidRPr="00771B1A">
        <w:rPr>
          <w:rFonts w:ascii="Times New Roman" w:hAnsi="Times New Roman" w:cs="Times New Roman"/>
          <w:b/>
          <w:sz w:val="36"/>
          <w:szCs w:val="36"/>
        </w:rPr>
        <w:t>691 %.</w:t>
      </w:r>
      <w:r w:rsidRPr="003B616F">
        <w:rPr>
          <w:rFonts w:ascii="Times New Roman" w:hAnsi="Times New Roman" w:cs="Times New Roman"/>
          <w:sz w:val="36"/>
          <w:szCs w:val="36"/>
        </w:rPr>
        <w:t xml:space="preserve"> </w:t>
      </w:r>
    </w:p>
    <w:p w14:paraId="75169C0C" w14:textId="77777777" w:rsidR="00FF38F4" w:rsidRPr="00FF38F4" w:rsidRDefault="00FF38F4" w:rsidP="00FF38F4">
      <w:pPr>
        <w:spacing w:line="480" w:lineRule="auto"/>
        <w:jc w:val="both"/>
        <w:rPr>
          <w:rFonts w:ascii="Times New Roman" w:hAnsi="Times New Roman" w:cs="Times New Roman"/>
          <w:sz w:val="36"/>
          <w:szCs w:val="36"/>
        </w:rPr>
      </w:pPr>
    </w:p>
    <w:p w14:paraId="7F6D6141" w14:textId="77777777" w:rsidR="00FF38F4" w:rsidRPr="00771B1A" w:rsidRDefault="00FF38F4" w:rsidP="00771B1A">
      <w:pPr>
        <w:pStyle w:val="ListParagraph"/>
        <w:numPr>
          <w:ilvl w:val="0"/>
          <w:numId w:val="4"/>
        </w:numPr>
        <w:spacing w:line="480" w:lineRule="auto"/>
        <w:jc w:val="both"/>
        <w:rPr>
          <w:rFonts w:ascii="Times New Roman" w:hAnsi="Times New Roman" w:cs="Times New Roman"/>
          <w:sz w:val="36"/>
          <w:szCs w:val="36"/>
        </w:rPr>
      </w:pPr>
      <w:r w:rsidRPr="00771B1A">
        <w:rPr>
          <w:rFonts w:ascii="Times New Roman" w:hAnsi="Times New Roman" w:cs="Times New Roman"/>
          <w:sz w:val="36"/>
          <w:szCs w:val="36"/>
        </w:rPr>
        <w:lastRenderedPageBreak/>
        <w:t>With a view to achieving greater fairness, my Ministry has reviewed the eligibility criteria for the Basic Invalidity Pension, broadening the net of those eligible for such a pension.</w:t>
      </w:r>
    </w:p>
    <w:p w14:paraId="22390635" w14:textId="77777777" w:rsidR="00FF38F4" w:rsidRPr="00FF38F4" w:rsidRDefault="00FF38F4" w:rsidP="00FF38F4">
      <w:pPr>
        <w:spacing w:line="480" w:lineRule="auto"/>
        <w:jc w:val="both"/>
        <w:rPr>
          <w:rFonts w:ascii="Times New Roman" w:hAnsi="Times New Roman" w:cs="Times New Roman"/>
          <w:sz w:val="36"/>
          <w:szCs w:val="36"/>
        </w:rPr>
      </w:pPr>
    </w:p>
    <w:p w14:paraId="00AFE205" w14:textId="77777777" w:rsidR="00FF38F4" w:rsidRPr="00885EE6" w:rsidRDefault="00FF38F4" w:rsidP="00885EE6">
      <w:pPr>
        <w:pStyle w:val="ListParagraph"/>
        <w:numPr>
          <w:ilvl w:val="0"/>
          <w:numId w:val="4"/>
        </w:numPr>
        <w:spacing w:line="480" w:lineRule="auto"/>
        <w:jc w:val="both"/>
        <w:rPr>
          <w:rFonts w:ascii="Times New Roman" w:hAnsi="Times New Roman" w:cs="Times New Roman"/>
          <w:sz w:val="36"/>
          <w:szCs w:val="36"/>
        </w:rPr>
      </w:pPr>
      <w:r w:rsidRPr="00885EE6">
        <w:rPr>
          <w:rFonts w:ascii="Times New Roman" w:hAnsi="Times New Roman" w:cs="Times New Roman"/>
          <w:sz w:val="36"/>
          <w:szCs w:val="36"/>
        </w:rPr>
        <w:t xml:space="preserve">In </w:t>
      </w:r>
      <w:r w:rsidRPr="008A539B">
        <w:rPr>
          <w:rFonts w:ascii="Times New Roman" w:hAnsi="Times New Roman" w:cs="Times New Roman"/>
          <w:b/>
          <w:sz w:val="36"/>
          <w:szCs w:val="36"/>
        </w:rPr>
        <w:t>2022</w:t>
      </w:r>
      <w:r w:rsidRPr="00885EE6">
        <w:rPr>
          <w:rFonts w:ascii="Times New Roman" w:hAnsi="Times New Roman" w:cs="Times New Roman"/>
          <w:sz w:val="36"/>
          <w:szCs w:val="36"/>
        </w:rPr>
        <w:t xml:space="preserve">, the Government of Mauritius introduced a Disability Allowance of </w:t>
      </w:r>
      <w:r w:rsidRPr="008A539B">
        <w:rPr>
          <w:rFonts w:ascii="Times New Roman" w:hAnsi="Times New Roman" w:cs="Times New Roman"/>
          <w:b/>
          <w:sz w:val="36"/>
          <w:szCs w:val="36"/>
        </w:rPr>
        <w:t>2,500</w:t>
      </w:r>
      <w:r w:rsidR="003226E5">
        <w:rPr>
          <w:rFonts w:ascii="Times New Roman" w:hAnsi="Times New Roman" w:cs="Times New Roman"/>
          <w:b/>
          <w:sz w:val="36"/>
          <w:szCs w:val="36"/>
          <w:lang w:val="en-GB"/>
        </w:rPr>
        <w:t xml:space="preserve"> rupees</w:t>
      </w:r>
      <w:r w:rsidRPr="008A539B">
        <w:rPr>
          <w:rFonts w:ascii="Times New Roman" w:hAnsi="Times New Roman" w:cs="Times New Roman"/>
          <w:b/>
          <w:sz w:val="36"/>
          <w:szCs w:val="36"/>
        </w:rPr>
        <w:t xml:space="preserve"> (53 USD)</w:t>
      </w:r>
      <w:r w:rsidRPr="00885EE6">
        <w:rPr>
          <w:rFonts w:ascii="Times New Roman" w:hAnsi="Times New Roman" w:cs="Times New Roman"/>
          <w:sz w:val="36"/>
          <w:szCs w:val="36"/>
        </w:rPr>
        <w:t xml:space="preserve"> for persons having a degree of disability ranging from </w:t>
      </w:r>
      <w:r w:rsidRPr="008A539B">
        <w:rPr>
          <w:rFonts w:ascii="Times New Roman" w:hAnsi="Times New Roman" w:cs="Times New Roman"/>
          <w:b/>
          <w:sz w:val="36"/>
          <w:szCs w:val="36"/>
        </w:rPr>
        <w:t>40% to 59%</w:t>
      </w:r>
      <w:r w:rsidRPr="00885EE6">
        <w:rPr>
          <w:rFonts w:ascii="Times New Roman" w:hAnsi="Times New Roman" w:cs="Times New Roman"/>
          <w:sz w:val="36"/>
          <w:szCs w:val="36"/>
        </w:rPr>
        <w:t xml:space="preserve">. This measure is aimed at bringing increased relief to persons with disabilities. </w:t>
      </w:r>
    </w:p>
    <w:p w14:paraId="767E8738" w14:textId="77777777" w:rsidR="00FF38F4" w:rsidRPr="00FF38F4" w:rsidRDefault="00FF38F4" w:rsidP="00FF38F4">
      <w:pPr>
        <w:spacing w:line="480" w:lineRule="auto"/>
        <w:jc w:val="both"/>
        <w:rPr>
          <w:rFonts w:ascii="Times New Roman" w:hAnsi="Times New Roman" w:cs="Times New Roman"/>
          <w:sz w:val="36"/>
          <w:szCs w:val="36"/>
        </w:rPr>
      </w:pPr>
    </w:p>
    <w:p w14:paraId="6F167264" w14:textId="77777777" w:rsidR="00FF38F4" w:rsidRPr="00FF38F4" w:rsidRDefault="00FF38F4" w:rsidP="00FF38F4">
      <w:pPr>
        <w:spacing w:line="480" w:lineRule="auto"/>
        <w:jc w:val="both"/>
        <w:rPr>
          <w:rFonts w:ascii="Times New Roman" w:hAnsi="Times New Roman" w:cs="Times New Roman"/>
          <w:sz w:val="36"/>
          <w:szCs w:val="36"/>
        </w:rPr>
      </w:pPr>
    </w:p>
    <w:p w14:paraId="4B2F663B" w14:textId="77777777" w:rsidR="00FF38F4" w:rsidRPr="00FF38F4" w:rsidRDefault="00FF38F4" w:rsidP="00FF38F4">
      <w:pPr>
        <w:spacing w:line="480" w:lineRule="auto"/>
        <w:jc w:val="both"/>
        <w:rPr>
          <w:rFonts w:ascii="Times New Roman" w:hAnsi="Times New Roman" w:cs="Times New Roman"/>
          <w:sz w:val="36"/>
          <w:szCs w:val="36"/>
        </w:rPr>
      </w:pPr>
    </w:p>
    <w:p w14:paraId="7471C1AB" w14:textId="77777777" w:rsidR="00FF38F4" w:rsidRPr="00C60AB7" w:rsidRDefault="00FF38F4" w:rsidP="00C60AB7">
      <w:pPr>
        <w:pStyle w:val="ListParagraph"/>
        <w:numPr>
          <w:ilvl w:val="0"/>
          <w:numId w:val="4"/>
        </w:numPr>
        <w:spacing w:line="480" w:lineRule="auto"/>
        <w:jc w:val="both"/>
        <w:rPr>
          <w:rFonts w:ascii="Times New Roman" w:hAnsi="Times New Roman" w:cs="Times New Roman"/>
          <w:sz w:val="36"/>
          <w:szCs w:val="36"/>
        </w:rPr>
      </w:pPr>
      <w:r w:rsidRPr="00C60AB7">
        <w:rPr>
          <w:rFonts w:ascii="Times New Roman" w:hAnsi="Times New Roman" w:cs="Times New Roman"/>
          <w:sz w:val="36"/>
          <w:szCs w:val="36"/>
        </w:rPr>
        <w:t xml:space="preserve">Since </w:t>
      </w:r>
      <w:r w:rsidRPr="00C60AB7">
        <w:rPr>
          <w:rFonts w:ascii="Times New Roman" w:hAnsi="Times New Roman" w:cs="Times New Roman"/>
          <w:b/>
          <w:sz w:val="36"/>
          <w:szCs w:val="36"/>
        </w:rPr>
        <w:t>July 2024</w:t>
      </w:r>
      <w:r w:rsidRPr="00C60AB7">
        <w:rPr>
          <w:rFonts w:ascii="Times New Roman" w:hAnsi="Times New Roman" w:cs="Times New Roman"/>
          <w:sz w:val="36"/>
          <w:szCs w:val="36"/>
        </w:rPr>
        <w:t xml:space="preserve">, children with disabilities aged less than </w:t>
      </w:r>
      <w:r w:rsidRPr="00C60AB7">
        <w:rPr>
          <w:rFonts w:ascii="Times New Roman" w:hAnsi="Times New Roman" w:cs="Times New Roman"/>
          <w:b/>
          <w:sz w:val="36"/>
          <w:szCs w:val="36"/>
        </w:rPr>
        <w:t>18</w:t>
      </w:r>
      <w:r w:rsidRPr="00C60AB7">
        <w:rPr>
          <w:rFonts w:ascii="Times New Roman" w:hAnsi="Times New Roman" w:cs="Times New Roman"/>
          <w:sz w:val="36"/>
          <w:szCs w:val="36"/>
        </w:rPr>
        <w:t xml:space="preserve"> are now eligible to an Additional Allowance of</w:t>
      </w:r>
      <w:r w:rsidRPr="00C60AB7">
        <w:rPr>
          <w:rFonts w:ascii="Times New Roman" w:hAnsi="Times New Roman" w:cs="Times New Roman"/>
          <w:b/>
          <w:sz w:val="36"/>
          <w:szCs w:val="36"/>
        </w:rPr>
        <w:t xml:space="preserve"> </w:t>
      </w:r>
      <w:r w:rsidRPr="00C60AB7">
        <w:rPr>
          <w:rFonts w:ascii="Times New Roman" w:hAnsi="Times New Roman" w:cs="Times New Roman"/>
          <w:b/>
          <w:sz w:val="36"/>
          <w:szCs w:val="36"/>
        </w:rPr>
        <w:lastRenderedPageBreak/>
        <w:t>3,000</w:t>
      </w:r>
      <w:r w:rsidR="003226E5">
        <w:rPr>
          <w:rFonts w:ascii="Times New Roman" w:hAnsi="Times New Roman" w:cs="Times New Roman"/>
          <w:b/>
          <w:sz w:val="36"/>
          <w:szCs w:val="36"/>
          <w:lang w:val="en-GB"/>
        </w:rPr>
        <w:t xml:space="preserve"> rupees</w:t>
      </w:r>
      <w:r w:rsidRPr="00C60AB7">
        <w:rPr>
          <w:rFonts w:ascii="Times New Roman" w:hAnsi="Times New Roman" w:cs="Times New Roman"/>
          <w:b/>
          <w:sz w:val="36"/>
          <w:szCs w:val="36"/>
        </w:rPr>
        <w:t xml:space="preserve"> (64 USD).</w:t>
      </w:r>
      <w:r w:rsidRPr="00C60AB7">
        <w:rPr>
          <w:rFonts w:ascii="Times New Roman" w:hAnsi="Times New Roman" w:cs="Times New Roman"/>
          <w:sz w:val="36"/>
          <w:szCs w:val="36"/>
        </w:rPr>
        <w:t xml:space="preserve"> Around </w:t>
      </w:r>
      <w:r w:rsidRPr="00C60AB7">
        <w:rPr>
          <w:rFonts w:ascii="Times New Roman" w:hAnsi="Times New Roman" w:cs="Times New Roman"/>
          <w:b/>
          <w:sz w:val="36"/>
          <w:szCs w:val="36"/>
        </w:rPr>
        <w:t>5,000</w:t>
      </w:r>
      <w:r w:rsidRPr="00C60AB7">
        <w:rPr>
          <w:rFonts w:ascii="Times New Roman" w:hAnsi="Times New Roman" w:cs="Times New Roman"/>
          <w:sz w:val="36"/>
          <w:szCs w:val="36"/>
        </w:rPr>
        <w:t xml:space="preserve"> children currently benefit from this allowance. </w:t>
      </w:r>
    </w:p>
    <w:p w14:paraId="4B1FADF6" w14:textId="77777777" w:rsidR="00FF38F4" w:rsidRPr="00FF38F4" w:rsidRDefault="00FF38F4" w:rsidP="00FF38F4">
      <w:pPr>
        <w:spacing w:line="480" w:lineRule="auto"/>
        <w:jc w:val="both"/>
        <w:rPr>
          <w:rFonts w:ascii="Times New Roman" w:hAnsi="Times New Roman" w:cs="Times New Roman"/>
          <w:sz w:val="36"/>
          <w:szCs w:val="36"/>
        </w:rPr>
      </w:pPr>
    </w:p>
    <w:p w14:paraId="1961A57D" w14:textId="77777777" w:rsidR="00FF38F4" w:rsidRPr="00BB7A65" w:rsidRDefault="00FF38F4" w:rsidP="00BB7A65">
      <w:pPr>
        <w:pStyle w:val="ListParagraph"/>
        <w:numPr>
          <w:ilvl w:val="0"/>
          <w:numId w:val="4"/>
        </w:numPr>
        <w:spacing w:line="480" w:lineRule="auto"/>
        <w:jc w:val="both"/>
        <w:rPr>
          <w:rFonts w:ascii="Times New Roman" w:hAnsi="Times New Roman" w:cs="Times New Roman"/>
          <w:sz w:val="36"/>
          <w:szCs w:val="36"/>
        </w:rPr>
      </w:pPr>
      <w:r w:rsidRPr="00BB7A65">
        <w:rPr>
          <w:rFonts w:ascii="Times New Roman" w:hAnsi="Times New Roman" w:cs="Times New Roman"/>
          <w:sz w:val="36"/>
          <w:szCs w:val="36"/>
        </w:rPr>
        <w:t xml:space="preserve">A child with a disability derives the </w:t>
      </w:r>
      <w:r w:rsidRPr="00BB7A65">
        <w:rPr>
          <w:rFonts w:ascii="Times New Roman" w:hAnsi="Times New Roman" w:cs="Times New Roman"/>
          <w:b/>
          <w:sz w:val="36"/>
          <w:szCs w:val="36"/>
        </w:rPr>
        <w:t xml:space="preserve">Basic Invalidity Pension of 14,000 </w:t>
      </w:r>
      <w:r w:rsidR="00074884">
        <w:rPr>
          <w:rFonts w:ascii="Times New Roman" w:hAnsi="Times New Roman" w:cs="Times New Roman"/>
          <w:b/>
          <w:sz w:val="36"/>
          <w:szCs w:val="36"/>
          <w:lang w:val="en-GB"/>
        </w:rPr>
        <w:t xml:space="preserve">rupees </w:t>
      </w:r>
      <w:r w:rsidRPr="00BB7A65">
        <w:rPr>
          <w:rFonts w:ascii="Times New Roman" w:hAnsi="Times New Roman" w:cs="Times New Roman"/>
          <w:b/>
          <w:sz w:val="36"/>
          <w:szCs w:val="36"/>
        </w:rPr>
        <w:t>(292 USD)</w:t>
      </w:r>
      <w:r w:rsidRPr="00BB7A65">
        <w:rPr>
          <w:rFonts w:ascii="Times New Roman" w:hAnsi="Times New Roman" w:cs="Times New Roman"/>
          <w:sz w:val="36"/>
          <w:szCs w:val="36"/>
        </w:rPr>
        <w:t xml:space="preserve">, the </w:t>
      </w:r>
      <w:r w:rsidRPr="00BB7A65">
        <w:rPr>
          <w:rFonts w:ascii="Times New Roman" w:hAnsi="Times New Roman" w:cs="Times New Roman"/>
          <w:b/>
          <w:sz w:val="36"/>
          <w:szCs w:val="36"/>
        </w:rPr>
        <w:t xml:space="preserve">Carer’s allowance of 3,500 </w:t>
      </w:r>
      <w:r w:rsidR="00074884">
        <w:rPr>
          <w:rFonts w:ascii="Times New Roman" w:hAnsi="Times New Roman" w:cs="Times New Roman"/>
          <w:b/>
          <w:sz w:val="36"/>
          <w:szCs w:val="36"/>
          <w:lang w:val="en-GB"/>
        </w:rPr>
        <w:t xml:space="preserve">rupees </w:t>
      </w:r>
      <w:r w:rsidRPr="00BB7A65">
        <w:rPr>
          <w:rFonts w:ascii="Times New Roman" w:hAnsi="Times New Roman" w:cs="Times New Roman"/>
          <w:b/>
          <w:sz w:val="36"/>
          <w:szCs w:val="36"/>
        </w:rPr>
        <w:t>(73 USD)</w:t>
      </w:r>
      <w:r w:rsidRPr="00BB7A65">
        <w:rPr>
          <w:rFonts w:ascii="Times New Roman" w:hAnsi="Times New Roman" w:cs="Times New Roman"/>
          <w:sz w:val="36"/>
          <w:szCs w:val="36"/>
        </w:rPr>
        <w:t xml:space="preserve"> and the </w:t>
      </w:r>
      <w:r w:rsidRPr="00BB7A65">
        <w:rPr>
          <w:rFonts w:ascii="Times New Roman" w:hAnsi="Times New Roman" w:cs="Times New Roman"/>
          <w:b/>
          <w:sz w:val="36"/>
          <w:szCs w:val="36"/>
        </w:rPr>
        <w:t>additional allowance of 3</w:t>
      </w:r>
      <w:r w:rsidR="00074884">
        <w:rPr>
          <w:rFonts w:ascii="Times New Roman" w:hAnsi="Times New Roman" w:cs="Times New Roman"/>
          <w:b/>
          <w:sz w:val="36"/>
          <w:szCs w:val="36"/>
          <w:lang w:val="en-GB"/>
        </w:rPr>
        <w:t>,</w:t>
      </w:r>
      <w:r w:rsidRPr="00BB7A65">
        <w:rPr>
          <w:rFonts w:ascii="Times New Roman" w:hAnsi="Times New Roman" w:cs="Times New Roman"/>
          <w:b/>
          <w:sz w:val="36"/>
          <w:szCs w:val="36"/>
        </w:rPr>
        <w:t xml:space="preserve">000 </w:t>
      </w:r>
      <w:r w:rsidR="00074884">
        <w:rPr>
          <w:rFonts w:ascii="Times New Roman" w:hAnsi="Times New Roman" w:cs="Times New Roman"/>
          <w:b/>
          <w:sz w:val="36"/>
          <w:szCs w:val="36"/>
          <w:lang w:val="en-GB"/>
        </w:rPr>
        <w:t xml:space="preserve">rupees </w:t>
      </w:r>
      <w:r w:rsidRPr="00BB7A65">
        <w:rPr>
          <w:rFonts w:ascii="Times New Roman" w:hAnsi="Times New Roman" w:cs="Times New Roman"/>
          <w:b/>
          <w:sz w:val="36"/>
          <w:szCs w:val="36"/>
        </w:rPr>
        <w:t>(64 USD)</w:t>
      </w:r>
      <w:r w:rsidRPr="00BB7A65">
        <w:rPr>
          <w:rFonts w:ascii="Times New Roman" w:hAnsi="Times New Roman" w:cs="Times New Roman"/>
          <w:sz w:val="36"/>
          <w:szCs w:val="36"/>
        </w:rPr>
        <w:t>. A monthly combined allowance of</w:t>
      </w:r>
      <w:r w:rsidRPr="00BB7A65">
        <w:rPr>
          <w:rFonts w:ascii="Times New Roman" w:hAnsi="Times New Roman" w:cs="Times New Roman"/>
          <w:b/>
          <w:sz w:val="36"/>
          <w:szCs w:val="36"/>
        </w:rPr>
        <w:t xml:space="preserve"> 20,500</w:t>
      </w:r>
      <w:r w:rsidR="00074884">
        <w:rPr>
          <w:rFonts w:ascii="Times New Roman" w:hAnsi="Times New Roman" w:cs="Times New Roman"/>
          <w:b/>
          <w:sz w:val="36"/>
          <w:szCs w:val="36"/>
          <w:lang w:val="en-GB"/>
        </w:rPr>
        <w:t xml:space="preserve"> rupees</w:t>
      </w:r>
      <w:r w:rsidRPr="00BB7A65">
        <w:rPr>
          <w:rFonts w:ascii="Times New Roman" w:hAnsi="Times New Roman" w:cs="Times New Roman"/>
          <w:b/>
          <w:sz w:val="36"/>
          <w:szCs w:val="36"/>
        </w:rPr>
        <w:t xml:space="preserve"> (USD 427).</w:t>
      </w:r>
      <w:r w:rsidRPr="00BB7A65">
        <w:rPr>
          <w:rFonts w:ascii="Times New Roman" w:hAnsi="Times New Roman" w:cs="Times New Roman"/>
          <w:sz w:val="36"/>
          <w:szCs w:val="36"/>
        </w:rPr>
        <w:t xml:space="preserve"> </w:t>
      </w:r>
    </w:p>
    <w:p w14:paraId="52166E32" w14:textId="77777777" w:rsidR="00FF38F4" w:rsidRPr="00FF38F4" w:rsidRDefault="00FF38F4" w:rsidP="00FF38F4">
      <w:pPr>
        <w:spacing w:line="480" w:lineRule="auto"/>
        <w:jc w:val="both"/>
        <w:rPr>
          <w:rFonts w:ascii="Times New Roman" w:hAnsi="Times New Roman" w:cs="Times New Roman"/>
          <w:sz w:val="36"/>
          <w:szCs w:val="36"/>
        </w:rPr>
      </w:pPr>
    </w:p>
    <w:p w14:paraId="418E6070" w14:textId="77777777" w:rsidR="00FF38F4" w:rsidRPr="00BB7A65" w:rsidRDefault="00FF38F4" w:rsidP="00BB7A65">
      <w:pPr>
        <w:pStyle w:val="ListParagraph"/>
        <w:numPr>
          <w:ilvl w:val="0"/>
          <w:numId w:val="4"/>
        </w:numPr>
        <w:spacing w:line="480" w:lineRule="auto"/>
        <w:jc w:val="both"/>
        <w:rPr>
          <w:rFonts w:ascii="Times New Roman" w:hAnsi="Times New Roman" w:cs="Times New Roman"/>
          <w:sz w:val="36"/>
          <w:szCs w:val="36"/>
        </w:rPr>
      </w:pPr>
      <w:r w:rsidRPr="00BB7A65">
        <w:rPr>
          <w:rFonts w:ascii="Times New Roman" w:hAnsi="Times New Roman" w:cs="Times New Roman"/>
          <w:sz w:val="36"/>
          <w:szCs w:val="36"/>
        </w:rPr>
        <w:t xml:space="preserve">Persons with disabilities who are bedridden or have a severe disability, irrespective of age, are provided with medical visits at home monthly. Around </w:t>
      </w:r>
      <w:r w:rsidRPr="00E748A4">
        <w:rPr>
          <w:rFonts w:ascii="Times New Roman" w:hAnsi="Times New Roman" w:cs="Times New Roman"/>
          <w:b/>
          <w:sz w:val="36"/>
          <w:szCs w:val="36"/>
        </w:rPr>
        <w:t>28,000</w:t>
      </w:r>
      <w:r w:rsidRPr="00BB7A65">
        <w:rPr>
          <w:rFonts w:ascii="Times New Roman" w:hAnsi="Times New Roman" w:cs="Times New Roman"/>
          <w:sz w:val="36"/>
          <w:szCs w:val="36"/>
        </w:rPr>
        <w:t xml:space="preserve"> persons benefit currently from this service. Others have access to free medical care in public hospitals.</w:t>
      </w:r>
    </w:p>
    <w:p w14:paraId="0E166E39" w14:textId="77777777" w:rsidR="00722C6D" w:rsidRPr="00722C6D" w:rsidRDefault="00FF38F4" w:rsidP="00722C6D">
      <w:pPr>
        <w:pStyle w:val="ListParagraph"/>
        <w:numPr>
          <w:ilvl w:val="0"/>
          <w:numId w:val="4"/>
        </w:numPr>
        <w:spacing w:line="480" w:lineRule="auto"/>
        <w:jc w:val="both"/>
        <w:rPr>
          <w:rFonts w:ascii="Times New Roman" w:hAnsi="Times New Roman" w:cs="Times New Roman"/>
          <w:sz w:val="36"/>
          <w:szCs w:val="36"/>
        </w:rPr>
      </w:pPr>
      <w:r w:rsidRPr="006327F9">
        <w:rPr>
          <w:rFonts w:ascii="Times New Roman" w:hAnsi="Times New Roman" w:cs="Times New Roman"/>
          <w:sz w:val="36"/>
          <w:szCs w:val="36"/>
        </w:rPr>
        <w:t xml:space="preserve">Regarding personal mobility, under </w:t>
      </w:r>
      <w:r w:rsidRPr="00C44A72">
        <w:rPr>
          <w:rFonts w:ascii="Times New Roman" w:hAnsi="Times New Roman" w:cs="Times New Roman"/>
          <w:b/>
          <w:sz w:val="36"/>
          <w:szCs w:val="36"/>
        </w:rPr>
        <w:t>Article 20</w:t>
      </w:r>
      <w:r w:rsidRPr="006327F9">
        <w:rPr>
          <w:rFonts w:ascii="Times New Roman" w:hAnsi="Times New Roman" w:cs="Times New Roman"/>
          <w:sz w:val="36"/>
          <w:szCs w:val="36"/>
        </w:rPr>
        <w:t xml:space="preserve"> of the CRPD, I would like to inform that my Ministry provides </w:t>
      </w:r>
      <w:r w:rsidRPr="006327F9">
        <w:rPr>
          <w:rFonts w:ascii="Times New Roman" w:hAnsi="Times New Roman" w:cs="Times New Roman"/>
          <w:sz w:val="36"/>
          <w:szCs w:val="36"/>
        </w:rPr>
        <w:lastRenderedPageBreak/>
        <w:t>assistive devices such as wheelchairs, spectacles, hearing aids and dentures to our beneficiaries, including persons with disabilities. The quantum has recently been increased</w:t>
      </w:r>
      <w:r w:rsidR="00722C6D">
        <w:rPr>
          <w:rFonts w:ascii="Times New Roman" w:hAnsi="Times New Roman" w:cs="Times New Roman"/>
          <w:sz w:val="36"/>
          <w:szCs w:val="36"/>
          <w:lang w:val="en-GB"/>
        </w:rPr>
        <w:t>:</w:t>
      </w:r>
    </w:p>
    <w:p w14:paraId="0D8F49C4" w14:textId="77777777" w:rsidR="00FF1518" w:rsidRDefault="00FF38F4" w:rsidP="00722C6D">
      <w:pPr>
        <w:pStyle w:val="ListParagraph"/>
        <w:numPr>
          <w:ilvl w:val="0"/>
          <w:numId w:val="8"/>
        </w:numPr>
        <w:spacing w:line="480" w:lineRule="auto"/>
        <w:jc w:val="both"/>
        <w:rPr>
          <w:rFonts w:ascii="Times New Roman" w:hAnsi="Times New Roman" w:cs="Times New Roman"/>
          <w:sz w:val="36"/>
          <w:szCs w:val="36"/>
        </w:rPr>
      </w:pPr>
      <w:r w:rsidRPr="00722C6D">
        <w:rPr>
          <w:rFonts w:ascii="Times New Roman" w:hAnsi="Times New Roman" w:cs="Times New Roman"/>
          <w:sz w:val="36"/>
          <w:szCs w:val="36"/>
        </w:rPr>
        <w:t xml:space="preserve">from </w:t>
      </w:r>
      <w:r w:rsidR="00722C6D" w:rsidRPr="00722C6D">
        <w:rPr>
          <w:rFonts w:ascii="Times New Roman" w:hAnsi="Times New Roman" w:cs="Times New Roman"/>
          <w:b/>
          <w:sz w:val="36"/>
          <w:szCs w:val="36"/>
          <w:lang w:val="en-GB"/>
        </w:rPr>
        <w:t>5</w:t>
      </w:r>
      <w:r w:rsidRPr="00722C6D">
        <w:rPr>
          <w:rFonts w:ascii="Times New Roman" w:hAnsi="Times New Roman" w:cs="Times New Roman"/>
          <w:b/>
          <w:sz w:val="36"/>
          <w:szCs w:val="36"/>
        </w:rPr>
        <w:t>,000</w:t>
      </w:r>
      <w:r w:rsidR="00722C6D" w:rsidRPr="00722C6D">
        <w:rPr>
          <w:rFonts w:ascii="Times New Roman" w:hAnsi="Times New Roman" w:cs="Times New Roman"/>
          <w:b/>
          <w:sz w:val="36"/>
          <w:szCs w:val="36"/>
          <w:lang w:val="en-GB"/>
        </w:rPr>
        <w:t xml:space="preserve"> rupees</w:t>
      </w:r>
      <w:r w:rsidRPr="00722C6D">
        <w:rPr>
          <w:rFonts w:ascii="Times New Roman" w:hAnsi="Times New Roman" w:cs="Times New Roman"/>
          <w:b/>
          <w:sz w:val="36"/>
          <w:szCs w:val="36"/>
        </w:rPr>
        <w:t xml:space="preserve"> (104 USD) </w:t>
      </w:r>
      <w:r w:rsidRPr="00722C6D">
        <w:rPr>
          <w:rFonts w:ascii="Times New Roman" w:hAnsi="Times New Roman" w:cs="Times New Roman"/>
          <w:sz w:val="36"/>
          <w:szCs w:val="36"/>
        </w:rPr>
        <w:t xml:space="preserve">to </w:t>
      </w:r>
      <w:r w:rsidRPr="00722C6D">
        <w:rPr>
          <w:rFonts w:ascii="Times New Roman" w:hAnsi="Times New Roman" w:cs="Times New Roman"/>
          <w:b/>
          <w:sz w:val="36"/>
          <w:szCs w:val="36"/>
        </w:rPr>
        <w:t>10,000</w:t>
      </w:r>
      <w:r w:rsidR="00435EC7">
        <w:rPr>
          <w:rFonts w:ascii="Times New Roman" w:hAnsi="Times New Roman" w:cs="Times New Roman"/>
          <w:b/>
          <w:sz w:val="36"/>
          <w:szCs w:val="36"/>
          <w:lang w:val="en-GB"/>
        </w:rPr>
        <w:t xml:space="preserve"> rupees</w:t>
      </w:r>
      <w:r w:rsidRPr="00722C6D">
        <w:rPr>
          <w:rFonts w:ascii="Times New Roman" w:hAnsi="Times New Roman" w:cs="Times New Roman"/>
          <w:b/>
          <w:sz w:val="36"/>
          <w:szCs w:val="36"/>
        </w:rPr>
        <w:t xml:space="preserve"> (208 USD)</w:t>
      </w:r>
      <w:r w:rsidRPr="00722C6D">
        <w:rPr>
          <w:rFonts w:ascii="Times New Roman" w:hAnsi="Times New Roman" w:cs="Times New Roman"/>
          <w:sz w:val="36"/>
          <w:szCs w:val="36"/>
        </w:rPr>
        <w:t xml:space="preserve"> for </w:t>
      </w:r>
      <w:r w:rsidRPr="004E4290">
        <w:rPr>
          <w:rFonts w:ascii="Times New Roman" w:hAnsi="Times New Roman" w:cs="Times New Roman"/>
          <w:sz w:val="36"/>
          <w:szCs w:val="36"/>
          <w:u w:val="single"/>
        </w:rPr>
        <w:t>wheelchairs</w:t>
      </w:r>
      <w:r w:rsidR="00320099">
        <w:rPr>
          <w:rFonts w:ascii="Times New Roman" w:hAnsi="Times New Roman" w:cs="Times New Roman"/>
          <w:sz w:val="36"/>
          <w:szCs w:val="36"/>
          <w:lang w:val="en-GB"/>
        </w:rPr>
        <w:t>;</w:t>
      </w:r>
    </w:p>
    <w:p w14:paraId="4D0D9B80" w14:textId="77777777" w:rsidR="00722C6D" w:rsidRDefault="00FF1518" w:rsidP="00722C6D">
      <w:pPr>
        <w:pStyle w:val="ListParagraph"/>
        <w:numPr>
          <w:ilvl w:val="0"/>
          <w:numId w:val="8"/>
        </w:numPr>
        <w:spacing w:line="480" w:lineRule="auto"/>
        <w:jc w:val="both"/>
        <w:rPr>
          <w:rFonts w:ascii="Times New Roman" w:hAnsi="Times New Roman" w:cs="Times New Roman"/>
          <w:sz w:val="36"/>
          <w:szCs w:val="36"/>
        </w:rPr>
      </w:pPr>
      <w:r w:rsidRPr="00FF1518">
        <w:rPr>
          <w:rFonts w:ascii="Times New Roman" w:hAnsi="Times New Roman" w:cs="Times New Roman"/>
          <w:sz w:val="36"/>
          <w:szCs w:val="36"/>
          <w:lang w:val="en-GB"/>
        </w:rPr>
        <w:t xml:space="preserve">from </w:t>
      </w:r>
      <w:r w:rsidRPr="00FF1518">
        <w:rPr>
          <w:rFonts w:ascii="Times New Roman" w:hAnsi="Times New Roman" w:cs="Times New Roman"/>
          <w:b/>
          <w:sz w:val="36"/>
          <w:szCs w:val="36"/>
          <w:lang w:val="en-GB"/>
        </w:rPr>
        <w:t>5,000 rupees (104 USD)</w:t>
      </w:r>
      <w:r w:rsidRPr="00FF1518">
        <w:rPr>
          <w:rFonts w:ascii="Times New Roman" w:hAnsi="Times New Roman" w:cs="Times New Roman"/>
          <w:sz w:val="36"/>
          <w:szCs w:val="36"/>
          <w:lang w:val="en-GB"/>
        </w:rPr>
        <w:t xml:space="preserve"> to </w:t>
      </w:r>
      <w:r w:rsidRPr="00FF1518">
        <w:rPr>
          <w:rFonts w:ascii="Times New Roman" w:hAnsi="Times New Roman" w:cs="Times New Roman"/>
          <w:b/>
          <w:sz w:val="36"/>
          <w:szCs w:val="36"/>
          <w:lang w:val="en-GB"/>
        </w:rPr>
        <w:t>10,000 rupees (208 USD)</w:t>
      </w:r>
      <w:r w:rsidRPr="00FF1518">
        <w:rPr>
          <w:rFonts w:ascii="Times New Roman" w:hAnsi="Times New Roman" w:cs="Times New Roman"/>
          <w:b/>
          <w:sz w:val="36"/>
          <w:szCs w:val="36"/>
          <w:u w:val="single"/>
          <w:lang w:val="en-GB"/>
        </w:rPr>
        <w:t xml:space="preserve"> </w:t>
      </w:r>
      <w:r w:rsidR="00FF38F4" w:rsidRPr="004E4290">
        <w:rPr>
          <w:rFonts w:ascii="Times New Roman" w:hAnsi="Times New Roman" w:cs="Times New Roman"/>
          <w:sz w:val="36"/>
          <w:szCs w:val="36"/>
          <w:u w:val="single"/>
        </w:rPr>
        <w:t>hearing aid</w:t>
      </w:r>
      <w:r>
        <w:rPr>
          <w:rFonts w:ascii="Times New Roman" w:hAnsi="Times New Roman" w:cs="Times New Roman"/>
          <w:sz w:val="36"/>
          <w:szCs w:val="36"/>
          <w:u w:val="single"/>
          <w:lang w:val="en-GB"/>
        </w:rPr>
        <w:t xml:space="preserve"> per </w:t>
      </w:r>
      <w:proofErr w:type="gramStart"/>
      <w:r>
        <w:rPr>
          <w:rFonts w:ascii="Times New Roman" w:hAnsi="Times New Roman" w:cs="Times New Roman"/>
          <w:sz w:val="36"/>
          <w:szCs w:val="36"/>
          <w:u w:val="single"/>
          <w:lang w:val="en-GB"/>
        </w:rPr>
        <w:t>ear</w:t>
      </w:r>
      <w:r w:rsidR="00FF38F4" w:rsidRPr="00722C6D">
        <w:rPr>
          <w:rFonts w:ascii="Times New Roman" w:hAnsi="Times New Roman" w:cs="Times New Roman"/>
          <w:sz w:val="36"/>
          <w:szCs w:val="36"/>
        </w:rPr>
        <w:t xml:space="preserve"> </w:t>
      </w:r>
      <w:r w:rsidR="00722C6D">
        <w:rPr>
          <w:rFonts w:ascii="Times New Roman" w:hAnsi="Times New Roman" w:cs="Times New Roman"/>
          <w:sz w:val="36"/>
          <w:szCs w:val="36"/>
          <w:lang w:val="en-GB"/>
        </w:rPr>
        <w:t>;</w:t>
      </w:r>
      <w:proofErr w:type="gramEnd"/>
    </w:p>
    <w:p w14:paraId="1E13594A" w14:textId="77777777" w:rsidR="00722C6D" w:rsidRDefault="00FF38F4" w:rsidP="00722C6D">
      <w:pPr>
        <w:pStyle w:val="ListParagraph"/>
        <w:numPr>
          <w:ilvl w:val="0"/>
          <w:numId w:val="8"/>
        </w:numPr>
        <w:spacing w:line="480" w:lineRule="auto"/>
        <w:jc w:val="both"/>
        <w:rPr>
          <w:rFonts w:ascii="Times New Roman" w:hAnsi="Times New Roman" w:cs="Times New Roman"/>
          <w:sz w:val="36"/>
          <w:szCs w:val="36"/>
        </w:rPr>
      </w:pPr>
      <w:r w:rsidRPr="00722C6D">
        <w:rPr>
          <w:rFonts w:ascii="Times New Roman" w:hAnsi="Times New Roman" w:cs="Times New Roman"/>
          <w:b/>
          <w:sz w:val="36"/>
          <w:szCs w:val="36"/>
        </w:rPr>
        <w:t xml:space="preserve">2,000 </w:t>
      </w:r>
      <w:r w:rsidR="00722C6D">
        <w:rPr>
          <w:rFonts w:ascii="Times New Roman" w:hAnsi="Times New Roman" w:cs="Times New Roman"/>
          <w:b/>
          <w:sz w:val="36"/>
          <w:szCs w:val="36"/>
          <w:lang w:val="en-GB"/>
        </w:rPr>
        <w:t xml:space="preserve">rupees </w:t>
      </w:r>
      <w:r w:rsidRPr="00722C6D">
        <w:rPr>
          <w:rFonts w:ascii="Times New Roman" w:hAnsi="Times New Roman" w:cs="Times New Roman"/>
          <w:b/>
          <w:sz w:val="36"/>
          <w:szCs w:val="36"/>
        </w:rPr>
        <w:t>(42 USD)</w:t>
      </w:r>
      <w:r w:rsidRPr="00722C6D">
        <w:rPr>
          <w:rFonts w:ascii="Times New Roman" w:hAnsi="Times New Roman" w:cs="Times New Roman"/>
          <w:sz w:val="36"/>
          <w:szCs w:val="36"/>
        </w:rPr>
        <w:t xml:space="preserve"> to </w:t>
      </w:r>
      <w:r w:rsidRPr="00722C6D">
        <w:rPr>
          <w:rFonts w:ascii="Times New Roman" w:hAnsi="Times New Roman" w:cs="Times New Roman"/>
          <w:b/>
          <w:sz w:val="36"/>
          <w:szCs w:val="36"/>
        </w:rPr>
        <w:t xml:space="preserve">5,000 </w:t>
      </w:r>
      <w:r w:rsidR="00722C6D">
        <w:rPr>
          <w:rFonts w:ascii="Times New Roman" w:hAnsi="Times New Roman" w:cs="Times New Roman"/>
          <w:b/>
          <w:sz w:val="36"/>
          <w:szCs w:val="36"/>
          <w:lang w:val="en-GB"/>
        </w:rPr>
        <w:t xml:space="preserve">rupees </w:t>
      </w:r>
      <w:r w:rsidRPr="00722C6D">
        <w:rPr>
          <w:rFonts w:ascii="Times New Roman" w:hAnsi="Times New Roman" w:cs="Times New Roman"/>
          <w:b/>
          <w:sz w:val="36"/>
          <w:szCs w:val="36"/>
        </w:rPr>
        <w:t>(104 USD)</w:t>
      </w:r>
      <w:r w:rsidRPr="00722C6D">
        <w:rPr>
          <w:rFonts w:ascii="Times New Roman" w:hAnsi="Times New Roman" w:cs="Times New Roman"/>
          <w:sz w:val="36"/>
          <w:szCs w:val="36"/>
        </w:rPr>
        <w:t xml:space="preserve"> for spectacles. </w:t>
      </w:r>
    </w:p>
    <w:p w14:paraId="675532EA" w14:textId="77777777" w:rsidR="00FF38F4" w:rsidRPr="00722C6D" w:rsidRDefault="00FF38F4" w:rsidP="00722C6D">
      <w:pPr>
        <w:pStyle w:val="ListParagraph"/>
        <w:spacing w:line="480" w:lineRule="auto"/>
        <w:jc w:val="both"/>
        <w:rPr>
          <w:rFonts w:ascii="Times New Roman" w:hAnsi="Times New Roman" w:cs="Times New Roman"/>
          <w:sz w:val="36"/>
          <w:szCs w:val="36"/>
        </w:rPr>
      </w:pPr>
      <w:r w:rsidRPr="00722C6D">
        <w:rPr>
          <w:rFonts w:ascii="Times New Roman" w:hAnsi="Times New Roman" w:cs="Times New Roman"/>
          <w:sz w:val="36"/>
          <w:szCs w:val="36"/>
        </w:rPr>
        <w:t xml:space="preserve">The income threshold has increased from </w:t>
      </w:r>
      <w:r w:rsidRPr="00722C6D">
        <w:rPr>
          <w:rFonts w:ascii="Times New Roman" w:hAnsi="Times New Roman" w:cs="Times New Roman"/>
          <w:b/>
          <w:sz w:val="36"/>
          <w:szCs w:val="36"/>
        </w:rPr>
        <w:t xml:space="preserve">30, 000 </w:t>
      </w:r>
      <w:r w:rsidR="00722C6D">
        <w:rPr>
          <w:rFonts w:ascii="Times New Roman" w:hAnsi="Times New Roman" w:cs="Times New Roman"/>
          <w:b/>
          <w:sz w:val="36"/>
          <w:szCs w:val="36"/>
          <w:lang w:val="en-GB"/>
        </w:rPr>
        <w:t xml:space="preserve">rupees </w:t>
      </w:r>
      <w:r w:rsidRPr="00722C6D">
        <w:rPr>
          <w:rFonts w:ascii="Times New Roman" w:hAnsi="Times New Roman" w:cs="Times New Roman"/>
          <w:b/>
          <w:sz w:val="36"/>
          <w:szCs w:val="36"/>
        </w:rPr>
        <w:t>(625 USD)</w:t>
      </w:r>
      <w:r w:rsidRPr="00722C6D">
        <w:rPr>
          <w:rFonts w:ascii="Times New Roman" w:hAnsi="Times New Roman" w:cs="Times New Roman"/>
          <w:sz w:val="36"/>
          <w:szCs w:val="36"/>
        </w:rPr>
        <w:t xml:space="preserve"> to </w:t>
      </w:r>
      <w:r w:rsidRPr="00722C6D">
        <w:rPr>
          <w:rFonts w:ascii="Times New Roman" w:hAnsi="Times New Roman" w:cs="Times New Roman"/>
          <w:b/>
          <w:sz w:val="36"/>
          <w:szCs w:val="36"/>
        </w:rPr>
        <w:t>35,000</w:t>
      </w:r>
      <w:r w:rsidR="00722C6D">
        <w:rPr>
          <w:rFonts w:ascii="Times New Roman" w:hAnsi="Times New Roman" w:cs="Times New Roman"/>
          <w:b/>
          <w:sz w:val="36"/>
          <w:szCs w:val="36"/>
          <w:lang w:val="en-GB"/>
        </w:rPr>
        <w:t xml:space="preserve"> rupees</w:t>
      </w:r>
      <w:r w:rsidRPr="00722C6D">
        <w:rPr>
          <w:rFonts w:ascii="Times New Roman" w:hAnsi="Times New Roman" w:cs="Times New Roman"/>
          <w:b/>
          <w:sz w:val="36"/>
          <w:szCs w:val="36"/>
        </w:rPr>
        <w:t xml:space="preserve"> (729 USD) </w:t>
      </w:r>
      <w:r w:rsidRPr="00722C6D">
        <w:rPr>
          <w:rFonts w:ascii="Times New Roman" w:hAnsi="Times New Roman" w:cs="Times New Roman"/>
          <w:sz w:val="36"/>
          <w:szCs w:val="36"/>
        </w:rPr>
        <w:t xml:space="preserve">so as to extend this assistance to more persons with disabilities, thus encouraging personal mobility at an affordable cost. </w:t>
      </w:r>
    </w:p>
    <w:p w14:paraId="4A8F1C57" w14:textId="77777777" w:rsidR="00FF38F4" w:rsidRPr="00FF38F4" w:rsidRDefault="00FF38F4" w:rsidP="00FF38F4">
      <w:pPr>
        <w:spacing w:line="480" w:lineRule="auto"/>
        <w:jc w:val="both"/>
        <w:rPr>
          <w:rFonts w:ascii="Times New Roman" w:hAnsi="Times New Roman" w:cs="Times New Roman"/>
          <w:sz w:val="36"/>
          <w:szCs w:val="36"/>
        </w:rPr>
      </w:pPr>
    </w:p>
    <w:p w14:paraId="6F3F0D92" w14:textId="77777777" w:rsidR="00FF38F4" w:rsidRPr="00C44A72" w:rsidRDefault="00FF38F4" w:rsidP="00C44A72">
      <w:pPr>
        <w:pStyle w:val="ListParagraph"/>
        <w:numPr>
          <w:ilvl w:val="0"/>
          <w:numId w:val="4"/>
        </w:numPr>
        <w:spacing w:line="480" w:lineRule="auto"/>
        <w:jc w:val="both"/>
        <w:rPr>
          <w:rFonts w:ascii="Times New Roman" w:hAnsi="Times New Roman" w:cs="Times New Roman"/>
          <w:sz w:val="36"/>
          <w:szCs w:val="36"/>
        </w:rPr>
      </w:pPr>
      <w:r w:rsidRPr="00C44A72">
        <w:rPr>
          <w:rFonts w:ascii="Times New Roman" w:hAnsi="Times New Roman" w:cs="Times New Roman"/>
          <w:sz w:val="36"/>
          <w:szCs w:val="36"/>
        </w:rPr>
        <w:lastRenderedPageBreak/>
        <w:t>Concerning employment of persons with disabilities, in the past, under the previous legislation, only the private sector had a legal obligation to employ persons with disabilities. The new legislation creates a level playing field by imposing employment quotas on both  the public and private sectors .</w:t>
      </w:r>
    </w:p>
    <w:p w14:paraId="60F87D51" w14:textId="77777777" w:rsidR="00FF38F4" w:rsidRPr="00FF38F4" w:rsidRDefault="00FF38F4" w:rsidP="00FF38F4">
      <w:pPr>
        <w:spacing w:line="480" w:lineRule="auto"/>
        <w:jc w:val="both"/>
        <w:rPr>
          <w:rFonts w:ascii="Times New Roman" w:hAnsi="Times New Roman" w:cs="Times New Roman"/>
          <w:sz w:val="36"/>
          <w:szCs w:val="36"/>
        </w:rPr>
      </w:pPr>
    </w:p>
    <w:p w14:paraId="37EC8031" w14:textId="77777777" w:rsidR="00FF38F4" w:rsidRPr="006F26B6" w:rsidRDefault="00FF38F4" w:rsidP="006F26B6">
      <w:pPr>
        <w:pStyle w:val="ListParagraph"/>
        <w:numPr>
          <w:ilvl w:val="0"/>
          <w:numId w:val="4"/>
        </w:numPr>
        <w:spacing w:line="480" w:lineRule="auto"/>
        <w:jc w:val="both"/>
        <w:rPr>
          <w:rFonts w:ascii="Times New Roman" w:hAnsi="Times New Roman" w:cs="Times New Roman"/>
          <w:sz w:val="36"/>
          <w:szCs w:val="36"/>
        </w:rPr>
      </w:pPr>
      <w:r w:rsidRPr="006F26B6">
        <w:rPr>
          <w:rFonts w:ascii="Times New Roman" w:hAnsi="Times New Roman" w:cs="Times New Roman"/>
          <w:sz w:val="36"/>
          <w:szCs w:val="36"/>
        </w:rPr>
        <w:t xml:space="preserve">From now on, any organization employing </w:t>
      </w:r>
      <w:r w:rsidRPr="006F26B6">
        <w:rPr>
          <w:rFonts w:ascii="Times New Roman" w:hAnsi="Times New Roman" w:cs="Times New Roman"/>
          <w:b/>
          <w:sz w:val="36"/>
          <w:szCs w:val="36"/>
        </w:rPr>
        <w:t>50 to 100</w:t>
      </w:r>
      <w:r w:rsidRPr="006F26B6">
        <w:rPr>
          <w:rFonts w:ascii="Times New Roman" w:hAnsi="Times New Roman" w:cs="Times New Roman"/>
          <w:sz w:val="36"/>
          <w:szCs w:val="36"/>
        </w:rPr>
        <w:t xml:space="preserve"> employees must employ at least </w:t>
      </w:r>
      <w:r w:rsidRPr="006F26B6">
        <w:rPr>
          <w:rFonts w:ascii="Times New Roman" w:hAnsi="Times New Roman" w:cs="Times New Roman"/>
          <w:b/>
          <w:sz w:val="36"/>
          <w:szCs w:val="36"/>
        </w:rPr>
        <w:t>one</w:t>
      </w:r>
      <w:r w:rsidRPr="006F26B6">
        <w:rPr>
          <w:rFonts w:ascii="Times New Roman" w:hAnsi="Times New Roman" w:cs="Times New Roman"/>
          <w:sz w:val="36"/>
          <w:szCs w:val="36"/>
        </w:rPr>
        <w:t xml:space="preserve"> person with a disability. For any organization with </w:t>
      </w:r>
      <w:r w:rsidRPr="006F26B6">
        <w:rPr>
          <w:rFonts w:ascii="Times New Roman" w:hAnsi="Times New Roman" w:cs="Times New Roman"/>
          <w:b/>
          <w:sz w:val="36"/>
          <w:szCs w:val="36"/>
        </w:rPr>
        <w:t>101 to 200</w:t>
      </w:r>
      <w:r w:rsidRPr="006F26B6">
        <w:rPr>
          <w:rFonts w:ascii="Times New Roman" w:hAnsi="Times New Roman" w:cs="Times New Roman"/>
          <w:sz w:val="36"/>
          <w:szCs w:val="36"/>
        </w:rPr>
        <w:t xml:space="preserve"> employees, at least two persons with a disability must be employed. The quota is set at least </w:t>
      </w:r>
      <w:r w:rsidRPr="006F26B6">
        <w:rPr>
          <w:rFonts w:ascii="Times New Roman" w:hAnsi="Times New Roman" w:cs="Times New Roman"/>
          <w:b/>
          <w:sz w:val="36"/>
          <w:szCs w:val="36"/>
        </w:rPr>
        <w:t>3%</w:t>
      </w:r>
      <w:r w:rsidRPr="006F26B6">
        <w:rPr>
          <w:rFonts w:ascii="Times New Roman" w:hAnsi="Times New Roman" w:cs="Times New Roman"/>
          <w:sz w:val="36"/>
          <w:szCs w:val="36"/>
        </w:rPr>
        <w:t xml:space="preserve"> for all employers with </w:t>
      </w:r>
      <w:r w:rsidRPr="006F26B6">
        <w:rPr>
          <w:rFonts w:ascii="Times New Roman" w:hAnsi="Times New Roman" w:cs="Times New Roman"/>
          <w:b/>
          <w:sz w:val="36"/>
          <w:szCs w:val="36"/>
        </w:rPr>
        <w:t>201 employees or more</w:t>
      </w:r>
      <w:r w:rsidRPr="006F26B6">
        <w:rPr>
          <w:rFonts w:ascii="Times New Roman" w:hAnsi="Times New Roman" w:cs="Times New Roman"/>
          <w:sz w:val="36"/>
          <w:szCs w:val="36"/>
        </w:rPr>
        <w:t xml:space="preserve">. We firmly believe that this change in policy will have a positive impact on the employability of persons with disabilities. </w:t>
      </w:r>
    </w:p>
    <w:p w14:paraId="06FEA3A2" w14:textId="77777777" w:rsidR="00FF38F4" w:rsidRPr="006F26B6" w:rsidRDefault="00FF38F4" w:rsidP="006F26B6">
      <w:pPr>
        <w:pStyle w:val="ListParagraph"/>
        <w:numPr>
          <w:ilvl w:val="0"/>
          <w:numId w:val="4"/>
        </w:numPr>
        <w:spacing w:line="480" w:lineRule="auto"/>
        <w:jc w:val="both"/>
        <w:rPr>
          <w:rFonts w:ascii="Times New Roman" w:hAnsi="Times New Roman" w:cs="Times New Roman"/>
          <w:sz w:val="36"/>
          <w:szCs w:val="36"/>
        </w:rPr>
      </w:pPr>
      <w:r w:rsidRPr="006F26B6">
        <w:rPr>
          <w:rFonts w:ascii="Times New Roman" w:hAnsi="Times New Roman" w:cs="Times New Roman"/>
          <w:sz w:val="36"/>
          <w:szCs w:val="36"/>
        </w:rPr>
        <w:lastRenderedPageBreak/>
        <w:t>With the forthcoming proclamation of the Act</w:t>
      </w:r>
      <w:r w:rsidR="006C3661">
        <w:rPr>
          <w:rFonts w:ascii="Times New Roman" w:hAnsi="Times New Roman" w:cs="Times New Roman"/>
          <w:sz w:val="36"/>
          <w:szCs w:val="36"/>
          <w:lang w:val="en-GB"/>
        </w:rPr>
        <w:t xml:space="preserve">, </w:t>
      </w:r>
      <w:r w:rsidRPr="006F26B6">
        <w:rPr>
          <w:rFonts w:ascii="Times New Roman" w:hAnsi="Times New Roman" w:cs="Times New Roman"/>
          <w:sz w:val="36"/>
          <w:szCs w:val="36"/>
        </w:rPr>
        <w:t xml:space="preserve">a new </w:t>
      </w:r>
      <w:r w:rsidRPr="00886EB3">
        <w:rPr>
          <w:rFonts w:ascii="Times New Roman" w:hAnsi="Times New Roman" w:cs="Times New Roman"/>
          <w:b/>
          <w:sz w:val="36"/>
          <w:szCs w:val="36"/>
        </w:rPr>
        <w:t>Disability Action Plan 2025-2030</w:t>
      </w:r>
      <w:r w:rsidRPr="006F26B6">
        <w:rPr>
          <w:rFonts w:ascii="Times New Roman" w:hAnsi="Times New Roman" w:cs="Times New Roman"/>
          <w:sz w:val="36"/>
          <w:szCs w:val="36"/>
        </w:rPr>
        <w:t xml:space="preserve"> will be devised. This Action plan would offer a blueprint for change in mindset and would set sustainable goals, benchmarks and indicators to move forward in</w:t>
      </w:r>
      <w:r w:rsidR="006C3661">
        <w:rPr>
          <w:rFonts w:ascii="Times New Roman" w:hAnsi="Times New Roman" w:cs="Times New Roman"/>
          <w:sz w:val="36"/>
          <w:szCs w:val="36"/>
          <w:lang w:val="en-GB"/>
        </w:rPr>
        <w:t xml:space="preserve"> an</w:t>
      </w:r>
      <w:r w:rsidRPr="006F26B6">
        <w:rPr>
          <w:rFonts w:ascii="Times New Roman" w:hAnsi="Times New Roman" w:cs="Times New Roman"/>
          <w:sz w:val="36"/>
          <w:szCs w:val="36"/>
        </w:rPr>
        <w:t xml:space="preserve"> all-inclusive manner. Consultations with key stakeholders including NGOs and the private sector will be held to garner their engagement in the elaboration and implementation of the Action Plan. </w:t>
      </w:r>
    </w:p>
    <w:p w14:paraId="71D82A6E" w14:textId="77777777" w:rsidR="00FF38F4" w:rsidRPr="00FF38F4" w:rsidRDefault="00FF38F4" w:rsidP="00FF38F4">
      <w:pPr>
        <w:spacing w:line="480" w:lineRule="auto"/>
        <w:jc w:val="both"/>
        <w:rPr>
          <w:rFonts w:ascii="Times New Roman" w:hAnsi="Times New Roman" w:cs="Times New Roman"/>
          <w:sz w:val="36"/>
          <w:szCs w:val="36"/>
        </w:rPr>
      </w:pPr>
    </w:p>
    <w:p w14:paraId="0CE0C117" w14:textId="77777777" w:rsidR="00FF38F4" w:rsidRPr="00B0490A" w:rsidRDefault="00FF38F4" w:rsidP="00B0490A">
      <w:pPr>
        <w:pStyle w:val="ListParagraph"/>
        <w:numPr>
          <w:ilvl w:val="0"/>
          <w:numId w:val="4"/>
        </w:numPr>
        <w:spacing w:line="480" w:lineRule="auto"/>
        <w:jc w:val="both"/>
        <w:rPr>
          <w:rFonts w:ascii="Times New Roman" w:hAnsi="Times New Roman" w:cs="Times New Roman"/>
          <w:sz w:val="36"/>
          <w:szCs w:val="36"/>
        </w:rPr>
      </w:pPr>
      <w:r w:rsidRPr="00B0490A">
        <w:rPr>
          <w:rFonts w:ascii="Times New Roman" w:hAnsi="Times New Roman" w:cs="Times New Roman"/>
          <w:sz w:val="36"/>
          <w:szCs w:val="36"/>
        </w:rPr>
        <w:t xml:space="preserve">Additionally, the National Women’s Council, the National Women’s Entrepreneur Council and a Forum of Women with Disabilities provide a platform for women to contribute to policies and action plans for their empowerment. </w:t>
      </w:r>
    </w:p>
    <w:p w14:paraId="255C3E0A" w14:textId="77777777" w:rsidR="00FF38F4" w:rsidRPr="00FF38F4" w:rsidRDefault="00FF38F4" w:rsidP="00FF38F4">
      <w:pPr>
        <w:spacing w:line="480" w:lineRule="auto"/>
        <w:jc w:val="both"/>
        <w:rPr>
          <w:rFonts w:ascii="Times New Roman" w:hAnsi="Times New Roman" w:cs="Times New Roman"/>
          <w:sz w:val="36"/>
          <w:szCs w:val="36"/>
        </w:rPr>
      </w:pPr>
    </w:p>
    <w:p w14:paraId="5EC4BF53" w14:textId="77777777" w:rsidR="00FF38F4" w:rsidRDefault="00E32FC5" w:rsidP="005B031C">
      <w:pPr>
        <w:pStyle w:val="ListParagraph"/>
        <w:numPr>
          <w:ilvl w:val="0"/>
          <w:numId w:val="4"/>
        </w:numPr>
        <w:spacing w:line="480" w:lineRule="auto"/>
        <w:jc w:val="both"/>
        <w:rPr>
          <w:rFonts w:ascii="Times New Roman" w:hAnsi="Times New Roman" w:cs="Times New Roman"/>
          <w:sz w:val="36"/>
          <w:szCs w:val="36"/>
        </w:rPr>
      </w:pPr>
      <w:r w:rsidRPr="005B031C">
        <w:rPr>
          <w:rFonts w:ascii="Times New Roman" w:hAnsi="Times New Roman" w:cs="Times New Roman"/>
          <w:sz w:val="36"/>
          <w:szCs w:val="36"/>
        </w:rPr>
        <w:lastRenderedPageBreak/>
        <w:t xml:space="preserve">Access and mobility of persons with disabilities, as per </w:t>
      </w:r>
      <w:r w:rsidRPr="006A0689">
        <w:rPr>
          <w:rFonts w:ascii="Times New Roman" w:hAnsi="Times New Roman" w:cs="Times New Roman"/>
          <w:b/>
          <w:sz w:val="36"/>
          <w:szCs w:val="36"/>
        </w:rPr>
        <w:t>Article 9</w:t>
      </w:r>
      <w:r w:rsidRPr="005B031C">
        <w:rPr>
          <w:rFonts w:ascii="Times New Roman" w:hAnsi="Times New Roman" w:cs="Times New Roman"/>
          <w:sz w:val="36"/>
          <w:szCs w:val="36"/>
        </w:rPr>
        <w:t xml:space="preserve"> of the Convention are of key importance for the Mauritius Government.</w:t>
      </w:r>
    </w:p>
    <w:p w14:paraId="3CECCE1C" w14:textId="77777777" w:rsidR="00F11BDC" w:rsidRPr="005B031C" w:rsidRDefault="00F11BDC" w:rsidP="00F11BDC">
      <w:pPr>
        <w:pStyle w:val="ListParagraph"/>
        <w:spacing w:line="480" w:lineRule="auto"/>
        <w:jc w:val="both"/>
        <w:rPr>
          <w:rFonts w:ascii="Times New Roman" w:hAnsi="Times New Roman" w:cs="Times New Roman"/>
          <w:sz w:val="36"/>
          <w:szCs w:val="36"/>
        </w:rPr>
      </w:pPr>
    </w:p>
    <w:p w14:paraId="63ABE4C8" w14:textId="77777777" w:rsidR="00415292" w:rsidRDefault="00FF38F4" w:rsidP="00415292">
      <w:pPr>
        <w:pStyle w:val="ListParagraph"/>
        <w:numPr>
          <w:ilvl w:val="0"/>
          <w:numId w:val="4"/>
        </w:numPr>
        <w:spacing w:line="480" w:lineRule="auto"/>
        <w:jc w:val="both"/>
        <w:rPr>
          <w:rFonts w:ascii="Times New Roman" w:hAnsi="Times New Roman" w:cs="Times New Roman"/>
          <w:sz w:val="36"/>
          <w:szCs w:val="36"/>
        </w:rPr>
      </w:pPr>
      <w:r w:rsidRPr="006A0689">
        <w:rPr>
          <w:rFonts w:ascii="Times New Roman" w:hAnsi="Times New Roman" w:cs="Times New Roman"/>
          <w:sz w:val="36"/>
          <w:szCs w:val="36"/>
        </w:rPr>
        <w:t xml:space="preserve">Improvements have been made to the public transport, including through the acquisition of </w:t>
      </w:r>
      <w:r w:rsidRPr="00F11BDC">
        <w:rPr>
          <w:rFonts w:ascii="Times New Roman" w:hAnsi="Times New Roman" w:cs="Times New Roman"/>
          <w:b/>
          <w:sz w:val="36"/>
          <w:szCs w:val="36"/>
        </w:rPr>
        <w:t>534</w:t>
      </w:r>
      <w:r w:rsidRPr="006A0689">
        <w:rPr>
          <w:rFonts w:ascii="Times New Roman" w:hAnsi="Times New Roman" w:cs="Times New Roman"/>
          <w:sz w:val="36"/>
          <w:szCs w:val="36"/>
        </w:rPr>
        <w:t xml:space="preserve"> semi low-floor buses out of a fleet of </w:t>
      </w:r>
      <w:r w:rsidRPr="00F11BDC">
        <w:rPr>
          <w:rFonts w:ascii="Times New Roman" w:hAnsi="Times New Roman" w:cs="Times New Roman"/>
          <w:b/>
          <w:sz w:val="36"/>
          <w:szCs w:val="36"/>
        </w:rPr>
        <w:t>2,000</w:t>
      </w:r>
      <w:r w:rsidRPr="006A0689">
        <w:rPr>
          <w:rFonts w:ascii="Times New Roman" w:hAnsi="Times New Roman" w:cs="Times New Roman"/>
          <w:sz w:val="36"/>
          <w:szCs w:val="36"/>
        </w:rPr>
        <w:t xml:space="preserve">. We hope to see further progress through the </w:t>
      </w:r>
      <w:r w:rsidRPr="00EE19BA">
        <w:rPr>
          <w:rFonts w:ascii="Times New Roman" w:hAnsi="Times New Roman" w:cs="Times New Roman"/>
          <w:b/>
          <w:sz w:val="36"/>
          <w:szCs w:val="36"/>
        </w:rPr>
        <w:t>Bus Modernisation Scheme</w:t>
      </w:r>
      <w:r w:rsidRPr="006A0689">
        <w:rPr>
          <w:rFonts w:ascii="Times New Roman" w:hAnsi="Times New Roman" w:cs="Times New Roman"/>
          <w:sz w:val="36"/>
          <w:szCs w:val="36"/>
        </w:rPr>
        <w:t>.</w:t>
      </w:r>
    </w:p>
    <w:p w14:paraId="5474B9FA" w14:textId="77777777" w:rsidR="00415292" w:rsidRPr="00415292" w:rsidRDefault="00415292" w:rsidP="00415292">
      <w:pPr>
        <w:pStyle w:val="ListParagraph"/>
        <w:rPr>
          <w:rFonts w:ascii="Times New Roman" w:hAnsi="Times New Roman" w:cs="Times New Roman"/>
          <w:sz w:val="36"/>
          <w:szCs w:val="36"/>
        </w:rPr>
      </w:pPr>
    </w:p>
    <w:p w14:paraId="1D0F8630" w14:textId="77777777" w:rsidR="00FC051A" w:rsidRDefault="00415292" w:rsidP="00415292">
      <w:pPr>
        <w:pStyle w:val="ListParagraph"/>
        <w:numPr>
          <w:ilvl w:val="0"/>
          <w:numId w:val="4"/>
        </w:numPr>
        <w:spacing w:line="480" w:lineRule="auto"/>
        <w:jc w:val="both"/>
        <w:rPr>
          <w:rFonts w:ascii="Times New Roman" w:hAnsi="Times New Roman" w:cs="Times New Roman"/>
          <w:sz w:val="36"/>
          <w:szCs w:val="36"/>
        </w:rPr>
      </w:pPr>
      <w:r>
        <w:rPr>
          <w:rFonts w:ascii="Times New Roman" w:hAnsi="Times New Roman" w:cs="Times New Roman"/>
          <w:sz w:val="36"/>
          <w:szCs w:val="36"/>
          <w:lang w:val="en-GB"/>
        </w:rPr>
        <w:t>T</w:t>
      </w:r>
      <w:r w:rsidR="00FF38F4" w:rsidRPr="00415292">
        <w:rPr>
          <w:rFonts w:ascii="Times New Roman" w:hAnsi="Times New Roman" w:cs="Times New Roman"/>
          <w:sz w:val="36"/>
          <w:szCs w:val="36"/>
        </w:rPr>
        <w:t xml:space="preserve">he introduction of Metro Express </w:t>
      </w:r>
      <w:r>
        <w:rPr>
          <w:rFonts w:ascii="Times New Roman" w:hAnsi="Times New Roman" w:cs="Times New Roman"/>
          <w:sz w:val="36"/>
          <w:szCs w:val="36"/>
          <w:lang w:val="en-GB"/>
        </w:rPr>
        <w:t xml:space="preserve">has made the </w:t>
      </w:r>
      <w:r w:rsidR="00FF38F4" w:rsidRPr="00415292">
        <w:rPr>
          <w:rFonts w:ascii="Times New Roman" w:hAnsi="Times New Roman" w:cs="Times New Roman"/>
          <w:sz w:val="36"/>
          <w:szCs w:val="36"/>
        </w:rPr>
        <w:t>public transport s</w:t>
      </w:r>
      <w:proofErr w:type="spellStart"/>
      <w:r>
        <w:rPr>
          <w:rFonts w:ascii="Times New Roman" w:hAnsi="Times New Roman" w:cs="Times New Roman"/>
          <w:sz w:val="36"/>
          <w:szCs w:val="36"/>
          <w:lang w:val="en-GB"/>
        </w:rPr>
        <w:t>ystem</w:t>
      </w:r>
      <w:proofErr w:type="spellEnd"/>
      <w:r>
        <w:rPr>
          <w:rFonts w:ascii="Times New Roman" w:hAnsi="Times New Roman" w:cs="Times New Roman"/>
          <w:sz w:val="36"/>
          <w:szCs w:val="36"/>
          <w:lang w:val="en-GB"/>
        </w:rPr>
        <w:t xml:space="preserve"> more user-friendly.</w:t>
      </w:r>
      <w:r w:rsidR="00FF38F4" w:rsidRPr="00415292">
        <w:rPr>
          <w:rFonts w:ascii="Times New Roman" w:hAnsi="Times New Roman" w:cs="Times New Roman"/>
          <w:sz w:val="36"/>
          <w:szCs w:val="36"/>
        </w:rPr>
        <w:t xml:space="preserve"> </w:t>
      </w:r>
      <w:r>
        <w:rPr>
          <w:rFonts w:ascii="Times New Roman" w:hAnsi="Times New Roman" w:cs="Times New Roman"/>
          <w:sz w:val="36"/>
          <w:szCs w:val="36"/>
          <w:lang w:val="en-GB"/>
        </w:rPr>
        <w:t>T</w:t>
      </w:r>
      <w:r w:rsidR="00FF38F4" w:rsidRPr="00415292">
        <w:rPr>
          <w:rFonts w:ascii="Times New Roman" w:hAnsi="Times New Roman" w:cs="Times New Roman"/>
          <w:sz w:val="36"/>
          <w:szCs w:val="36"/>
        </w:rPr>
        <w:t xml:space="preserve">he Light-Rail Vehicle and its stations have been equipped with systems such as passenger information displays, passenger announcement systems, Emergency Help Telephone Systems to assist persons with disabilities. </w:t>
      </w:r>
    </w:p>
    <w:p w14:paraId="779B9528" w14:textId="77777777" w:rsidR="002E33BC" w:rsidRPr="002E33BC" w:rsidRDefault="002E33BC" w:rsidP="002E33BC">
      <w:pPr>
        <w:pStyle w:val="ListParagraph"/>
        <w:rPr>
          <w:rFonts w:ascii="Times New Roman" w:hAnsi="Times New Roman" w:cs="Times New Roman"/>
          <w:sz w:val="36"/>
          <w:szCs w:val="36"/>
        </w:rPr>
      </w:pPr>
    </w:p>
    <w:p w14:paraId="26B628CD" w14:textId="77777777" w:rsidR="002E33BC" w:rsidRPr="00415292" w:rsidRDefault="002E33BC" w:rsidP="002E33BC">
      <w:pPr>
        <w:pStyle w:val="ListParagraph"/>
        <w:spacing w:line="480" w:lineRule="auto"/>
        <w:jc w:val="both"/>
        <w:rPr>
          <w:rFonts w:ascii="Times New Roman" w:hAnsi="Times New Roman" w:cs="Times New Roman"/>
          <w:sz w:val="36"/>
          <w:szCs w:val="36"/>
        </w:rPr>
      </w:pPr>
    </w:p>
    <w:p w14:paraId="35481152" w14:textId="77777777" w:rsidR="00FC051A" w:rsidRPr="00FC051A" w:rsidRDefault="00FC051A" w:rsidP="00FC051A">
      <w:pPr>
        <w:pStyle w:val="ListParagraph"/>
        <w:rPr>
          <w:rFonts w:ascii="Times New Roman" w:hAnsi="Times New Roman" w:cs="Times New Roman"/>
          <w:sz w:val="36"/>
          <w:szCs w:val="36"/>
        </w:rPr>
      </w:pPr>
    </w:p>
    <w:p w14:paraId="28CD5041" w14:textId="77777777" w:rsidR="00515DEA" w:rsidRDefault="00FF38F4" w:rsidP="00515DEA">
      <w:pPr>
        <w:pStyle w:val="ListParagraph"/>
        <w:numPr>
          <w:ilvl w:val="0"/>
          <w:numId w:val="4"/>
        </w:numPr>
        <w:spacing w:line="480" w:lineRule="auto"/>
        <w:jc w:val="both"/>
        <w:rPr>
          <w:rFonts w:ascii="Times New Roman" w:hAnsi="Times New Roman" w:cs="Times New Roman"/>
          <w:sz w:val="36"/>
          <w:szCs w:val="36"/>
        </w:rPr>
      </w:pPr>
      <w:r w:rsidRPr="00FC051A">
        <w:rPr>
          <w:rFonts w:ascii="Times New Roman" w:hAnsi="Times New Roman" w:cs="Times New Roman"/>
          <w:sz w:val="36"/>
          <w:szCs w:val="36"/>
        </w:rPr>
        <w:lastRenderedPageBreak/>
        <w:t>Persons with disabilities benefit from free travel. Furthermore, to promote easy access to public places like shopping cent</w:t>
      </w:r>
      <w:r w:rsidR="00F0312B">
        <w:rPr>
          <w:rFonts w:ascii="Times New Roman" w:hAnsi="Times New Roman" w:cs="Times New Roman"/>
          <w:sz w:val="36"/>
          <w:szCs w:val="36"/>
          <w:lang w:val="en-GB"/>
        </w:rPr>
        <w:t>res</w:t>
      </w:r>
      <w:r w:rsidRPr="00FC051A">
        <w:rPr>
          <w:rFonts w:ascii="Times New Roman" w:hAnsi="Times New Roman" w:cs="Times New Roman"/>
          <w:sz w:val="36"/>
          <w:szCs w:val="36"/>
        </w:rPr>
        <w:t xml:space="preserve"> and banks,  my Ministry provides free parking coupons to persons with severe mobility impairments.</w:t>
      </w:r>
    </w:p>
    <w:p w14:paraId="678CA2CE" w14:textId="77777777" w:rsidR="00515DEA" w:rsidRDefault="00515DEA" w:rsidP="00515DEA">
      <w:pPr>
        <w:pStyle w:val="ListParagraph"/>
        <w:spacing w:line="480" w:lineRule="auto"/>
        <w:jc w:val="both"/>
        <w:rPr>
          <w:rFonts w:ascii="Times New Roman" w:hAnsi="Times New Roman" w:cs="Times New Roman"/>
          <w:sz w:val="36"/>
          <w:szCs w:val="36"/>
        </w:rPr>
      </w:pPr>
    </w:p>
    <w:p w14:paraId="194EA6D5" w14:textId="77777777" w:rsidR="00FF38F4" w:rsidRPr="00515DEA" w:rsidRDefault="00FF38F4" w:rsidP="00515DEA">
      <w:pPr>
        <w:pStyle w:val="ListParagraph"/>
        <w:numPr>
          <w:ilvl w:val="0"/>
          <w:numId w:val="4"/>
        </w:numPr>
        <w:spacing w:line="480" w:lineRule="auto"/>
        <w:jc w:val="both"/>
        <w:rPr>
          <w:rFonts w:ascii="Times New Roman" w:hAnsi="Times New Roman" w:cs="Times New Roman"/>
          <w:sz w:val="36"/>
          <w:szCs w:val="36"/>
        </w:rPr>
      </w:pPr>
      <w:r w:rsidRPr="00515DEA">
        <w:rPr>
          <w:rFonts w:ascii="Times New Roman" w:hAnsi="Times New Roman" w:cs="Times New Roman"/>
          <w:sz w:val="36"/>
          <w:szCs w:val="36"/>
        </w:rPr>
        <w:t xml:space="preserve">Madam Chair, at the time of our ratification of the CRPD, Mauritius had made </w:t>
      </w:r>
      <w:bookmarkStart w:id="1" w:name="_Hlk175049531"/>
      <w:r w:rsidRPr="00515DEA">
        <w:rPr>
          <w:rFonts w:ascii="Times New Roman" w:hAnsi="Times New Roman" w:cs="Times New Roman"/>
          <w:sz w:val="36"/>
          <w:szCs w:val="36"/>
        </w:rPr>
        <w:t xml:space="preserve">reservations on two articles - </w:t>
      </w:r>
      <w:r w:rsidRPr="00515DEA">
        <w:rPr>
          <w:rFonts w:ascii="Times New Roman" w:hAnsi="Times New Roman" w:cs="Times New Roman"/>
          <w:b/>
          <w:sz w:val="36"/>
          <w:szCs w:val="36"/>
        </w:rPr>
        <w:t>9 and 24</w:t>
      </w:r>
      <w:r w:rsidRPr="00515DEA">
        <w:rPr>
          <w:rFonts w:ascii="Times New Roman" w:hAnsi="Times New Roman" w:cs="Times New Roman"/>
          <w:sz w:val="36"/>
          <w:szCs w:val="36"/>
        </w:rPr>
        <w:t>.</w:t>
      </w:r>
      <w:bookmarkEnd w:id="1"/>
      <w:r w:rsidRPr="00515DEA">
        <w:rPr>
          <w:rFonts w:ascii="Times New Roman" w:hAnsi="Times New Roman" w:cs="Times New Roman"/>
          <w:sz w:val="36"/>
          <w:szCs w:val="36"/>
        </w:rPr>
        <w:t xml:space="preserve"> </w:t>
      </w:r>
    </w:p>
    <w:p w14:paraId="796305BA" w14:textId="77777777" w:rsidR="00FF38F4" w:rsidRPr="00FF38F4" w:rsidRDefault="00FF38F4" w:rsidP="00FF38F4">
      <w:pPr>
        <w:spacing w:line="480" w:lineRule="auto"/>
        <w:jc w:val="both"/>
        <w:rPr>
          <w:rFonts w:ascii="Times New Roman" w:hAnsi="Times New Roman" w:cs="Times New Roman"/>
          <w:sz w:val="36"/>
          <w:szCs w:val="36"/>
        </w:rPr>
      </w:pPr>
    </w:p>
    <w:p w14:paraId="66DFB44B" w14:textId="77777777" w:rsidR="00FF38F4" w:rsidRPr="00963E7B" w:rsidRDefault="00FF38F4" w:rsidP="00FF38F4">
      <w:pPr>
        <w:pStyle w:val="ListParagraph"/>
        <w:numPr>
          <w:ilvl w:val="0"/>
          <w:numId w:val="4"/>
        </w:numPr>
        <w:spacing w:line="480" w:lineRule="auto"/>
        <w:jc w:val="both"/>
        <w:rPr>
          <w:rFonts w:ascii="Times New Roman" w:hAnsi="Times New Roman" w:cs="Times New Roman"/>
          <w:sz w:val="36"/>
          <w:szCs w:val="36"/>
        </w:rPr>
      </w:pPr>
      <w:r w:rsidRPr="002022D5">
        <w:rPr>
          <w:rFonts w:ascii="Times New Roman" w:hAnsi="Times New Roman" w:cs="Times New Roman"/>
          <w:sz w:val="36"/>
          <w:szCs w:val="36"/>
        </w:rPr>
        <w:t xml:space="preserve">With regard to </w:t>
      </w:r>
      <w:r w:rsidRPr="00325A72">
        <w:rPr>
          <w:rFonts w:ascii="Times New Roman" w:hAnsi="Times New Roman" w:cs="Times New Roman"/>
          <w:b/>
          <w:sz w:val="36"/>
          <w:szCs w:val="36"/>
        </w:rPr>
        <w:t>Articles 9(2)(d) and 9(2)(e),</w:t>
      </w:r>
      <w:r w:rsidRPr="002022D5">
        <w:rPr>
          <w:rFonts w:ascii="Times New Roman" w:hAnsi="Times New Roman" w:cs="Times New Roman"/>
          <w:sz w:val="36"/>
          <w:szCs w:val="36"/>
        </w:rPr>
        <w:t xml:space="preserve"> the Building Control (Accessibility and Gender Compliance in Buildings) Regulations </w:t>
      </w:r>
      <w:r w:rsidRPr="004C7226">
        <w:rPr>
          <w:rFonts w:ascii="Times New Roman" w:hAnsi="Times New Roman" w:cs="Times New Roman"/>
          <w:b/>
          <w:sz w:val="36"/>
          <w:szCs w:val="36"/>
        </w:rPr>
        <w:t xml:space="preserve">2017 </w:t>
      </w:r>
      <w:r w:rsidRPr="002022D5">
        <w:rPr>
          <w:rFonts w:ascii="Times New Roman" w:hAnsi="Times New Roman" w:cs="Times New Roman"/>
          <w:sz w:val="36"/>
          <w:szCs w:val="36"/>
        </w:rPr>
        <w:t xml:space="preserve">was amended in </w:t>
      </w:r>
      <w:r w:rsidRPr="004C7226">
        <w:rPr>
          <w:rFonts w:ascii="Times New Roman" w:hAnsi="Times New Roman" w:cs="Times New Roman"/>
          <w:b/>
          <w:sz w:val="36"/>
          <w:szCs w:val="36"/>
        </w:rPr>
        <w:t>2022</w:t>
      </w:r>
      <w:r w:rsidRPr="002022D5">
        <w:rPr>
          <w:rFonts w:ascii="Times New Roman" w:hAnsi="Times New Roman" w:cs="Times New Roman"/>
          <w:sz w:val="36"/>
          <w:szCs w:val="36"/>
        </w:rPr>
        <w:t xml:space="preserve">, to integrate a disability perspective and enhance the accessibility features. </w:t>
      </w:r>
    </w:p>
    <w:p w14:paraId="2F1487AD" w14:textId="77777777" w:rsidR="00FF38F4" w:rsidRDefault="00FF38F4" w:rsidP="004C7226">
      <w:pPr>
        <w:pStyle w:val="ListParagraph"/>
        <w:numPr>
          <w:ilvl w:val="0"/>
          <w:numId w:val="4"/>
        </w:numPr>
        <w:spacing w:line="480" w:lineRule="auto"/>
        <w:jc w:val="both"/>
        <w:rPr>
          <w:rFonts w:ascii="Times New Roman" w:hAnsi="Times New Roman" w:cs="Times New Roman"/>
          <w:sz w:val="36"/>
          <w:szCs w:val="36"/>
        </w:rPr>
      </w:pPr>
      <w:r w:rsidRPr="004C7226">
        <w:rPr>
          <w:rFonts w:ascii="Times New Roman" w:hAnsi="Times New Roman" w:cs="Times New Roman"/>
          <w:sz w:val="36"/>
          <w:szCs w:val="36"/>
        </w:rPr>
        <w:lastRenderedPageBreak/>
        <w:t xml:space="preserve">You would appreciate the challenges we face in the implementation of such obligations. – The placement of signage in braille in public buildings and infrastructure has budgetary implications. The implementation of the Building Control Regulations is being done in a phased manner. Despite the challenges, progress has been made. </w:t>
      </w:r>
    </w:p>
    <w:p w14:paraId="41A5B6F0" w14:textId="77777777" w:rsidR="00663E5F" w:rsidRPr="004C7226" w:rsidRDefault="00663E5F" w:rsidP="00663E5F">
      <w:pPr>
        <w:pStyle w:val="ListParagraph"/>
        <w:spacing w:line="480" w:lineRule="auto"/>
        <w:jc w:val="both"/>
        <w:rPr>
          <w:rFonts w:ascii="Times New Roman" w:hAnsi="Times New Roman" w:cs="Times New Roman"/>
          <w:sz w:val="36"/>
          <w:szCs w:val="36"/>
        </w:rPr>
      </w:pPr>
    </w:p>
    <w:p w14:paraId="0D67ECC8" w14:textId="77777777" w:rsidR="00FF38F4" w:rsidRPr="00845C2E" w:rsidRDefault="00FF38F4" w:rsidP="00845C2E">
      <w:pPr>
        <w:pStyle w:val="ListParagraph"/>
        <w:numPr>
          <w:ilvl w:val="0"/>
          <w:numId w:val="4"/>
        </w:numPr>
        <w:spacing w:line="480" w:lineRule="auto"/>
        <w:jc w:val="both"/>
        <w:rPr>
          <w:rFonts w:ascii="Times New Roman" w:hAnsi="Times New Roman" w:cs="Times New Roman"/>
          <w:sz w:val="36"/>
          <w:szCs w:val="36"/>
        </w:rPr>
      </w:pPr>
      <w:r w:rsidRPr="00845C2E">
        <w:rPr>
          <w:rFonts w:ascii="Times New Roman" w:hAnsi="Times New Roman" w:cs="Times New Roman"/>
          <w:sz w:val="36"/>
          <w:szCs w:val="36"/>
        </w:rPr>
        <w:t xml:space="preserve">Public buildings such as the </w:t>
      </w:r>
      <w:r w:rsidRPr="004C4A5B">
        <w:rPr>
          <w:rFonts w:ascii="Times New Roman" w:hAnsi="Times New Roman" w:cs="Times New Roman"/>
          <w:b/>
          <w:sz w:val="36"/>
          <w:szCs w:val="36"/>
        </w:rPr>
        <w:t>5</w:t>
      </w:r>
      <w:r w:rsidRPr="00845C2E">
        <w:rPr>
          <w:rFonts w:ascii="Times New Roman" w:hAnsi="Times New Roman" w:cs="Times New Roman"/>
          <w:sz w:val="36"/>
          <w:szCs w:val="36"/>
        </w:rPr>
        <w:t xml:space="preserve"> regional hospitals, Mediclinics and Area Health Centres across the island, have been retrofitted with lifts, handrails and ramps. </w:t>
      </w:r>
    </w:p>
    <w:p w14:paraId="66F37518" w14:textId="77777777" w:rsidR="00FF38F4" w:rsidRPr="00FF38F4" w:rsidRDefault="00FF38F4" w:rsidP="00FF38F4">
      <w:pPr>
        <w:spacing w:line="480" w:lineRule="auto"/>
        <w:jc w:val="both"/>
        <w:rPr>
          <w:rFonts w:ascii="Times New Roman" w:hAnsi="Times New Roman" w:cs="Times New Roman"/>
          <w:sz w:val="36"/>
          <w:szCs w:val="36"/>
        </w:rPr>
      </w:pPr>
    </w:p>
    <w:p w14:paraId="24DFFBA7" w14:textId="77777777" w:rsidR="00663E5F" w:rsidRDefault="00FF38F4" w:rsidP="003D0654">
      <w:pPr>
        <w:pStyle w:val="ListParagraph"/>
        <w:numPr>
          <w:ilvl w:val="0"/>
          <w:numId w:val="4"/>
        </w:numPr>
        <w:spacing w:line="480" w:lineRule="auto"/>
        <w:jc w:val="both"/>
        <w:rPr>
          <w:rFonts w:ascii="Times New Roman" w:hAnsi="Times New Roman" w:cs="Times New Roman"/>
          <w:sz w:val="36"/>
          <w:szCs w:val="36"/>
        </w:rPr>
      </w:pPr>
      <w:r w:rsidRPr="003D0654">
        <w:rPr>
          <w:rFonts w:ascii="Times New Roman" w:hAnsi="Times New Roman" w:cs="Times New Roman"/>
          <w:sz w:val="36"/>
          <w:szCs w:val="36"/>
        </w:rPr>
        <w:t xml:space="preserve">Likewise, we have upgraded all the </w:t>
      </w:r>
      <w:r w:rsidRPr="00C63219">
        <w:rPr>
          <w:rFonts w:ascii="Times New Roman" w:hAnsi="Times New Roman" w:cs="Times New Roman"/>
          <w:b/>
          <w:sz w:val="36"/>
          <w:szCs w:val="36"/>
        </w:rPr>
        <w:t>22</w:t>
      </w:r>
      <w:r w:rsidRPr="003D0654">
        <w:rPr>
          <w:rFonts w:ascii="Times New Roman" w:hAnsi="Times New Roman" w:cs="Times New Roman"/>
          <w:sz w:val="36"/>
          <w:szCs w:val="36"/>
        </w:rPr>
        <w:t xml:space="preserve"> Government youth centres to include accessibility features. Sports complex are being upgraded to better cater for the needs of persons with disabilities. </w:t>
      </w:r>
    </w:p>
    <w:p w14:paraId="3FC5F8A7" w14:textId="77777777" w:rsidR="00663E5F" w:rsidRPr="00663E5F" w:rsidRDefault="00663E5F" w:rsidP="00663E5F">
      <w:pPr>
        <w:pStyle w:val="ListParagraph"/>
        <w:rPr>
          <w:rFonts w:ascii="Times New Roman" w:hAnsi="Times New Roman" w:cs="Times New Roman"/>
          <w:sz w:val="36"/>
          <w:szCs w:val="36"/>
        </w:rPr>
      </w:pPr>
    </w:p>
    <w:p w14:paraId="28E10758" w14:textId="77777777" w:rsidR="00FF38F4" w:rsidRPr="003D0654" w:rsidRDefault="00FF38F4" w:rsidP="00663E5F">
      <w:pPr>
        <w:pStyle w:val="ListParagraph"/>
        <w:spacing w:line="480" w:lineRule="auto"/>
        <w:jc w:val="both"/>
        <w:rPr>
          <w:rFonts w:ascii="Times New Roman" w:hAnsi="Times New Roman" w:cs="Times New Roman"/>
          <w:sz w:val="36"/>
          <w:szCs w:val="36"/>
        </w:rPr>
      </w:pPr>
      <w:r w:rsidRPr="003D0654">
        <w:rPr>
          <w:rFonts w:ascii="Times New Roman" w:hAnsi="Times New Roman" w:cs="Times New Roman"/>
          <w:sz w:val="36"/>
          <w:szCs w:val="36"/>
        </w:rPr>
        <w:lastRenderedPageBreak/>
        <w:t xml:space="preserve">The current Budget has provided for the modernisation of various swimming pools. </w:t>
      </w:r>
    </w:p>
    <w:p w14:paraId="5BE38B4A" w14:textId="77777777" w:rsidR="00FF38F4" w:rsidRPr="00FF38F4" w:rsidRDefault="00FF38F4" w:rsidP="00FF38F4">
      <w:pPr>
        <w:spacing w:line="480" w:lineRule="auto"/>
        <w:jc w:val="both"/>
        <w:rPr>
          <w:rFonts w:ascii="Times New Roman" w:hAnsi="Times New Roman" w:cs="Times New Roman"/>
          <w:sz w:val="36"/>
          <w:szCs w:val="36"/>
        </w:rPr>
      </w:pPr>
    </w:p>
    <w:p w14:paraId="43638B4C" w14:textId="77777777" w:rsidR="00FF38F4" w:rsidRPr="003E50A5" w:rsidRDefault="00FF38F4" w:rsidP="003E50A5">
      <w:pPr>
        <w:pStyle w:val="ListParagraph"/>
        <w:numPr>
          <w:ilvl w:val="0"/>
          <w:numId w:val="4"/>
        </w:numPr>
        <w:spacing w:line="480" w:lineRule="auto"/>
        <w:jc w:val="both"/>
        <w:rPr>
          <w:rFonts w:ascii="Times New Roman" w:hAnsi="Times New Roman" w:cs="Times New Roman"/>
          <w:sz w:val="36"/>
          <w:szCs w:val="36"/>
        </w:rPr>
      </w:pPr>
      <w:r w:rsidRPr="003E50A5">
        <w:rPr>
          <w:rFonts w:ascii="Times New Roman" w:hAnsi="Times New Roman" w:cs="Times New Roman"/>
          <w:b/>
          <w:sz w:val="36"/>
          <w:szCs w:val="36"/>
        </w:rPr>
        <w:t>87%</w:t>
      </w:r>
      <w:r w:rsidRPr="003E50A5">
        <w:rPr>
          <w:rFonts w:ascii="Times New Roman" w:hAnsi="Times New Roman" w:cs="Times New Roman"/>
          <w:sz w:val="36"/>
          <w:szCs w:val="36"/>
        </w:rPr>
        <w:t xml:space="preserve"> of the secondary and tertiary institutions are adapted to the needs of </w:t>
      </w:r>
      <w:r w:rsidR="000637FE">
        <w:rPr>
          <w:rFonts w:ascii="Times New Roman" w:hAnsi="Times New Roman" w:cs="Times New Roman"/>
          <w:sz w:val="36"/>
          <w:szCs w:val="36"/>
          <w:lang w:val="en-GB"/>
        </w:rPr>
        <w:t>learners</w:t>
      </w:r>
      <w:r w:rsidRPr="003E50A5">
        <w:rPr>
          <w:rFonts w:ascii="Times New Roman" w:hAnsi="Times New Roman" w:cs="Times New Roman"/>
          <w:sz w:val="36"/>
          <w:szCs w:val="36"/>
        </w:rPr>
        <w:t xml:space="preserve"> with disabilities. Accessibility features are included on a needs-basis in primary schools. </w:t>
      </w:r>
    </w:p>
    <w:p w14:paraId="5CE3AE49" w14:textId="77777777" w:rsidR="00FF38F4" w:rsidRPr="00FF38F4" w:rsidRDefault="00FF38F4" w:rsidP="00FF38F4">
      <w:pPr>
        <w:spacing w:line="480" w:lineRule="auto"/>
        <w:jc w:val="both"/>
        <w:rPr>
          <w:rFonts w:ascii="Times New Roman" w:hAnsi="Times New Roman" w:cs="Times New Roman"/>
          <w:sz w:val="36"/>
          <w:szCs w:val="36"/>
        </w:rPr>
      </w:pPr>
    </w:p>
    <w:p w14:paraId="25A211E5" w14:textId="77777777" w:rsidR="004D4F3E" w:rsidRDefault="00FF38F4" w:rsidP="004D4F3E">
      <w:pPr>
        <w:pStyle w:val="ListParagraph"/>
        <w:numPr>
          <w:ilvl w:val="0"/>
          <w:numId w:val="4"/>
        </w:numPr>
        <w:spacing w:line="480" w:lineRule="auto"/>
        <w:jc w:val="both"/>
        <w:rPr>
          <w:rFonts w:ascii="Times New Roman" w:hAnsi="Times New Roman" w:cs="Times New Roman"/>
          <w:sz w:val="36"/>
          <w:szCs w:val="36"/>
        </w:rPr>
      </w:pPr>
      <w:r w:rsidRPr="004A2346">
        <w:rPr>
          <w:rFonts w:ascii="Times New Roman" w:hAnsi="Times New Roman" w:cs="Times New Roman"/>
          <w:sz w:val="36"/>
          <w:szCs w:val="36"/>
        </w:rPr>
        <w:t xml:space="preserve">Most police stations and three prisons have facilitated accessibility features. Police and prisons officers are trained to attend to the needs of individuals with disabilities. Sign language interpreters are available </w:t>
      </w:r>
      <w:r w:rsidR="00D82D7F">
        <w:rPr>
          <w:rFonts w:ascii="Times New Roman" w:hAnsi="Times New Roman" w:cs="Times New Roman"/>
          <w:sz w:val="36"/>
          <w:szCs w:val="36"/>
          <w:lang w:val="en-GB"/>
        </w:rPr>
        <w:t>when</w:t>
      </w:r>
      <w:r w:rsidRPr="004A2346">
        <w:rPr>
          <w:rFonts w:ascii="Times New Roman" w:hAnsi="Times New Roman" w:cs="Times New Roman"/>
          <w:sz w:val="36"/>
          <w:szCs w:val="36"/>
        </w:rPr>
        <w:t xml:space="preserve"> necessary.</w:t>
      </w:r>
    </w:p>
    <w:p w14:paraId="55953CD5" w14:textId="77777777" w:rsidR="004D4F3E" w:rsidRPr="008F5BD9" w:rsidRDefault="004D4F3E" w:rsidP="008F5BD9">
      <w:pPr>
        <w:spacing w:line="259" w:lineRule="auto"/>
        <w:rPr>
          <w:rFonts w:ascii="Times New Roman" w:hAnsi="Times New Roman" w:cs="Times New Roman"/>
          <w:kern w:val="2"/>
          <w:sz w:val="36"/>
          <w:szCs w:val="36"/>
          <w:lang/>
          <w14:ligatures w14:val="standardContextual"/>
        </w:rPr>
      </w:pPr>
      <w:r>
        <w:rPr>
          <w:rFonts w:ascii="Times New Roman" w:hAnsi="Times New Roman" w:cs="Times New Roman"/>
          <w:sz w:val="36"/>
          <w:szCs w:val="36"/>
        </w:rPr>
        <w:br w:type="page"/>
      </w:r>
    </w:p>
    <w:p w14:paraId="594B8B86" w14:textId="77777777" w:rsidR="004D4F3E" w:rsidRPr="004D4F3E" w:rsidRDefault="004D4F3E" w:rsidP="004D4F3E">
      <w:pPr>
        <w:pStyle w:val="ListParagraph"/>
        <w:rPr>
          <w:rFonts w:ascii="Times New Roman" w:hAnsi="Times New Roman" w:cs="Times New Roman"/>
          <w:sz w:val="36"/>
          <w:szCs w:val="36"/>
        </w:rPr>
      </w:pPr>
    </w:p>
    <w:p w14:paraId="42346CD8" w14:textId="77777777" w:rsidR="00FF38F4" w:rsidRPr="004D4F3E" w:rsidRDefault="00FF38F4" w:rsidP="004D4F3E">
      <w:pPr>
        <w:pStyle w:val="ListParagraph"/>
        <w:numPr>
          <w:ilvl w:val="0"/>
          <w:numId w:val="4"/>
        </w:numPr>
        <w:spacing w:line="480" w:lineRule="auto"/>
        <w:jc w:val="both"/>
        <w:rPr>
          <w:rFonts w:ascii="Times New Roman" w:hAnsi="Times New Roman" w:cs="Times New Roman"/>
          <w:sz w:val="36"/>
          <w:szCs w:val="36"/>
        </w:rPr>
      </w:pPr>
      <w:r w:rsidRPr="004D4F3E">
        <w:rPr>
          <w:rFonts w:ascii="Times New Roman" w:hAnsi="Times New Roman" w:cs="Times New Roman"/>
          <w:sz w:val="36"/>
          <w:szCs w:val="36"/>
        </w:rPr>
        <w:t xml:space="preserve">It is a fact that there is a shortage of qualified professionals in Braille and Sign Language worldwide. Work is being done with respect to the Mauritius Sign Language Training programme directed at training sign interpreters through international expertise. </w:t>
      </w:r>
    </w:p>
    <w:p w14:paraId="70407A26" w14:textId="77777777" w:rsidR="00FF38F4" w:rsidRPr="00FF38F4" w:rsidRDefault="00FF38F4" w:rsidP="00FF38F4">
      <w:pPr>
        <w:spacing w:line="480" w:lineRule="auto"/>
        <w:jc w:val="both"/>
        <w:rPr>
          <w:rFonts w:ascii="Times New Roman" w:hAnsi="Times New Roman" w:cs="Times New Roman"/>
          <w:sz w:val="36"/>
          <w:szCs w:val="36"/>
        </w:rPr>
      </w:pPr>
    </w:p>
    <w:p w14:paraId="749B0248" w14:textId="77777777" w:rsidR="000D3151" w:rsidRPr="00616492" w:rsidRDefault="00FF38F4" w:rsidP="00616492">
      <w:pPr>
        <w:pStyle w:val="ListParagraph"/>
        <w:numPr>
          <w:ilvl w:val="0"/>
          <w:numId w:val="4"/>
        </w:numPr>
        <w:spacing w:line="480" w:lineRule="auto"/>
        <w:jc w:val="both"/>
        <w:rPr>
          <w:rFonts w:ascii="Times New Roman" w:hAnsi="Times New Roman" w:cs="Times New Roman"/>
          <w:sz w:val="36"/>
          <w:szCs w:val="36"/>
        </w:rPr>
      </w:pPr>
      <w:r w:rsidRPr="00F450BE">
        <w:rPr>
          <w:rFonts w:ascii="Times New Roman" w:hAnsi="Times New Roman" w:cs="Times New Roman"/>
          <w:sz w:val="36"/>
          <w:szCs w:val="36"/>
        </w:rPr>
        <w:t xml:space="preserve">In parallel, my Ministry in collaboration with the Society for the Welfare of the Deaf and Mauritius Institute of Training and Development (MITD) has already trained 60 public officers in sign language to ensure that we provide a more customer- friendly service. In view of the challenges that I have just briefly outlined, Mauritius is unfortunately not yet in a position to withdraw reservations </w:t>
      </w:r>
      <w:r w:rsidR="00FC35EC">
        <w:rPr>
          <w:rFonts w:ascii="Times New Roman" w:hAnsi="Times New Roman" w:cs="Times New Roman"/>
          <w:sz w:val="36"/>
          <w:szCs w:val="36"/>
          <w:lang w:val="en-GB"/>
        </w:rPr>
        <w:t>on</w:t>
      </w:r>
      <w:r w:rsidRPr="00F450BE">
        <w:rPr>
          <w:rFonts w:ascii="Times New Roman" w:hAnsi="Times New Roman" w:cs="Times New Roman"/>
          <w:sz w:val="36"/>
          <w:szCs w:val="36"/>
        </w:rPr>
        <w:t xml:space="preserve"> </w:t>
      </w:r>
      <w:r w:rsidRPr="00A15CF3">
        <w:rPr>
          <w:rFonts w:ascii="Times New Roman" w:hAnsi="Times New Roman" w:cs="Times New Roman"/>
          <w:b/>
          <w:sz w:val="36"/>
          <w:szCs w:val="36"/>
        </w:rPr>
        <w:t>Articles 9 (2) (d) and 9 (2) (e).</w:t>
      </w:r>
      <w:r w:rsidRPr="00F450BE">
        <w:rPr>
          <w:rFonts w:ascii="Times New Roman" w:hAnsi="Times New Roman" w:cs="Times New Roman"/>
          <w:sz w:val="36"/>
          <w:szCs w:val="36"/>
        </w:rPr>
        <w:t xml:space="preserve"> Nonetheless, our resolve for such a withdrawal remains steadfast. </w:t>
      </w:r>
    </w:p>
    <w:p w14:paraId="79B3755F" w14:textId="77777777" w:rsidR="00FF38F4" w:rsidRDefault="00FF38F4" w:rsidP="00A15CF3">
      <w:pPr>
        <w:pStyle w:val="ListParagraph"/>
        <w:numPr>
          <w:ilvl w:val="0"/>
          <w:numId w:val="4"/>
        </w:numPr>
        <w:spacing w:line="480" w:lineRule="auto"/>
        <w:jc w:val="both"/>
        <w:rPr>
          <w:rFonts w:ascii="Times New Roman" w:hAnsi="Times New Roman" w:cs="Times New Roman"/>
          <w:sz w:val="36"/>
          <w:szCs w:val="36"/>
        </w:rPr>
      </w:pPr>
      <w:r w:rsidRPr="00A15CF3">
        <w:rPr>
          <w:rFonts w:ascii="Times New Roman" w:hAnsi="Times New Roman" w:cs="Times New Roman"/>
          <w:sz w:val="36"/>
          <w:szCs w:val="36"/>
        </w:rPr>
        <w:lastRenderedPageBreak/>
        <w:t xml:space="preserve">Chair, pursuant to </w:t>
      </w:r>
      <w:r w:rsidRPr="000D3151">
        <w:rPr>
          <w:rFonts w:ascii="Times New Roman" w:hAnsi="Times New Roman" w:cs="Times New Roman"/>
          <w:b/>
          <w:sz w:val="36"/>
          <w:szCs w:val="36"/>
        </w:rPr>
        <w:t>Article 21</w:t>
      </w:r>
      <w:r w:rsidRPr="00A15CF3">
        <w:rPr>
          <w:rFonts w:ascii="Times New Roman" w:hAnsi="Times New Roman" w:cs="Times New Roman"/>
          <w:sz w:val="36"/>
          <w:szCs w:val="36"/>
        </w:rPr>
        <w:t xml:space="preserve"> an updated version of the dictionary on Sign Language is currently being developed by the Mauritius Society for the Welfare of the Deaf. This will, certainly,  enable persons with disabilities to better exercise their right to freedom of expression and opinion and their access to information.</w:t>
      </w:r>
    </w:p>
    <w:p w14:paraId="74AAA908" w14:textId="77777777" w:rsidR="00E60F71" w:rsidRPr="00A15CF3" w:rsidRDefault="00E60F71" w:rsidP="00E60F71">
      <w:pPr>
        <w:pStyle w:val="ListParagraph"/>
        <w:spacing w:line="480" w:lineRule="auto"/>
        <w:jc w:val="both"/>
        <w:rPr>
          <w:rFonts w:ascii="Times New Roman" w:hAnsi="Times New Roman" w:cs="Times New Roman"/>
          <w:sz w:val="36"/>
          <w:szCs w:val="36"/>
        </w:rPr>
      </w:pPr>
    </w:p>
    <w:bookmarkEnd w:id="0"/>
    <w:p w14:paraId="52238AEC" w14:textId="77777777" w:rsidR="00FD7A9C" w:rsidRDefault="00FF38F4" w:rsidP="00FD7A9C">
      <w:pPr>
        <w:pStyle w:val="ListParagraph"/>
        <w:numPr>
          <w:ilvl w:val="0"/>
          <w:numId w:val="4"/>
        </w:numPr>
        <w:spacing w:line="480" w:lineRule="auto"/>
        <w:jc w:val="both"/>
        <w:rPr>
          <w:rFonts w:ascii="Times New Roman" w:hAnsi="Times New Roman" w:cs="Times New Roman"/>
          <w:sz w:val="36"/>
          <w:szCs w:val="36"/>
        </w:rPr>
      </w:pPr>
      <w:r w:rsidRPr="00BF51F4">
        <w:rPr>
          <w:rFonts w:ascii="Times New Roman" w:hAnsi="Times New Roman" w:cs="Times New Roman"/>
          <w:sz w:val="36"/>
          <w:szCs w:val="36"/>
        </w:rPr>
        <w:t xml:space="preserve">Mauritius as you are aware has place a reservation on </w:t>
      </w:r>
      <w:r w:rsidRPr="00FD7A9C">
        <w:rPr>
          <w:rFonts w:ascii="Times New Roman" w:hAnsi="Times New Roman" w:cs="Times New Roman"/>
          <w:b/>
          <w:sz w:val="36"/>
          <w:szCs w:val="36"/>
        </w:rPr>
        <w:t>Article 24</w:t>
      </w:r>
      <w:r w:rsidRPr="00BF51F4">
        <w:rPr>
          <w:rFonts w:ascii="Times New Roman" w:hAnsi="Times New Roman" w:cs="Times New Roman"/>
          <w:sz w:val="36"/>
          <w:szCs w:val="36"/>
        </w:rPr>
        <w:t xml:space="preserve"> of the Convention. The value we place on education in the country is very high and education remains our main driver for development.  Public education is free including at tertiary level and schooling is compulsory up to the age of </w:t>
      </w:r>
      <w:r w:rsidRPr="00FD7A9C">
        <w:rPr>
          <w:rFonts w:ascii="Times New Roman" w:hAnsi="Times New Roman" w:cs="Times New Roman"/>
          <w:b/>
          <w:sz w:val="36"/>
          <w:szCs w:val="36"/>
        </w:rPr>
        <w:t>16</w:t>
      </w:r>
      <w:r w:rsidRPr="00BF51F4">
        <w:rPr>
          <w:rFonts w:ascii="Times New Roman" w:hAnsi="Times New Roman" w:cs="Times New Roman"/>
          <w:sz w:val="36"/>
          <w:szCs w:val="36"/>
        </w:rPr>
        <w:t xml:space="preserve">.  The Government is now making tremendous effort to ensure that </w:t>
      </w:r>
      <w:r w:rsidR="000F2843">
        <w:rPr>
          <w:rFonts w:ascii="Times New Roman" w:hAnsi="Times New Roman" w:cs="Times New Roman"/>
          <w:sz w:val="36"/>
          <w:szCs w:val="36"/>
          <w:lang w:val="en-GB"/>
        </w:rPr>
        <w:t>children</w:t>
      </w:r>
      <w:r w:rsidRPr="00BF51F4">
        <w:rPr>
          <w:rFonts w:ascii="Times New Roman" w:hAnsi="Times New Roman" w:cs="Times New Roman"/>
          <w:sz w:val="36"/>
          <w:szCs w:val="36"/>
        </w:rPr>
        <w:t xml:space="preserve"> with disabilities can benefit from educational facilities. </w:t>
      </w:r>
    </w:p>
    <w:p w14:paraId="389552AE" w14:textId="77777777" w:rsidR="00FD7A9C" w:rsidRPr="00FD7A9C" w:rsidRDefault="00FD7A9C" w:rsidP="00FD7A9C">
      <w:pPr>
        <w:pStyle w:val="ListParagraph"/>
        <w:spacing w:line="480" w:lineRule="auto"/>
        <w:jc w:val="both"/>
        <w:rPr>
          <w:rFonts w:ascii="Times New Roman" w:hAnsi="Times New Roman" w:cs="Times New Roman"/>
          <w:sz w:val="36"/>
          <w:szCs w:val="36"/>
        </w:rPr>
      </w:pPr>
    </w:p>
    <w:p w14:paraId="5391B9F9" w14:textId="77777777" w:rsidR="006358C9" w:rsidRPr="00707B5C" w:rsidRDefault="00FF38F4" w:rsidP="00AF71E6">
      <w:pPr>
        <w:pStyle w:val="ListParagraph"/>
        <w:numPr>
          <w:ilvl w:val="0"/>
          <w:numId w:val="4"/>
        </w:numPr>
        <w:spacing w:line="480" w:lineRule="auto"/>
        <w:jc w:val="both"/>
        <w:rPr>
          <w:rFonts w:ascii="Times New Roman" w:hAnsi="Times New Roman" w:cs="Times New Roman"/>
          <w:sz w:val="36"/>
          <w:szCs w:val="36"/>
        </w:rPr>
      </w:pPr>
      <w:r w:rsidRPr="00707B5C">
        <w:rPr>
          <w:rFonts w:ascii="Times New Roman" w:hAnsi="Times New Roman" w:cs="Times New Roman"/>
          <w:sz w:val="36"/>
          <w:szCs w:val="36"/>
        </w:rPr>
        <w:lastRenderedPageBreak/>
        <w:t xml:space="preserve">In </w:t>
      </w:r>
      <w:r w:rsidRPr="00707B5C">
        <w:rPr>
          <w:rFonts w:ascii="Times New Roman" w:hAnsi="Times New Roman" w:cs="Times New Roman"/>
          <w:b/>
          <w:sz w:val="36"/>
          <w:szCs w:val="36"/>
        </w:rPr>
        <w:t>2019</w:t>
      </w:r>
      <w:r w:rsidRPr="00707B5C">
        <w:rPr>
          <w:rFonts w:ascii="Times New Roman" w:hAnsi="Times New Roman" w:cs="Times New Roman"/>
          <w:sz w:val="36"/>
          <w:szCs w:val="36"/>
        </w:rPr>
        <w:t xml:space="preserve">, the Special Education Needs Authority (SENA) was set up to monitor and facilitate the implementation of special education needs policies of Mauritius.  Presently, there are </w:t>
      </w:r>
      <w:r w:rsidRPr="00707B5C">
        <w:rPr>
          <w:rFonts w:ascii="Times New Roman" w:hAnsi="Times New Roman" w:cs="Times New Roman"/>
          <w:b/>
          <w:sz w:val="36"/>
          <w:szCs w:val="36"/>
        </w:rPr>
        <w:t>7</w:t>
      </w:r>
      <w:r w:rsidR="00707B5C" w:rsidRPr="00707B5C">
        <w:rPr>
          <w:rFonts w:ascii="Times New Roman" w:hAnsi="Times New Roman" w:cs="Times New Roman"/>
          <w:b/>
          <w:sz w:val="36"/>
          <w:szCs w:val="36"/>
          <w:lang w:val="en-GB"/>
        </w:rPr>
        <w:t>7</w:t>
      </w:r>
      <w:r w:rsidRPr="00707B5C">
        <w:rPr>
          <w:rFonts w:ascii="Times New Roman" w:hAnsi="Times New Roman" w:cs="Times New Roman"/>
          <w:b/>
          <w:sz w:val="36"/>
          <w:szCs w:val="36"/>
        </w:rPr>
        <w:t xml:space="preserve"> SEN Schools</w:t>
      </w:r>
      <w:r w:rsidR="00707B5C">
        <w:rPr>
          <w:rFonts w:ascii="Times New Roman" w:hAnsi="Times New Roman" w:cs="Times New Roman"/>
          <w:sz w:val="36"/>
          <w:szCs w:val="36"/>
          <w:lang w:val="en-GB"/>
        </w:rPr>
        <w:t>.</w:t>
      </w:r>
    </w:p>
    <w:p w14:paraId="18985A5B" w14:textId="77777777" w:rsidR="00FF38F4" w:rsidRDefault="00FF38F4" w:rsidP="00167BFC">
      <w:pPr>
        <w:pStyle w:val="ListParagraph"/>
        <w:spacing w:line="480" w:lineRule="auto"/>
        <w:jc w:val="both"/>
        <w:rPr>
          <w:rFonts w:ascii="Times New Roman" w:hAnsi="Times New Roman" w:cs="Times New Roman"/>
          <w:sz w:val="36"/>
          <w:szCs w:val="36"/>
        </w:rPr>
      </w:pPr>
      <w:r w:rsidRPr="00FD7A9C">
        <w:rPr>
          <w:rFonts w:ascii="Times New Roman" w:hAnsi="Times New Roman" w:cs="Times New Roman"/>
          <w:sz w:val="36"/>
          <w:szCs w:val="36"/>
        </w:rPr>
        <w:t>Mainstream school, Integrated Units and SEN</w:t>
      </w:r>
      <w:r w:rsidR="001A5B00">
        <w:rPr>
          <w:rFonts w:ascii="Times New Roman" w:hAnsi="Times New Roman" w:cs="Times New Roman"/>
          <w:sz w:val="36"/>
          <w:szCs w:val="36"/>
          <w:lang w:val="en-GB"/>
        </w:rPr>
        <w:t>-</w:t>
      </w:r>
      <w:r w:rsidRPr="00FD7A9C">
        <w:rPr>
          <w:rFonts w:ascii="Times New Roman" w:hAnsi="Times New Roman" w:cs="Times New Roman"/>
          <w:sz w:val="36"/>
          <w:szCs w:val="36"/>
        </w:rPr>
        <w:t xml:space="preserve">RDCs are run by the Ministry of Education. Specialised schools are managed by NGOs. SENA, however, provides subsidies to the NGOs equivalent to  </w:t>
      </w:r>
      <w:r w:rsidRPr="00AE176E">
        <w:rPr>
          <w:rFonts w:ascii="Times New Roman" w:hAnsi="Times New Roman" w:cs="Times New Roman"/>
          <w:b/>
          <w:sz w:val="36"/>
          <w:szCs w:val="36"/>
        </w:rPr>
        <w:t>287 USD per child</w:t>
      </w:r>
      <w:r w:rsidRPr="00FD7A9C">
        <w:rPr>
          <w:rFonts w:ascii="Times New Roman" w:hAnsi="Times New Roman" w:cs="Times New Roman"/>
          <w:sz w:val="36"/>
          <w:szCs w:val="36"/>
        </w:rPr>
        <w:t xml:space="preserve"> every month to support their education. </w:t>
      </w:r>
      <w:r w:rsidR="00AF6E20">
        <w:rPr>
          <w:rFonts w:ascii="Times New Roman" w:hAnsi="Times New Roman" w:cs="Times New Roman"/>
          <w:sz w:val="36"/>
          <w:szCs w:val="36"/>
          <w:lang w:val="en-GB"/>
        </w:rPr>
        <w:t xml:space="preserve">A subsidy </w:t>
      </w:r>
      <w:r w:rsidRPr="00FD7A9C">
        <w:rPr>
          <w:rFonts w:ascii="Times New Roman" w:hAnsi="Times New Roman" w:cs="Times New Roman"/>
          <w:sz w:val="36"/>
          <w:szCs w:val="36"/>
        </w:rPr>
        <w:t xml:space="preserve">of </w:t>
      </w:r>
      <w:r w:rsidRPr="00AE176E">
        <w:rPr>
          <w:rFonts w:ascii="Times New Roman" w:hAnsi="Times New Roman" w:cs="Times New Roman"/>
          <w:b/>
          <w:sz w:val="36"/>
          <w:szCs w:val="36"/>
        </w:rPr>
        <w:t>9.2 million USD</w:t>
      </w:r>
      <w:r w:rsidRPr="00FD7A9C">
        <w:rPr>
          <w:rFonts w:ascii="Times New Roman" w:hAnsi="Times New Roman" w:cs="Times New Roman"/>
          <w:sz w:val="36"/>
          <w:szCs w:val="36"/>
        </w:rPr>
        <w:t xml:space="preserve"> is provided to specialised schools. Over and above, Government provides grants to NGOs running specialized schools and meets maintenance costs. </w:t>
      </w:r>
    </w:p>
    <w:p w14:paraId="27CF00D2" w14:textId="77777777" w:rsidR="00140D33" w:rsidRPr="00FF38F4" w:rsidRDefault="00140D33" w:rsidP="00167BFC">
      <w:pPr>
        <w:pStyle w:val="ListParagraph"/>
        <w:spacing w:line="480" w:lineRule="auto"/>
        <w:jc w:val="both"/>
        <w:rPr>
          <w:rFonts w:ascii="Times New Roman" w:hAnsi="Times New Roman" w:cs="Times New Roman"/>
          <w:sz w:val="36"/>
          <w:szCs w:val="36"/>
        </w:rPr>
      </w:pPr>
    </w:p>
    <w:p w14:paraId="4B5F2EC3" w14:textId="77777777" w:rsidR="00EB5380" w:rsidRDefault="00FF38F4" w:rsidP="00AE176E">
      <w:pPr>
        <w:pStyle w:val="ListParagraph"/>
        <w:numPr>
          <w:ilvl w:val="0"/>
          <w:numId w:val="4"/>
        </w:numPr>
        <w:spacing w:line="480" w:lineRule="auto"/>
        <w:jc w:val="both"/>
        <w:rPr>
          <w:rFonts w:ascii="Times New Roman" w:hAnsi="Times New Roman" w:cs="Times New Roman"/>
          <w:sz w:val="36"/>
          <w:szCs w:val="36"/>
        </w:rPr>
      </w:pPr>
      <w:r w:rsidRPr="00AE176E">
        <w:rPr>
          <w:rFonts w:ascii="Times New Roman" w:hAnsi="Times New Roman" w:cs="Times New Roman"/>
          <w:sz w:val="36"/>
          <w:szCs w:val="36"/>
        </w:rPr>
        <w:t xml:space="preserve">The Mauritius Institute of Education offers Special Needs Courses to educators to facilitate the communication with students. The training includes a module on Mauritian Sign Language. </w:t>
      </w:r>
    </w:p>
    <w:p w14:paraId="1D91CAB4" w14:textId="77777777" w:rsidR="00FF38F4" w:rsidRPr="00AE176E" w:rsidRDefault="00EB5380" w:rsidP="00EB5380">
      <w:pPr>
        <w:pStyle w:val="ListParagraph"/>
        <w:spacing w:line="480" w:lineRule="auto"/>
        <w:jc w:val="both"/>
        <w:rPr>
          <w:rFonts w:ascii="Times New Roman" w:hAnsi="Times New Roman" w:cs="Times New Roman"/>
          <w:sz w:val="36"/>
          <w:szCs w:val="36"/>
        </w:rPr>
      </w:pPr>
      <w:r>
        <w:rPr>
          <w:rFonts w:ascii="Times New Roman" w:hAnsi="Times New Roman" w:cs="Times New Roman"/>
          <w:sz w:val="36"/>
          <w:szCs w:val="36"/>
          <w:lang w:val="en-GB"/>
        </w:rPr>
        <w:lastRenderedPageBreak/>
        <w:t>F</w:t>
      </w:r>
      <w:r w:rsidR="00FF38F4" w:rsidRPr="00AE176E">
        <w:rPr>
          <w:rFonts w:ascii="Times New Roman" w:hAnsi="Times New Roman" w:cs="Times New Roman"/>
          <w:sz w:val="36"/>
          <w:szCs w:val="36"/>
        </w:rPr>
        <w:t xml:space="preserve">urthermore, students with disabilities attending mainstream schools, Special Education Needs Schools and Day Care Centres, benefit </w:t>
      </w:r>
      <w:proofErr w:type="gramStart"/>
      <w:r w:rsidR="00FF38F4" w:rsidRPr="00AE176E">
        <w:rPr>
          <w:rFonts w:ascii="Times New Roman" w:hAnsi="Times New Roman" w:cs="Times New Roman"/>
          <w:sz w:val="36"/>
          <w:szCs w:val="36"/>
        </w:rPr>
        <w:t>from :</w:t>
      </w:r>
      <w:proofErr w:type="gramEnd"/>
    </w:p>
    <w:p w14:paraId="7D1A2963" w14:textId="77777777" w:rsidR="00FF38F4" w:rsidRPr="00140D33" w:rsidRDefault="00FF38F4" w:rsidP="00140D33">
      <w:pPr>
        <w:pStyle w:val="ListParagraph"/>
        <w:numPr>
          <w:ilvl w:val="0"/>
          <w:numId w:val="5"/>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 xml:space="preserve">travelling expenses for an accompanying parent; </w:t>
      </w:r>
    </w:p>
    <w:p w14:paraId="6FB2BE89" w14:textId="77777777" w:rsidR="00FF38F4" w:rsidRPr="00140D33" w:rsidRDefault="00FF38F4" w:rsidP="00140D33">
      <w:pPr>
        <w:pStyle w:val="ListParagraph"/>
        <w:numPr>
          <w:ilvl w:val="0"/>
          <w:numId w:val="5"/>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 xml:space="preserve">taxi fares to students with severe disabilities; </w:t>
      </w:r>
    </w:p>
    <w:p w14:paraId="37448C79" w14:textId="77777777" w:rsidR="00FF38F4" w:rsidRPr="00140D33" w:rsidRDefault="00FF38F4" w:rsidP="00140D33">
      <w:pPr>
        <w:pStyle w:val="ListParagraph"/>
        <w:numPr>
          <w:ilvl w:val="0"/>
          <w:numId w:val="5"/>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 xml:space="preserve">duty free facilities for the purchase of </w:t>
      </w:r>
      <w:r w:rsidR="00203979">
        <w:rPr>
          <w:rFonts w:ascii="Times New Roman" w:hAnsi="Times New Roman" w:cs="Times New Roman"/>
          <w:sz w:val="36"/>
          <w:szCs w:val="36"/>
          <w:lang w:val="en-GB"/>
        </w:rPr>
        <w:t xml:space="preserve">adapted </w:t>
      </w:r>
      <w:r w:rsidRPr="00140D33">
        <w:rPr>
          <w:rFonts w:ascii="Times New Roman" w:hAnsi="Times New Roman" w:cs="Times New Roman"/>
          <w:sz w:val="36"/>
          <w:szCs w:val="36"/>
        </w:rPr>
        <w:t>cars;</w:t>
      </w:r>
    </w:p>
    <w:p w14:paraId="5BCDDDCA" w14:textId="77777777" w:rsidR="00FF38F4" w:rsidRPr="00140D33" w:rsidRDefault="00FF38F4" w:rsidP="00140D33">
      <w:pPr>
        <w:pStyle w:val="ListParagraph"/>
        <w:numPr>
          <w:ilvl w:val="0"/>
          <w:numId w:val="5"/>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examination fees for a second sitting to students whose parents are eligible for social assistance from the Government; and</w:t>
      </w:r>
    </w:p>
    <w:p w14:paraId="03C27470" w14:textId="77777777" w:rsidR="00FF38F4" w:rsidRPr="00140D33" w:rsidRDefault="00FF38F4" w:rsidP="00140D33">
      <w:pPr>
        <w:pStyle w:val="ListParagraph"/>
        <w:numPr>
          <w:ilvl w:val="0"/>
          <w:numId w:val="5"/>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scholarships for the benefit of students with disabilities in mainstream schools to pursue their studies.</w:t>
      </w:r>
    </w:p>
    <w:p w14:paraId="55F9AF4C" w14:textId="77777777" w:rsidR="00FF38F4" w:rsidRPr="00FF38F4" w:rsidRDefault="00FF38F4" w:rsidP="00FF38F4">
      <w:pPr>
        <w:spacing w:line="480" w:lineRule="auto"/>
        <w:jc w:val="both"/>
        <w:rPr>
          <w:rFonts w:ascii="Times New Roman" w:hAnsi="Times New Roman" w:cs="Times New Roman"/>
          <w:sz w:val="36"/>
          <w:szCs w:val="36"/>
        </w:rPr>
      </w:pPr>
    </w:p>
    <w:p w14:paraId="66C6E2CE" w14:textId="77777777" w:rsidR="00FF38F4" w:rsidRPr="009E6D90" w:rsidRDefault="00FF38F4" w:rsidP="009E6D90">
      <w:pPr>
        <w:pStyle w:val="ListParagraph"/>
        <w:numPr>
          <w:ilvl w:val="0"/>
          <w:numId w:val="4"/>
        </w:numPr>
        <w:spacing w:line="480" w:lineRule="auto"/>
        <w:jc w:val="both"/>
        <w:rPr>
          <w:rFonts w:ascii="Times New Roman" w:hAnsi="Times New Roman" w:cs="Times New Roman"/>
          <w:sz w:val="36"/>
          <w:szCs w:val="36"/>
        </w:rPr>
      </w:pPr>
      <w:r w:rsidRPr="00140D33">
        <w:rPr>
          <w:rFonts w:ascii="Times New Roman" w:hAnsi="Times New Roman" w:cs="Times New Roman"/>
          <w:sz w:val="36"/>
          <w:szCs w:val="36"/>
        </w:rPr>
        <w:t>Chair,  given the efforts</w:t>
      </w:r>
      <w:r w:rsidRPr="00140D33">
        <w:rPr>
          <w:rFonts w:ascii="Times New Roman" w:hAnsi="Times New Roman" w:cs="Times New Roman"/>
          <w:sz w:val="36"/>
          <w:szCs w:val="36"/>
        </w:rPr>
        <w:tab/>
        <w:t>being undertaken by the Government, Mauritius reaffirms its commitment to remove</w:t>
      </w:r>
      <w:r w:rsidR="009E6D90">
        <w:rPr>
          <w:rFonts w:ascii="Times New Roman" w:hAnsi="Times New Roman" w:cs="Times New Roman"/>
          <w:sz w:val="36"/>
          <w:szCs w:val="36"/>
          <w:lang w:val="en-GB"/>
        </w:rPr>
        <w:t xml:space="preserve"> the</w:t>
      </w:r>
      <w:r w:rsidRPr="00140D33">
        <w:rPr>
          <w:rFonts w:ascii="Times New Roman" w:hAnsi="Times New Roman" w:cs="Times New Roman"/>
          <w:sz w:val="36"/>
          <w:szCs w:val="36"/>
        </w:rPr>
        <w:t xml:space="preserve"> reservation </w:t>
      </w:r>
      <w:r w:rsidR="009E6D90">
        <w:rPr>
          <w:rFonts w:ascii="Times New Roman" w:hAnsi="Times New Roman" w:cs="Times New Roman"/>
          <w:sz w:val="36"/>
          <w:szCs w:val="36"/>
          <w:lang w:val="en-GB"/>
        </w:rPr>
        <w:t>on</w:t>
      </w:r>
      <w:r w:rsidRPr="009E6D90">
        <w:rPr>
          <w:rFonts w:ascii="Times New Roman" w:hAnsi="Times New Roman" w:cs="Times New Roman"/>
          <w:sz w:val="36"/>
          <w:szCs w:val="36"/>
        </w:rPr>
        <w:t xml:space="preserve"> </w:t>
      </w:r>
      <w:r w:rsidRPr="009E6D90">
        <w:rPr>
          <w:rFonts w:ascii="Times New Roman" w:hAnsi="Times New Roman" w:cs="Times New Roman"/>
          <w:b/>
          <w:sz w:val="36"/>
          <w:szCs w:val="36"/>
        </w:rPr>
        <w:t>Article  24(2)(b)</w:t>
      </w:r>
      <w:r w:rsidRPr="009E6D90">
        <w:rPr>
          <w:rFonts w:ascii="Times New Roman" w:hAnsi="Times New Roman" w:cs="Times New Roman"/>
          <w:sz w:val="36"/>
          <w:szCs w:val="36"/>
        </w:rPr>
        <w:t xml:space="preserve"> in the future. </w:t>
      </w:r>
    </w:p>
    <w:p w14:paraId="76F7DDC3" w14:textId="77777777" w:rsidR="00FF38F4" w:rsidRPr="00FF38F4" w:rsidRDefault="00FF38F4" w:rsidP="00FF38F4">
      <w:pPr>
        <w:spacing w:line="480" w:lineRule="auto"/>
        <w:jc w:val="both"/>
        <w:rPr>
          <w:rFonts w:ascii="Times New Roman" w:hAnsi="Times New Roman" w:cs="Times New Roman"/>
          <w:sz w:val="36"/>
          <w:szCs w:val="36"/>
        </w:rPr>
      </w:pPr>
    </w:p>
    <w:p w14:paraId="1E037562" w14:textId="77777777" w:rsidR="00FF38F4" w:rsidRPr="00492A54" w:rsidRDefault="00FF38F4" w:rsidP="00492A54">
      <w:pPr>
        <w:pStyle w:val="ListParagraph"/>
        <w:numPr>
          <w:ilvl w:val="0"/>
          <w:numId w:val="4"/>
        </w:numPr>
        <w:spacing w:line="480" w:lineRule="auto"/>
        <w:jc w:val="both"/>
        <w:rPr>
          <w:rFonts w:ascii="Times New Roman" w:hAnsi="Times New Roman" w:cs="Times New Roman"/>
          <w:sz w:val="36"/>
          <w:szCs w:val="36"/>
        </w:rPr>
      </w:pPr>
      <w:r w:rsidRPr="00492A54">
        <w:rPr>
          <w:rFonts w:ascii="Times New Roman" w:hAnsi="Times New Roman" w:cs="Times New Roman"/>
          <w:sz w:val="36"/>
          <w:szCs w:val="36"/>
        </w:rPr>
        <w:lastRenderedPageBreak/>
        <w:t xml:space="preserve">Addressing </w:t>
      </w:r>
      <w:r w:rsidRPr="00F441D0">
        <w:rPr>
          <w:rFonts w:ascii="Times New Roman" w:hAnsi="Times New Roman" w:cs="Times New Roman"/>
          <w:b/>
          <w:sz w:val="36"/>
          <w:szCs w:val="36"/>
        </w:rPr>
        <w:t>Article 6</w:t>
      </w:r>
      <w:r w:rsidRPr="00492A54">
        <w:rPr>
          <w:rFonts w:ascii="Times New Roman" w:hAnsi="Times New Roman" w:cs="Times New Roman"/>
          <w:sz w:val="36"/>
          <w:szCs w:val="36"/>
        </w:rPr>
        <w:t xml:space="preserve"> of the Convention, the Government of Mauritius recognises that women and girls with disabilities are at greater risk of violence, injury</w:t>
      </w:r>
      <w:r w:rsidR="00677495">
        <w:rPr>
          <w:rFonts w:ascii="Times New Roman" w:hAnsi="Times New Roman" w:cs="Times New Roman"/>
          <w:sz w:val="36"/>
          <w:szCs w:val="36"/>
          <w:lang w:val="en-GB"/>
        </w:rPr>
        <w:t>,</w:t>
      </w:r>
      <w:r w:rsidRPr="00492A54">
        <w:rPr>
          <w:rFonts w:ascii="Times New Roman" w:hAnsi="Times New Roman" w:cs="Times New Roman"/>
          <w:sz w:val="36"/>
          <w:szCs w:val="36"/>
        </w:rPr>
        <w:t xml:space="preserve"> abuse, neglect, ill-treatment or exploitation.  Appropriate policies, strategies and actions have been taken to better protect women including women and girls with disabilities.</w:t>
      </w:r>
    </w:p>
    <w:p w14:paraId="05BAE7AE" w14:textId="77777777" w:rsidR="00FF38F4" w:rsidRPr="00FF38F4" w:rsidRDefault="00FF38F4" w:rsidP="00FF38F4">
      <w:pPr>
        <w:spacing w:line="480" w:lineRule="auto"/>
        <w:jc w:val="both"/>
        <w:rPr>
          <w:rFonts w:ascii="Times New Roman" w:hAnsi="Times New Roman" w:cs="Times New Roman"/>
          <w:sz w:val="36"/>
          <w:szCs w:val="36"/>
        </w:rPr>
      </w:pPr>
    </w:p>
    <w:p w14:paraId="6E569EBA" w14:textId="77777777" w:rsidR="00FF38F4" w:rsidRPr="00F441D0" w:rsidRDefault="00FF38F4" w:rsidP="00F441D0">
      <w:pPr>
        <w:pStyle w:val="ListParagraph"/>
        <w:numPr>
          <w:ilvl w:val="0"/>
          <w:numId w:val="4"/>
        </w:numPr>
        <w:spacing w:line="480" w:lineRule="auto"/>
        <w:jc w:val="both"/>
        <w:rPr>
          <w:rFonts w:ascii="Times New Roman" w:hAnsi="Times New Roman" w:cs="Times New Roman"/>
          <w:sz w:val="36"/>
          <w:szCs w:val="36"/>
        </w:rPr>
      </w:pPr>
      <w:r w:rsidRPr="00F441D0">
        <w:rPr>
          <w:rFonts w:ascii="Times New Roman" w:hAnsi="Times New Roman" w:cs="Times New Roman"/>
          <w:sz w:val="36"/>
          <w:szCs w:val="36"/>
        </w:rPr>
        <w:t xml:space="preserve">The elimination of Gender-based Violence is high on the Government’s agenda. In fact, our Prime Minister, the Honourable Pravind Kumar Jugnauth, chairs a High-Level Inter-Ministerial Committee for the Elimination of Gender-based Violence (GBV), which includes no less than </w:t>
      </w:r>
      <w:r w:rsidRPr="00F441D0">
        <w:rPr>
          <w:rFonts w:ascii="Times New Roman" w:hAnsi="Times New Roman" w:cs="Times New Roman"/>
          <w:b/>
          <w:sz w:val="36"/>
          <w:szCs w:val="36"/>
        </w:rPr>
        <w:t>13 Ministers, in a Cabinet of 22.</w:t>
      </w:r>
      <w:r w:rsidRPr="00F441D0">
        <w:rPr>
          <w:rFonts w:ascii="Times New Roman" w:hAnsi="Times New Roman" w:cs="Times New Roman"/>
          <w:sz w:val="36"/>
          <w:szCs w:val="36"/>
        </w:rPr>
        <w:t xml:space="preserve"> </w:t>
      </w:r>
    </w:p>
    <w:p w14:paraId="0C143F55" w14:textId="77777777" w:rsidR="00FF38F4" w:rsidRPr="00FF38F4" w:rsidRDefault="00FF38F4" w:rsidP="00FF38F4">
      <w:pPr>
        <w:spacing w:line="480" w:lineRule="auto"/>
        <w:jc w:val="both"/>
        <w:rPr>
          <w:rFonts w:ascii="Times New Roman" w:hAnsi="Times New Roman" w:cs="Times New Roman"/>
          <w:sz w:val="36"/>
          <w:szCs w:val="36"/>
        </w:rPr>
      </w:pPr>
    </w:p>
    <w:p w14:paraId="7FCE59CB" w14:textId="77777777" w:rsidR="00FF38F4" w:rsidRDefault="00FF38F4" w:rsidP="00167511">
      <w:pPr>
        <w:pStyle w:val="ListParagraph"/>
        <w:numPr>
          <w:ilvl w:val="0"/>
          <w:numId w:val="4"/>
        </w:numPr>
        <w:spacing w:line="480" w:lineRule="auto"/>
        <w:jc w:val="both"/>
        <w:rPr>
          <w:rFonts w:ascii="Times New Roman" w:hAnsi="Times New Roman" w:cs="Times New Roman"/>
          <w:sz w:val="36"/>
          <w:szCs w:val="36"/>
        </w:rPr>
      </w:pPr>
      <w:r w:rsidRPr="00516048">
        <w:rPr>
          <w:rFonts w:ascii="Times New Roman" w:hAnsi="Times New Roman" w:cs="Times New Roman"/>
          <w:sz w:val="36"/>
          <w:szCs w:val="36"/>
        </w:rPr>
        <w:lastRenderedPageBreak/>
        <w:t xml:space="preserve">The Government of Mauritius has strengthened the legislation with regard to harsher punishment for perpetrators of domestic violence. </w:t>
      </w:r>
    </w:p>
    <w:p w14:paraId="2A57D09C" w14:textId="77777777" w:rsidR="00864AF9" w:rsidRPr="00864AF9" w:rsidRDefault="00864AF9" w:rsidP="00864AF9">
      <w:pPr>
        <w:pStyle w:val="ListParagraph"/>
        <w:rPr>
          <w:rFonts w:ascii="Times New Roman" w:hAnsi="Times New Roman" w:cs="Times New Roman"/>
          <w:sz w:val="36"/>
          <w:szCs w:val="36"/>
        </w:rPr>
      </w:pPr>
    </w:p>
    <w:p w14:paraId="05EAC0ED" w14:textId="77777777" w:rsidR="00864AF9" w:rsidRPr="00516048" w:rsidRDefault="00864AF9" w:rsidP="00864AF9">
      <w:pPr>
        <w:pStyle w:val="ListParagraph"/>
        <w:spacing w:line="480" w:lineRule="auto"/>
        <w:jc w:val="both"/>
        <w:rPr>
          <w:rFonts w:ascii="Times New Roman" w:hAnsi="Times New Roman" w:cs="Times New Roman"/>
          <w:sz w:val="36"/>
          <w:szCs w:val="36"/>
        </w:rPr>
      </w:pPr>
    </w:p>
    <w:p w14:paraId="19F7E5D1" w14:textId="77777777" w:rsidR="00631428" w:rsidRDefault="00DF2A80" w:rsidP="00631428">
      <w:pPr>
        <w:pStyle w:val="ListParagraph"/>
        <w:numPr>
          <w:ilvl w:val="0"/>
          <w:numId w:val="4"/>
        </w:numPr>
        <w:spacing w:line="480" w:lineRule="auto"/>
        <w:jc w:val="both"/>
        <w:rPr>
          <w:rFonts w:ascii="Times New Roman" w:hAnsi="Times New Roman" w:cs="Times New Roman"/>
          <w:sz w:val="36"/>
          <w:szCs w:val="36"/>
        </w:rPr>
      </w:pPr>
      <w:r>
        <w:rPr>
          <w:rFonts w:ascii="Times New Roman" w:hAnsi="Times New Roman" w:cs="Times New Roman"/>
          <w:sz w:val="36"/>
          <w:szCs w:val="36"/>
          <w:lang w:val="en-GB"/>
        </w:rPr>
        <w:t>O</w:t>
      </w:r>
      <w:r w:rsidR="00864AF9" w:rsidRPr="00FF5C31">
        <w:rPr>
          <w:rFonts w:ascii="Times New Roman" w:hAnsi="Times New Roman" w:cs="Times New Roman"/>
          <w:sz w:val="36"/>
          <w:szCs w:val="36"/>
        </w:rPr>
        <w:t xml:space="preserve">ur </w:t>
      </w:r>
      <w:proofErr w:type="gramStart"/>
      <w:r w:rsidR="00864AF9" w:rsidRPr="00FF5C31">
        <w:rPr>
          <w:rFonts w:ascii="Times New Roman" w:hAnsi="Times New Roman" w:cs="Times New Roman"/>
          <w:sz w:val="36"/>
          <w:szCs w:val="36"/>
        </w:rPr>
        <w:t>Government</w:t>
      </w:r>
      <w:proofErr w:type="gramEnd"/>
      <w:r w:rsidR="00864AF9" w:rsidRPr="00FF5C31">
        <w:rPr>
          <w:rFonts w:ascii="Times New Roman" w:hAnsi="Times New Roman" w:cs="Times New Roman"/>
          <w:sz w:val="36"/>
          <w:szCs w:val="36"/>
        </w:rPr>
        <w:t xml:space="preserve"> has put in place two mobile applications to enable victims of Gender-Based Violence, elderly persons and persons with disabilities to rapidly connect with the Police. Hotlines are available for </w:t>
      </w:r>
      <w:r>
        <w:rPr>
          <w:rFonts w:ascii="Times New Roman" w:hAnsi="Times New Roman" w:cs="Times New Roman"/>
          <w:sz w:val="36"/>
          <w:szCs w:val="36"/>
          <w:lang w:val="en-GB"/>
        </w:rPr>
        <w:t xml:space="preserve">prompt </w:t>
      </w:r>
      <w:r w:rsidR="00864AF9" w:rsidRPr="00FF5C31">
        <w:rPr>
          <w:rFonts w:ascii="Times New Roman" w:hAnsi="Times New Roman" w:cs="Times New Roman"/>
          <w:sz w:val="36"/>
          <w:szCs w:val="36"/>
        </w:rPr>
        <w:t xml:space="preserve">assistance. </w:t>
      </w:r>
    </w:p>
    <w:p w14:paraId="563852B9" w14:textId="77777777" w:rsidR="00631428" w:rsidRDefault="00631428" w:rsidP="00631428">
      <w:pPr>
        <w:pStyle w:val="ListParagraph"/>
        <w:spacing w:line="480" w:lineRule="auto"/>
        <w:jc w:val="both"/>
        <w:rPr>
          <w:rFonts w:ascii="Times New Roman" w:hAnsi="Times New Roman" w:cs="Times New Roman"/>
          <w:sz w:val="36"/>
          <w:szCs w:val="36"/>
        </w:rPr>
      </w:pPr>
    </w:p>
    <w:p w14:paraId="49CA6E34" w14:textId="77777777" w:rsidR="00631428" w:rsidRDefault="00631428" w:rsidP="00631428">
      <w:pPr>
        <w:pStyle w:val="ListParagraph"/>
        <w:spacing w:line="480" w:lineRule="auto"/>
        <w:jc w:val="both"/>
        <w:rPr>
          <w:rFonts w:ascii="Times New Roman" w:hAnsi="Times New Roman" w:cs="Times New Roman"/>
          <w:sz w:val="36"/>
          <w:szCs w:val="36"/>
        </w:rPr>
      </w:pPr>
    </w:p>
    <w:p w14:paraId="75F2A96A" w14:textId="77777777" w:rsidR="00631428" w:rsidRDefault="00631428" w:rsidP="00631428">
      <w:pPr>
        <w:pStyle w:val="ListParagraph"/>
        <w:spacing w:line="480" w:lineRule="auto"/>
        <w:jc w:val="both"/>
        <w:rPr>
          <w:rFonts w:ascii="Times New Roman" w:hAnsi="Times New Roman" w:cs="Times New Roman"/>
          <w:sz w:val="36"/>
          <w:szCs w:val="36"/>
        </w:rPr>
      </w:pPr>
    </w:p>
    <w:p w14:paraId="795A3041" w14:textId="77777777" w:rsidR="00631428" w:rsidRDefault="00631428" w:rsidP="00631428">
      <w:pPr>
        <w:pStyle w:val="ListParagraph"/>
        <w:spacing w:line="480" w:lineRule="auto"/>
        <w:jc w:val="both"/>
        <w:rPr>
          <w:rFonts w:ascii="Times New Roman" w:hAnsi="Times New Roman" w:cs="Times New Roman"/>
          <w:sz w:val="36"/>
          <w:szCs w:val="36"/>
        </w:rPr>
      </w:pPr>
    </w:p>
    <w:p w14:paraId="13FA2B6C" w14:textId="77777777" w:rsidR="00631428" w:rsidRDefault="00631428" w:rsidP="00631428">
      <w:pPr>
        <w:pStyle w:val="ListParagraph"/>
        <w:spacing w:line="480" w:lineRule="auto"/>
        <w:jc w:val="both"/>
        <w:rPr>
          <w:rFonts w:ascii="Times New Roman" w:hAnsi="Times New Roman" w:cs="Times New Roman"/>
          <w:sz w:val="36"/>
          <w:szCs w:val="36"/>
        </w:rPr>
      </w:pPr>
    </w:p>
    <w:p w14:paraId="7F6080CF" w14:textId="77777777" w:rsidR="00FF38F4" w:rsidRPr="00631428" w:rsidRDefault="00FF38F4" w:rsidP="00631428">
      <w:pPr>
        <w:pStyle w:val="ListParagraph"/>
        <w:numPr>
          <w:ilvl w:val="0"/>
          <w:numId w:val="4"/>
        </w:numPr>
        <w:spacing w:line="480" w:lineRule="auto"/>
        <w:jc w:val="both"/>
        <w:rPr>
          <w:rFonts w:ascii="Times New Roman" w:hAnsi="Times New Roman" w:cs="Times New Roman"/>
          <w:sz w:val="36"/>
          <w:szCs w:val="36"/>
        </w:rPr>
      </w:pPr>
      <w:r w:rsidRPr="00631428">
        <w:rPr>
          <w:rFonts w:ascii="Times New Roman" w:hAnsi="Times New Roman" w:cs="Times New Roman"/>
          <w:sz w:val="36"/>
          <w:szCs w:val="36"/>
        </w:rPr>
        <w:t xml:space="preserve">I need not stress that children’s welfare is the hallmark of a caring society. It is in this spirit that the </w:t>
      </w:r>
      <w:r w:rsidRPr="00631428">
        <w:rPr>
          <w:rFonts w:ascii="Times New Roman" w:hAnsi="Times New Roman" w:cs="Times New Roman"/>
          <w:sz w:val="36"/>
          <w:szCs w:val="36"/>
        </w:rPr>
        <w:lastRenderedPageBreak/>
        <w:t>Mauritius Government has reviewed the legislative framework and replaced previous legislation by three separate Acts</w:t>
      </w:r>
      <w:r w:rsidR="0019449E" w:rsidRPr="00631428">
        <w:rPr>
          <w:rFonts w:ascii="Times New Roman" w:hAnsi="Times New Roman" w:cs="Times New Roman"/>
          <w:sz w:val="36"/>
          <w:szCs w:val="36"/>
          <w:lang w:val="en-GB"/>
        </w:rPr>
        <w:t xml:space="preserve"> -</w:t>
      </w:r>
      <w:r w:rsidRPr="00631428">
        <w:rPr>
          <w:rFonts w:ascii="Times New Roman" w:hAnsi="Times New Roman" w:cs="Times New Roman"/>
          <w:sz w:val="36"/>
          <w:szCs w:val="36"/>
        </w:rPr>
        <w:t xml:space="preserve"> the </w:t>
      </w:r>
      <w:r w:rsidRPr="00631428">
        <w:rPr>
          <w:rFonts w:ascii="Times New Roman" w:hAnsi="Times New Roman" w:cs="Times New Roman"/>
          <w:b/>
          <w:sz w:val="36"/>
          <w:szCs w:val="36"/>
        </w:rPr>
        <w:t>Children’s Act 2020</w:t>
      </w:r>
      <w:r w:rsidRPr="00631428">
        <w:rPr>
          <w:rFonts w:ascii="Times New Roman" w:hAnsi="Times New Roman" w:cs="Times New Roman"/>
          <w:sz w:val="36"/>
          <w:szCs w:val="36"/>
        </w:rPr>
        <w:t xml:space="preserve">, the </w:t>
      </w:r>
      <w:r w:rsidRPr="00631428">
        <w:rPr>
          <w:rFonts w:ascii="Times New Roman" w:hAnsi="Times New Roman" w:cs="Times New Roman"/>
          <w:b/>
          <w:sz w:val="36"/>
          <w:szCs w:val="36"/>
        </w:rPr>
        <w:t>Child Sex Offenders Register Act</w:t>
      </w:r>
      <w:r w:rsidRPr="00631428">
        <w:rPr>
          <w:rFonts w:ascii="Times New Roman" w:hAnsi="Times New Roman" w:cs="Times New Roman"/>
          <w:sz w:val="36"/>
          <w:szCs w:val="36"/>
        </w:rPr>
        <w:t xml:space="preserve"> and the </w:t>
      </w:r>
      <w:r w:rsidRPr="00631428">
        <w:rPr>
          <w:rFonts w:ascii="Times New Roman" w:hAnsi="Times New Roman" w:cs="Times New Roman"/>
          <w:b/>
          <w:sz w:val="36"/>
          <w:szCs w:val="36"/>
        </w:rPr>
        <w:t>Children’s Court Act</w:t>
      </w:r>
      <w:r w:rsidRPr="00631428">
        <w:rPr>
          <w:rFonts w:ascii="Times New Roman" w:hAnsi="Times New Roman" w:cs="Times New Roman"/>
          <w:sz w:val="36"/>
          <w:szCs w:val="36"/>
        </w:rPr>
        <w:t xml:space="preserve">. </w:t>
      </w:r>
    </w:p>
    <w:p w14:paraId="343A7658" w14:textId="77777777" w:rsidR="00FF38F4" w:rsidRPr="00FF38F4" w:rsidRDefault="00FF38F4" w:rsidP="00FF38F4">
      <w:pPr>
        <w:spacing w:line="480" w:lineRule="auto"/>
        <w:jc w:val="both"/>
        <w:rPr>
          <w:rFonts w:ascii="Times New Roman" w:hAnsi="Times New Roman" w:cs="Times New Roman"/>
          <w:sz w:val="36"/>
          <w:szCs w:val="36"/>
        </w:rPr>
      </w:pPr>
    </w:p>
    <w:p w14:paraId="41DACC3C" w14:textId="77777777" w:rsidR="00FF38F4" w:rsidRPr="00707FBF" w:rsidRDefault="00FF38F4" w:rsidP="00707FBF">
      <w:pPr>
        <w:pStyle w:val="ListParagraph"/>
        <w:numPr>
          <w:ilvl w:val="0"/>
          <w:numId w:val="4"/>
        </w:numPr>
        <w:spacing w:line="480" w:lineRule="auto"/>
        <w:jc w:val="both"/>
        <w:rPr>
          <w:rFonts w:ascii="Times New Roman" w:hAnsi="Times New Roman" w:cs="Times New Roman"/>
          <w:sz w:val="36"/>
          <w:szCs w:val="36"/>
        </w:rPr>
      </w:pPr>
      <w:r w:rsidRPr="00707FBF">
        <w:rPr>
          <w:rFonts w:ascii="Times New Roman" w:hAnsi="Times New Roman" w:cs="Times New Roman"/>
          <w:sz w:val="36"/>
          <w:szCs w:val="36"/>
        </w:rPr>
        <w:t xml:space="preserve">Section </w:t>
      </w:r>
      <w:r w:rsidRPr="003226C2">
        <w:rPr>
          <w:rFonts w:ascii="Times New Roman" w:hAnsi="Times New Roman" w:cs="Times New Roman"/>
          <w:b/>
          <w:sz w:val="36"/>
          <w:szCs w:val="36"/>
        </w:rPr>
        <w:t>4(2)(e)</w:t>
      </w:r>
      <w:r w:rsidRPr="00707FBF">
        <w:rPr>
          <w:rFonts w:ascii="Times New Roman" w:hAnsi="Times New Roman" w:cs="Times New Roman"/>
          <w:sz w:val="36"/>
          <w:szCs w:val="36"/>
        </w:rPr>
        <w:t xml:space="preserve"> of the </w:t>
      </w:r>
      <w:r w:rsidRPr="003226C2">
        <w:rPr>
          <w:rFonts w:ascii="Times New Roman" w:hAnsi="Times New Roman" w:cs="Times New Roman"/>
          <w:b/>
          <w:sz w:val="36"/>
          <w:szCs w:val="36"/>
        </w:rPr>
        <w:t xml:space="preserve">Children’s Act 2020 </w:t>
      </w:r>
      <w:r w:rsidRPr="00707FBF">
        <w:rPr>
          <w:rFonts w:ascii="Times New Roman" w:hAnsi="Times New Roman" w:cs="Times New Roman"/>
          <w:sz w:val="36"/>
          <w:szCs w:val="36"/>
        </w:rPr>
        <w:t xml:space="preserve">specifically provides for any special needs which may be due to a disability. A general prohibition against corporal punishment is provided for in the Act. </w:t>
      </w:r>
    </w:p>
    <w:p w14:paraId="01D9F178" w14:textId="77777777" w:rsidR="00FF38F4" w:rsidRPr="00FF38F4" w:rsidRDefault="00FF38F4" w:rsidP="00FF38F4">
      <w:pPr>
        <w:spacing w:line="480" w:lineRule="auto"/>
        <w:jc w:val="both"/>
        <w:rPr>
          <w:rFonts w:ascii="Times New Roman" w:hAnsi="Times New Roman" w:cs="Times New Roman"/>
          <w:sz w:val="36"/>
          <w:szCs w:val="36"/>
        </w:rPr>
      </w:pPr>
    </w:p>
    <w:p w14:paraId="211129A4" w14:textId="77777777" w:rsidR="00FF38F4" w:rsidRPr="00A8166E" w:rsidRDefault="00FF38F4" w:rsidP="00A8166E">
      <w:pPr>
        <w:pStyle w:val="ListParagraph"/>
        <w:numPr>
          <w:ilvl w:val="0"/>
          <w:numId w:val="4"/>
        </w:numPr>
        <w:spacing w:line="480" w:lineRule="auto"/>
        <w:jc w:val="both"/>
        <w:rPr>
          <w:rFonts w:ascii="Times New Roman" w:hAnsi="Times New Roman" w:cs="Times New Roman"/>
          <w:sz w:val="36"/>
          <w:szCs w:val="36"/>
        </w:rPr>
      </w:pPr>
      <w:r w:rsidRPr="00A8166E">
        <w:rPr>
          <w:rFonts w:ascii="Times New Roman" w:hAnsi="Times New Roman" w:cs="Times New Roman"/>
          <w:sz w:val="36"/>
          <w:szCs w:val="36"/>
        </w:rPr>
        <w:t xml:space="preserve">There is a hotline to report all cases of abuse against children, including children with disabilities. </w:t>
      </w:r>
    </w:p>
    <w:p w14:paraId="2A773007" w14:textId="77777777" w:rsidR="001307DD" w:rsidRDefault="001307DD" w:rsidP="00FF38F4">
      <w:pPr>
        <w:spacing w:line="480" w:lineRule="auto"/>
        <w:jc w:val="both"/>
        <w:rPr>
          <w:rFonts w:ascii="Times New Roman" w:hAnsi="Times New Roman" w:cs="Times New Roman"/>
          <w:sz w:val="36"/>
          <w:szCs w:val="36"/>
        </w:rPr>
      </w:pPr>
    </w:p>
    <w:p w14:paraId="397A56E8" w14:textId="77777777" w:rsidR="00403F38" w:rsidRDefault="00403F38" w:rsidP="00FF38F4">
      <w:pPr>
        <w:spacing w:line="480" w:lineRule="auto"/>
        <w:jc w:val="both"/>
        <w:rPr>
          <w:rFonts w:ascii="Times New Roman" w:hAnsi="Times New Roman" w:cs="Times New Roman"/>
          <w:sz w:val="36"/>
          <w:szCs w:val="36"/>
        </w:rPr>
      </w:pPr>
    </w:p>
    <w:p w14:paraId="2564DE5F" w14:textId="77777777" w:rsidR="00403F38" w:rsidRDefault="00403F38" w:rsidP="00FF38F4">
      <w:pPr>
        <w:spacing w:line="480" w:lineRule="auto"/>
        <w:jc w:val="both"/>
        <w:rPr>
          <w:rFonts w:ascii="Times New Roman" w:hAnsi="Times New Roman" w:cs="Times New Roman"/>
          <w:sz w:val="36"/>
          <w:szCs w:val="36"/>
        </w:rPr>
      </w:pPr>
    </w:p>
    <w:p w14:paraId="29B39F0E" w14:textId="77777777" w:rsidR="00FF38F4" w:rsidRPr="00C44BAC" w:rsidRDefault="00FF38F4" w:rsidP="00FF38F4">
      <w:pPr>
        <w:pStyle w:val="ListParagraph"/>
        <w:numPr>
          <w:ilvl w:val="0"/>
          <w:numId w:val="4"/>
        </w:numPr>
        <w:spacing w:line="480" w:lineRule="auto"/>
        <w:jc w:val="both"/>
        <w:rPr>
          <w:rFonts w:ascii="Times New Roman" w:hAnsi="Times New Roman" w:cs="Times New Roman"/>
          <w:sz w:val="36"/>
          <w:szCs w:val="36"/>
        </w:rPr>
      </w:pPr>
      <w:r w:rsidRPr="001307DD">
        <w:rPr>
          <w:rFonts w:ascii="Times New Roman" w:hAnsi="Times New Roman" w:cs="Times New Roman"/>
          <w:sz w:val="36"/>
          <w:szCs w:val="36"/>
        </w:rPr>
        <w:lastRenderedPageBreak/>
        <w:t xml:space="preserve">The importance of a family in the upbringing and welfare of a child cannot be underestimated. The Children’s Act provides an opportunity for a child to live in a foster family. From </w:t>
      </w:r>
      <w:r w:rsidRPr="00613884">
        <w:rPr>
          <w:rFonts w:ascii="Times New Roman" w:hAnsi="Times New Roman" w:cs="Times New Roman"/>
          <w:b/>
          <w:sz w:val="36"/>
          <w:szCs w:val="36"/>
        </w:rPr>
        <w:t>2022 to present</w:t>
      </w:r>
      <w:r w:rsidRPr="001307DD">
        <w:rPr>
          <w:rFonts w:ascii="Times New Roman" w:hAnsi="Times New Roman" w:cs="Times New Roman"/>
          <w:sz w:val="36"/>
          <w:szCs w:val="36"/>
        </w:rPr>
        <w:t xml:space="preserve">, around </w:t>
      </w:r>
      <w:r w:rsidRPr="00613884">
        <w:rPr>
          <w:rFonts w:ascii="Times New Roman" w:hAnsi="Times New Roman" w:cs="Times New Roman"/>
          <w:b/>
          <w:sz w:val="36"/>
          <w:szCs w:val="36"/>
        </w:rPr>
        <w:t>98</w:t>
      </w:r>
      <w:r w:rsidRPr="001307DD">
        <w:rPr>
          <w:rFonts w:ascii="Times New Roman" w:hAnsi="Times New Roman" w:cs="Times New Roman"/>
          <w:sz w:val="36"/>
          <w:szCs w:val="36"/>
        </w:rPr>
        <w:t xml:space="preserve"> children have been placed in foster care out of </w:t>
      </w:r>
      <w:r w:rsidR="00B07EA9">
        <w:rPr>
          <w:rFonts w:ascii="Times New Roman" w:hAnsi="Times New Roman" w:cs="Times New Roman"/>
          <w:sz w:val="36"/>
          <w:szCs w:val="36"/>
          <w:lang w:val="en-GB"/>
        </w:rPr>
        <w:t xml:space="preserve">which </w:t>
      </w:r>
      <w:r w:rsidR="00B07EA9" w:rsidRPr="00B07EA9">
        <w:rPr>
          <w:rFonts w:ascii="Times New Roman" w:hAnsi="Times New Roman" w:cs="Times New Roman"/>
          <w:b/>
          <w:sz w:val="36"/>
          <w:szCs w:val="36"/>
          <w:lang w:val="en-GB"/>
        </w:rPr>
        <w:t xml:space="preserve">9 </w:t>
      </w:r>
      <w:r w:rsidRPr="001307DD">
        <w:rPr>
          <w:rFonts w:ascii="Times New Roman" w:hAnsi="Times New Roman" w:cs="Times New Roman"/>
          <w:sz w:val="36"/>
          <w:szCs w:val="36"/>
        </w:rPr>
        <w:t>are children with disabilities. A monthly allowance of</w:t>
      </w:r>
      <w:r w:rsidR="00613884">
        <w:rPr>
          <w:rFonts w:ascii="Times New Roman" w:hAnsi="Times New Roman" w:cs="Times New Roman"/>
          <w:sz w:val="36"/>
          <w:szCs w:val="36"/>
          <w:lang w:val="en-GB"/>
        </w:rPr>
        <w:t xml:space="preserve"> </w:t>
      </w:r>
      <w:r w:rsidRPr="00FC697D">
        <w:rPr>
          <w:rFonts w:ascii="Times New Roman" w:hAnsi="Times New Roman" w:cs="Times New Roman"/>
          <w:b/>
          <w:sz w:val="36"/>
          <w:szCs w:val="36"/>
        </w:rPr>
        <w:t>1</w:t>
      </w:r>
      <w:r w:rsidR="00FC697D" w:rsidRPr="00FC697D">
        <w:rPr>
          <w:rFonts w:ascii="Times New Roman" w:hAnsi="Times New Roman" w:cs="Times New Roman"/>
          <w:b/>
          <w:sz w:val="36"/>
          <w:szCs w:val="36"/>
          <w:lang w:val="en-GB"/>
        </w:rPr>
        <w:t>2</w:t>
      </w:r>
      <w:r w:rsidRPr="00FC697D">
        <w:rPr>
          <w:rFonts w:ascii="Times New Roman" w:hAnsi="Times New Roman" w:cs="Times New Roman"/>
          <w:b/>
          <w:sz w:val="36"/>
          <w:szCs w:val="36"/>
        </w:rPr>
        <w:t>,000</w:t>
      </w:r>
      <w:r w:rsidR="00613884" w:rsidRPr="00FC697D">
        <w:rPr>
          <w:rFonts w:ascii="Times New Roman" w:hAnsi="Times New Roman" w:cs="Times New Roman"/>
          <w:b/>
          <w:sz w:val="36"/>
          <w:szCs w:val="36"/>
          <w:lang w:val="en-GB"/>
        </w:rPr>
        <w:t xml:space="preserve"> rupees</w:t>
      </w:r>
      <w:r w:rsidRPr="00FC697D">
        <w:rPr>
          <w:rFonts w:ascii="Times New Roman" w:hAnsi="Times New Roman" w:cs="Times New Roman"/>
          <w:b/>
          <w:sz w:val="36"/>
          <w:szCs w:val="36"/>
        </w:rPr>
        <w:t xml:space="preserve"> (USD 250)</w:t>
      </w:r>
      <w:r w:rsidRPr="001307DD">
        <w:rPr>
          <w:rFonts w:ascii="Times New Roman" w:hAnsi="Times New Roman" w:cs="Times New Roman"/>
          <w:sz w:val="36"/>
          <w:szCs w:val="36"/>
        </w:rPr>
        <w:t xml:space="preserve"> is provided to the Foster Care parents</w:t>
      </w:r>
      <w:r w:rsidR="00FC697D">
        <w:rPr>
          <w:rFonts w:ascii="Times New Roman" w:hAnsi="Times New Roman" w:cs="Times New Roman"/>
          <w:sz w:val="36"/>
          <w:szCs w:val="36"/>
          <w:lang w:val="en-GB"/>
        </w:rPr>
        <w:t xml:space="preserve">. Where the child has a disability, </w:t>
      </w:r>
      <w:proofErr w:type="gramStart"/>
      <w:r w:rsidR="00FC697D">
        <w:rPr>
          <w:rFonts w:ascii="Times New Roman" w:hAnsi="Times New Roman" w:cs="Times New Roman"/>
          <w:sz w:val="36"/>
          <w:szCs w:val="36"/>
          <w:lang w:val="en-GB"/>
        </w:rPr>
        <w:t>Foster</w:t>
      </w:r>
      <w:proofErr w:type="gramEnd"/>
      <w:r w:rsidR="00FC697D">
        <w:rPr>
          <w:rFonts w:ascii="Times New Roman" w:hAnsi="Times New Roman" w:cs="Times New Roman"/>
          <w:sz w:val="36"/>
          <w:szCs w:val="36"/>
          <w:lang w:val="en-GB"/>
        </w:rPr>
        <w:t xml:space="preserve"> parents benefit from an allowance of </w:t>
      </w:r>
      <w:r w:rsidR="00FC697D" w:rsidRPr="00FC697D">
        <w:rPr>
          <w:rFonts w:ascii="Times New Roman" w:hAnsi="Times New Roman" w:cs="Times New Roman"/>
          <w:b/>
          <w:sz w:val="36"/>
          <w:szCs w:val="36"/>
          <w:lang w:val="en-GB"/>
        </w:rPr>
        <w:t>15,000 rupees</w:t>
      </w:r>
      <w:r w:rsidR="00FC697D">
        <w:rPr>
          <w:rFonts w:ascii="Times New Roman" w:hAnsi="Times New Roman" w:cs="Times New Roman"/>
          <w:b/>
          <w:sz w:val="36"/>
          <w:szCs w:val="36"/>
          <w:lang w:val="en-GB"/>
        </w:rPr>
        <w:t xml:space="preserve"> (312 USD)</w:t>
      </w:r>
      <w:r w:rsidR="00FC697D">
        <w:rPr>
          <w:rFonts w:ascii="Times New Roman" w:hAnsi="Times New Roman" w:cs="Times New Roman"/>
          <w:sz w:val="36"/>
          <w:szCs w:val="36"/>
          <w:lang w:val="en-GB"/>
        </w:rPr>
        <w:t>.</w:t>
      </w:r>
    </w:p>
    <w:p w14:paraId="6AE9ACEE" w14:textId="77777777" w:rsidR="00C44BAC" w:rsidRPr="00C44BAC" w:rsidRDefault="00C44BAC" w:rsidP="00C44BAC">
      <w:pPr>
        <w:pStyle w:val="ListParagraph"/>
        <w:rPr>
          <w:rFonts w:ascii="Times New Roman" w:hAnsi="Times New Roman" w:cs="Times New Roman"/>
          <w:sz w:val="36"/>
          <w:szCs w:val="36"/>
        </w:rPr>
      </w:pPr>
    </w:p>
    <w:p w14:paraId="219C264A" w14:textId="77777777" w:rsidR="00C44BAC" w:rsidRPr="000C64D7" w:rsidRDefault="00C44BAC" w:rsidP="00C44BAC">
      <w:pPr>
        <w:pStyle w:val="ListParagraph"/>
        <w:spacing w:line="480" w:lineRule="auto"/>
        <w:jc w:val="both"/>
        <w:rPr>
          <w:rFonts w:ascii="Times New Roman" w:hAnsi="Times New Roman" w:cs="Times New Roman"/>
          <w:sz w:val="36"/>
          <w:szCs w:val="36"/>
        </w:rPr>
      </w:pPr>
    </w:p>
    <w:p w14:paraId="7E75BA39" w14:textId="77777777" w:rsidR="00FF38F4" w:rsidRPr="0080435A" w:rsidRDefault="00FF38F4" w:rsidP="0080435A">
      <w:pPr>
        <w:pStyle w:val="ListParagraph"/>
        <w:numPr>
          <w:ilvl w:val="0"/>
          <w:numId w:val="4"/>
        </w:numPr>
        <w:spacing w:line="480" w:lineRule="auto"/>
        <w:jc w:val="both"/>
        <w:rPr>
          <w:rFonts w:ascii="Times New Roman" w:hAnsi="Times New Roman" w:cs="Times New Roman"/>
          <w:sz w:val="36"/>
          <w:szCs w:val="36"/>
        </w:rPr>
      </w:pPr>
      <w:r w:rsidRPr="0080435A">
        <w:rPr>
          <w:rFonts w:ascii="Times New Roman" w:hAnsi="Times New Roman" w:cs="Times New Roman"/>
          <w:sz w:val="36"/>
          <w:szCs w:val="36"/>
        </w:rPr>
        <w:t>In order to mitigate the impact of the</w:t>
      </w:r>
      <w:r w:rsidR="00B77277">
        <w:rPr>
          <w:rFonts w:ascii="Times New Roman" w:hAnsi="Times New Roman" w:cs="Times New Roman"/>
          <w:sz w:val="36"/>
          <w:szCs w:val="36"/>
          <w:lang w:val="en-GB"/>
        </w:rPr>
        <w:t xml:space="preserve"> Covid-19</w:t>
      </w:r>
      <w:r w:rsidRPr="0080435A">
        <w:rPr>
          <w:rFonts w:ascii="Times New Roman" w:hAnsi="Times New Roman" w:cs="Times New Roman"/>
          <w:sz w:val="36"/>
          <w:szCs w:val="36"/>
        </w:rPr>
        <w:t xml:space="preserve"> pandemic and to reduce hardships, Mauritius adopted a host of measures for the population but also specifically for persons with disabilities:</w:t>
      </w:r>
    </w:p>
    <w:p w14:paraId="057618A4" w14:textId="77777777" w:rsidR="00FF38F4" w:rsidRDefault="00FF38F4" w:rsidP="00B12054">
      <w:pPr>
        <w:pStyle w:val="ListParagraph"/>
        <w:numPr>
          <w:ilvl w:val="0"/>
          <w:numId w:val="7"/>
        </w:numPr>
        <w:spacing w:line="480" w:lineRule="auto"/>
        <w:jc w:val="both"/>
        <w:rPr>
          <w:rFonts w:ascii="Times New Roman" w:hAnsi="Times New Roman" w:cs="Times New Roman"/>
          <w:sz w:val="36"/>
          <w:szCs w:val="36"/>
        </w:rPr>
      </w:pPr>
      <w:r w:rsidRPr="00B12054">
        <w:rPr>
          <w:rFonts w:ascii="Times New Roman" w:hAnsi="Times New Roman" w:cs="Times New Roman"/>
          <w:sz w:val="36"/>
          <w:szCs w:val="36"/>
        </w:rPr>
        <w:lastRenderedPageBreak/>
        <w:t xml:space="preserve">For 2 consecutive months Government had the Basic Invalidity Pension, old age pension, and social aids delivered to beneficiaries, in-person, at their residence. </w:t>
      </w:r>
    </w:p>
    <w:p w14:paraId="1E9C0FD7" w14:textId="77777777" w:rsidR="003226C2" w:rsidRPr="00B12054" w:rsidRDefault="003226C2" w:rsidP="003226C2">
      <w:pPr>
        <w:pStyle w:val="ListParagraph"/>
        <w:spacing w:line="480" w:lineRule="auto"/>
        <w:jc w:val="both"/>
        <w:rPr>
          <w:rFonts w:ascii="Times New Roman" w:hAnsi="Times New Roman" w:cs="Times New Roman"/>
          <w:sz w:val="36"/>
          <w:szCs w:val="36"/>
        </w:rPr>
      </w:pPr>
    </w:p>
    <w:p w14:paraId="641870C9" w14:textId="77777777" w:rsidR="00FF38F4" w:rsidRDefault="00FF38F4" w:rsidP="00B12054">
      <w:pPr>
        <w:pStyle w:val="ListParagraph"/>
        <w:numPr>
          <w:ilvl w:val="0"/>
          <w:numId w:val="7"/>
        </w:numPr>
        <w:spacing w:line="480" w:lineRule="auto"/>
        <w:jc w:val="both"/>
        <w:rPr>
          <w:rFonts w:ascii="Times New Roman" w:hAnsi="Times New Roman" w:cs="Times New Roman"/>
          <w:sz w:val="36"/>
          <w:szCs w:val="36"/>
        </w:rPr>
      </w:pPr>
      <w:r w:rsidRPr="00B12054">
        <w:rPr>
          <w:rFonts w:ascii="Times New Roman" w:hAnsi="Times New Roman" w:cs="Times New Roman"/>
          <w:sz w:val="36"/>
          <w:szCs w:val="36"/>
        </w:rPr>
        <w:t>The vaccination of persons with disabilities was undertaken through mobile caravan.</w:t>
      </w:r>
    </w:p>
    <w:p w14:paraId="18ABCC61" w14:textId="77777777" w:rsidR="003226C2" w:rsidRPr="00B12054" w:rsidRDefault="003226C2" w:rsidP="003226C2">
      <w:pPr>
        <w:pStyle w:val="ListParagraph"/>
        <w:spacing w:line="480" w:lineRule="auto"/>
        <w:jc w:val="both"/>
        <w:rPr>
          <w:rFonts w:ascii="Times New Roman" w:hAnsi="Times New Roman" w:cs="Times New Roman"/>
          <w:sz w:val="36"/>
          <w:szCs w:val="36"/>
        </w:rPr>
      </w:pPr>
    </w:p>
    <w:p w14:paraId="11CC544C" w14:textId="77777777" w:rsidR="0097531C" w:rsidRPr="0097531C" w:rsidRDefault="00FF38F4" w:rsidP="0097531C">
      <w:pPr>
        <w:pStyle w:val="ListParagraph"/>
        <w:numPr>
          <w:ilvl w:val="0"/>
          <w:numId w:val="6"/>
        </w:numPr>
        <w:spacing w:line="480" w:lineRule="auto"/>
        <w:jc w:val="both"/>
        <w:rPr>
          <w:rFonts w:ascii="Times New Roman" w:hAnsi="Times New Roman" w:cs="Times New Roman"/>
          <w:sz w:val="36"/>
          <w:szCs w:val="36"/>
        </w:rPr>
      </w:pPr>
      <w:r w:rsidRPr="00B12054">
        <w:rPr>
          <w:rFonts w:ascii="Times New Roman" w:hAnsi="Times New Roman" w:cs="Times New Roman"/>
          <w:sz w:val="36"/>
          <w:szCs w:val="36"/>
        </w:rPr>
        <w:t xml:space="preserve">Some </w:t>
      </w:r>
      <w:r w:rsidRPr="0097531C">
        <w:rPr>
          <w:rFonts w:ascii="Times New Roman" w:hAnsi="Times New Roman" w:cs="Times New Roman"/>
          <w:b/>
          <w:sz w:val="36"/>
          <w:szCs w:val="36"/>
        </w:rPr>
        <w:t>3,000</w:t>
      </w:r>
      <w:r w:rsidRPr="00B12054">
        <w:rPr>
          <w:rFonts w:ascii="Times New Roman" w:hAnsi="Times New Roman" w:cs="Times New Roman"/>
          <w:sz w:val="36"/>
          <w:szCs w:val="36"/>
        </w:rPr>
        <w:t xml:space="preserve"> children with disabilities attending Special Needs Schools were vaccinated at their residence.</w:t>
      </w:r>
      <w:r w:rsidR="0097531C" w:rsidRPr="0097531C">
        <w:rPr>
          <w:rFonts w:ascii="Times New Roman" w:hAnsi="Times New Roman" w:cs="Times New Roman"/>
          <w:sz w:val="36"/>
          <w:szCs w:val="36"/>
        </w:rPr>
        <w:t xml:space="preserve"> </w:t>
      </w:r>
      <w:r w:rsidR="0097531C" w:rsidRPr="00B12054">
        <w:rPr>
          <w:rFonts w:ascii="Times New Roman" w:hAnsi="Times New Roman" w:cs="Times New Roman"/>
          <w:sz w:val="36"/>
          <w:szCs w:val="36"/>
        </w:rPr>
        <w:t>Distribution during the lockdown period of some 7,900 food packs to vulnerable families; delivery of basic food items to all charitable institutions and distribution of masks and sanitisers to all.</w:t>
      </w:r>
    </w:p>
    <w:p w14:paraId="66CA9DC8" w14:textId="77777777" w:rsidR="00FF38F4" w:rsidRPr="00B12054" w:rsidRDefault="00FF38F4" w:rsidP="0097531C">
      <w:pPr>
        <w:pStyle w:val="ListParagraph"/>
        <w:spacing w:line="480" w:lineRule="auto"/>
        <w:jc w:val="both"/>
        <w:rPr>
          <w:rFonts w:ascii="Times New Roman" w:hAnsi="Times New Roman" w:cs="Times New Roman"/>
          <w:sz w:val="36"/>
          <w:szCs w:val="36"/>
        </w:rPr>
      </w:pPr>
    </w:p>
    <w:p w14:paraId="0613E803" w14:textId="77777777" w:rsidR="00CC3834" w:rsidRPr="003226C2" w:rsidRDefault="00FF38F4" w:rsidP="003226C2">
      <w:pPr>
        <w:pStyle w:val="ListParagraph"/>
        <w:numPr>
          <w:ilvl w:val="0"/>
          <w:numId w:val="7"/>
        </w:numPr>
        <w:spacing w:line="480" w:lineRule="auto"/>
        <w:jc w:val="both"/>
        <w:rPr>
          <w:rFonts w:ascii="Times New Roman" w:hAnsi="Times New Roman" w:cs="Times New Roman"/>
          <w:sz w:val="36"/>
          <w:szCs w:val="36"/>
        </w:rPr>
      </w:pPr>
      <w:r w:rsidRPr="00B12054">
        <w:rPr>
          <w:rFonts w:ascii="Times New Roman" w:hAnsi="Times New Roman" w:cs="Times New Roman"/>
          <w:sz w:val="36"/>
          <w:szCs w:val="36"/>
        </w:rPr>
        <w:t xml:space="preserve">Basic amenities including food items and medicines were provided to carers looking after the elderly and persons with disabilities. </w:t>
      </w:r>
    </w:p>
    <w:p w14:paraId="44B87336" w14:textId="77777777" w:rsidR="00D77321" w:rsidRDefault="00CC3834" w:rsidP="00CC3834">
      <w:pPr>
        <w:pStyle w:val="ListParagraph"/>
        <w:numPr>
          <w:ilvl w:val="0"/>
          <w:numId w:val="4"/>
        </w:numPr>
        <w:spacing w:line="480" w:lineRule="auto"/>
        <w:jc w:val="both"/>
        <w:rPr>
          <w:rFonts w:ascii="Times New Roman" w:hAnsi="Times New Roman" w:cs="Times New Roman"/>
          <w:sz w:val="36"/>
          <w:szCs w:val="36"/>
        </w:rPr>
      </w:pPr>
      <w:r w:rsidRPr="00CC3834">
        <w:rPr>
          <w:rFonts w:ascii="Times New Roman" w:hAnsi="Times New Roman" w:cs="Times New Roman"/>
          <w:sz w:val="36"/>
          <w:szCs w:val="36"/>
        </w:rPr>
        <w:lastRenderedPageBreak/>
        <w:t xml:space="preserve">In line with </w:t>
      </w:r>
      <w:r w:rsidRPr="00EF2BB8">
        <w:rPr>
          <w:rFonts w:ascii="Times New Roman" w:hAnsi="Times New Roman" w:cs="Times New Roman"/>
          <w:b/>
          <w:sz w:val="36"/>
          <w:szCs w:val="36"/>
        </w:rPr>
        <w:t xml:space="preserve">Article 11 </w:t>
      </w:r>
      <w:r w:rsidRPr="00CC3834">
        <w:rPr>
          <w:rFonts w:ascii="Times New Roman" w:hAnsi="Times New Roman" w:cs="Times New Roman"/>
          <w:sz w:val="36"/>
          <w:szCs w:val="36"/>
        </w:rPr>
        <w:t>of the Convention, Mauritius has developed a comprehensive policy for the safety of individuals in times of humanitarian emergencies and situations of risks and disasters. The National Disaster Risk Reduction Management Centre i</w:t>
      </w:r>
      <w:r w:rsidR="00490160">
        <w:rPr>
          <w:rFonts w:ascii="Times New Roman" w:hAnsi="Times New Roman" w:cs="Times New Roman"/>
          <w:sz w:val="36"/>
          <w:szCs w:val="36"/>
          <w:lang w:val="en-GB"/>
        </w:rPr>
        <w:t>s</w:t>
      </w:r>
      <w:r w:rsidRPr="00CC3834">
        <w:rPr>
          <w:rFonts w:ascii="Times New Roman" w:hAnsi="Times New Roman" w:cs="Times New Roman"/>
          <w:sz w:val="36"/>
          <w:szCs w:val="36"/>
        </w:rPr>
        <w:t xml:space="preserve"> carrying sensitisation campaigns and through frequent simulation exercises and activities, takes into account the special needs of persons with disabilities. </w:t>
      </w:r>
    </w:p>
    <w:p w14:paraId="7328BA54" w14:textId="77777777" w:rsidR="00D77321" w:rsidRDefault="00D77321" w:rsidP="00D77321">
      <w:pPr>
        <w:pStyle w:val="ListParagraph"/>
        <w:spacing w:line="480" w:lineRule="auto"/>
        <w:jc w:val="both"/>
        <w:rPr>
          <w:rFonts w:ascii="Times New Roman" w:hAnsi="Times New Roman" w:cs="Times New Roman"/>
          <w:sz w:val="36"/>
          <w:szCs w:val="36"/>
        </w:rPr>
      </w:pPr>
    </w:p>
    <w:p w14:paraId="7C810EF0" w14:textId="77777777" w:rsidR="00CC3834" w:rsidRDefault="00490160" w:rsidP="00CC3834">
      <w:pPr>
        <w:pStyle w:val="ListParagraph"/>
        <w:numPr>
          <w:ilvl w:val="0"/>
          <w:numId w:val="4"/>
        </w:numPr>
        <w:spacing w:line="480" w:lineRule="auto"/>
        <w:jc w:val="both"/>
        <w:rPr>
          <w:rFonts w:ascii="Times New Roman" w:hAnsi="Times New Roman" w:cs="Times New Roman"/>
          <w:sz w:val="36"/>
          <w:szCs w:val="36"/>
        </w:rPr>
      </w:pPr>
      <w:r>
        <w:rPr>
          <w:rFonts w:ascii="Times New Roman" w:hAnsi="Times New Roman" w:cs="Times New Roman"/>
          <w:sz w:val="36"/>
          <w:szCs w:val="36"/>
          <w:lang w:val="en-GB"/>
        </w:rPr>
        <w:t>On an ending note, I</w:t>
      </w:r>
      <w:r w:rsidR="00CC3834" w:rsidRPr="00D77321">
        <w:rPr>
          <w:rFonts w:ascii="Times New Roman" w:hAnsi="Times New Roman" w:cs="Times New Roman"/>
          <w:sz w:val="36"/>
          <w:szCs w:val="36"/>
        </w:rPr>
        <w:t xml:space="preserve"> want to acknowledge the contribution of all public institutions and civil society organisations who strive continuously to make the lives of persons with disabilities more comfortable. </w:t>
      </w:r>
    </w:p>
    <w:p w14:paraId="7E271913" w14:textId="77777777" w:rsidR="00134C21" w:rsidRPr="00134C21" w:rsidRDefault="00134C21" w:rsidP="00134C21">
      <w:pPr>
        <w:pStyle w:val="ListParagraph"/>
        <w:rPr>
          <w:rFonts w:ascii="Times New Roman" w:hAnsi="Times New Roman" w:cs="Times New Roman"/>
          <w:sz w:val="36"/>
          <w:szCs w:val="36"/>
        </w:rPr>
      </w:pPr>
    </w:p>
    <w:p w14:paraId="3CF9F2E7" w14:textId="77777777" w:rsidR="00134C21" w:rsidRPr="00D77321" w:rsidRDefault="00134C21" w:rsidP="00134C21">
      <w:pPr>
        <w:pStyle w:val="ListParagraph"/>
        <w:spacing w:line="480" w:lineRule="auto"/>
        <w:jc w:val="both"/>
        <w:rPr>
          <w:rFonts w:ascii="Times New Roman" w:hAnsi="Times New Roman" w:cs="Times New Roman"/>
          <w:sz w:val="36"/>
          <w:szCs w:val="36"/>
        </w:rPr>
      </w:pPr>
    </w:p>
    <w:p w14:paraId="5BE84B47" w14:textId="77777777" w:rsidR="00FF38F4" w:rsidRPr="00FA0414" w:rsidRDefault="00CC3834" w:rsidP="00FF38F4">
      <w:pPr>
        <w:pStyle w:val="ListParagraph"/>
        <w:numPr>
          <w:ilvl w:val="0"/>
          <w:numId w:val="4"/>
        </w:numPr>
        <w:spacing w:line="480" w:lineRule="auto"/>
        <w:jc w:val="both"/>
        <w:rPr>
          <w:rFonts w:ascii="Times New Roman" w:hAnsi="Times New Roman" w:cs="Times New Roman"/>
          <w:b/>
          <w:sz w:val="36"/>
          <w:szCs w:val="36"/>
        </w:rPr>
      </w:pPr>
      <w:r w:rsidRPr="00EF2BB8">
        <w:rPr>
          <w:rFonts w:ascii="Times New Roman" w:hAnsi="Times New Roman" w:cs="Times New Roman"/>
          <w:b/>
          <w:sz w:val="36"/>
          <w:szCs w:val="36"/>
        </w:rPr>
        <w:t>Thank You.</w:t>
      </w:r>
    </w:p>
    <w:p w14:paraId="799CC7F1" w14:textId="77777777" w:rsidR="001D36BC" w:rsidRPr="00FF38F4" w:rsidRDefault="001D36BC" w:rsidP="00FF38F4">
      <w:pPr>
        <w:spacing w:line="480" w:lineRule="auto"/>
        <w:jc w:val="both"/>
        <w:rPr>
          <w:rFonts w:ascii="Times New Roman" w:hAnsi="Times New Roman" w:cs="Times New Roman"/>
          <w:sz w:val="36"/>
          <w:szCs w:val="36"/>
        </w:rPr>
      </w:pPr>
    </w:p>
    <w:sectPr w:rsidR="001D36BC" w:rsidRPr="00FF38F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7560F" w14:textId="77777777" w:rsidR="005A3931" w:rsidRDefault="005A3931" w:rsidP="009430E6">
      <w:pPr>
        <w:spacing w:after="0" w:line="240" w:lineRule="auto"/>
      </w:pPr>
      <w:r>
        <w:separator/>
      </w:r>
    </w:p>
  </w:endnote>
  <w:endnote w:type="continuationSeparator" w:id="0">
    <w:p w14:paraId="03A6E6FE" w14:textId="77777777" w:rsidR="005A3931" w:rsidRDefault="005A3931" w:rsidP="00943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654503"/>
      <w:docPartObj>
        <w:docPartGallery w:val="Page Numbers (Bottom of Page)"/>
        <w:docPartUnique/>
      </w:docPartObj>
    </w:sdtPr>
    <w:sdtEndPr/>
    <w:sdtContent>
      <w:sdt>
        <w:sdtPr>
          <w:id w:val="-1769616900"/>
          <w:docPartObj>
            <w:docPartGallery w:val="Page Numbers (Top of Page)"/>
            <w:docPartUnique/>
          </w:docPartObj>
        </w:sdtPr>
        <w:sdtEndPr/>
        <w:sdtContent>
          <w:p w14:paraId="77A90426" w14:textId="77777777" w:rsidR="009430E6" w:rsidRDefault="009430E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A11178C" w14:textId="77777777" w:rsidR="009430E6" w:rsidRDefault="00943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F7100" w14:textId="77777777" w:rsidR="005A3931" w:rsidRDefault="005A3931" w:rsidP="009430E6">
      <w:pPr>
        <w:spacing w:after="0" w:line="240" w:lineRule="auto"/>
      </w:pPr>
      <w:r>
        <w:separator/>
      </w:r>
    </w:p>
  </w:footnote>
  <w:footnote w:type="continuationSeparator" w:id="0">
    <w:p w14:paraId="2D27A941" w14:textId="77777777" w:rsidR="005A3931" w:rsidRDefault="005A3931" w:rsidP="00943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37D1E87D" w14:textId="77777777" w:rsidR="009430E6" w:rsidRDefault="009430E6">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0AD0D503" w14:textId="77777777" w:rsidR="009430E6" w:rsidRDefault="00943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984"/>
    <w:multiLevelType w:val="hybridMultilevel"/>
    <w:tmpl w:val="0B1802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74E777A"/>
    <w:multiLevelType w:val="hybridMultilevel"/>
    <w:tmpl w:val="B4580E6C"/>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AE11B73"/>
    <w:multiLevelType w:val="hybridMultilevel"/>
    <w:tmpl w:val="A7DAE6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FC1E63"/>
    <w:multiLevelType w:val="hybridMultilevel"/>
    <w:tmpl w:val="F29610CC"/>
    <w:lvl w:ilvl="0" w:tplc="2000001B">
      <w:start w:val="1"/>
      <w:numFmt w:val="lowerRoman"/>
      <w:lvlText w:val="%1."/>
      <w:lvlJc w:val="righ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4" w15:restartNumberingAfterBreak="0">
    <w:nsid w:val="275D6477"/>
    <w:multiLevelType w:val="hybridMultilevel"/>
    <w:tmpl w:val="D03E73E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 w15:restartNumberingAfterBreak="0">
    <w:nsid w:val="2DB24428"/>
    <w:multiLevelType w:val="hybridMultilevel"/>
    <w:tmpl w:val="FEF22C6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03A63CA"/>
    <w:multiLevelType w:val="hybridMultilevel"/>
    <w:tmpl w:val="916A2634"/>
    <w:lvl w:ilvl="0" w:tplc="090A1F40">
      <w:start w:val="1"/>
      <w:numFmt w:val="decimal"/>
      <w:lvlText w:val="%1."/>
      <w:lvlJc w:val="left"/>
      <w:pPr>
        <w:ind w:left="720" w:hanging="720"/>
      </w:pPr>
      <w:rPr>
        <w:b w:val="0"/>
        <w:bCs w:val="0"/>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7" w15:restartNumberingAfterBreak="0">
    <w:nsid w:val="69D01DF8"/>
    <w:multiLevelType w:val="hybridMultilevel"/>
    <w:tmpl w:val="F110BA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812558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38492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7365228">
    <w:abstractNumId w:val="1"/>
  </w:num>
  <w:num w:numId="4" w16cid:durableId="427506232">
    <w:abstractNumId w:val="2"/>
  </w:num>
  <w:num w:numId="5" w16cid:durableId="1370645051">
    <w:abstractNumId w:val="5"/>
  </w:num>
  <w:num w:numId="6" w16cid:durableId="96097875">
    <w:abstractNumId w:val="0"/>
  </w:num>
  <w:num w:numId="7" w16cid:durableId="1527909050">
    <w:abstractNumId w:val="7"/>
  </w:num>
  <w:num w:numId="8" w16cid:durableId="17175096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F4"/>
    <w:rsid w:val="000118B6"/>
    <w:rsid w:val="000637FE"/>
    <w:rsid w:val="0007474A"/>
    <w:rsid w:val="00074884"/>
    <w:rsid w:val="000C64D7"/>
    <w:rsid w:val="000D3151"/>
    <w:rsid w:val="000E0092"/>
    <w:rsid w:val="000F2843"/>
    <w:rsid w:val="001307DD"/>
    <w:rsid w:val="00134C21"/>
    <w:rsid w:val="00140D33"/>
    <w:rsid w:val="00167BFC"/>
    <w:rsid w:val="00185CC2"/>
    <w:rsid w:val="0019449E"/>
    <w:rsid w:val="001A0D73"/>
    <w:rsid w:val="001A5B00"/>
    <w:rsid w:val="001D36BC"/>
    <w:rsid w:val="001E18BD"/>
    <w:rsid w:val="002022D5"/>
    <w:rsid w:val="00203979"/>
    <w:rsid w:val="00245206"/>
    <w:rsid w:val="00265389"/>
    <w:rsid w:val="00270EB3"/>
    <w:rsid w:val="002E33BC"/>
    <w:rsid w:val="00320099"/>
    <w:rsid w:val="003226C2"/>
    <w:rsid w:val="003226E5"/>
    <w:rsid w:val="00325A72"/>
    <w:rsid w:val="003B616F"/>
    <w:rsid w:val="003D0654"/>
    <w:rsid w:val="003E50A5"/>
    <w:rsid w:val="003E7594"/>
    <w:rsid w:val="00403F38"/>
    <w:rsid w:val="00415292"/>
    <w:rsid w:val="00435EC7"/>
    <w:rsid w:val="00482F53"/>
    <w:rsid w:val="00490160"/>
    <w:rsid w:val="00492A54"/>
    <w:rsid w:val="004936F6"/>
    <w:rsid w:val="00496767"/>
    <w:rsid w:val="004A2346"/>
    <w:rsid w:val="004C4A5B"/>
    <w:rsid w:val="004C7226"/>
    <w:rsid w:val="004D4F3E"/>
    <w:rsid w:val="004E4132"/>
    <w:rsid w:val="004E4290"/>
    <w:rsid w:val="004E5133"/>
    <w:rsid w:val="00515DEA"/>
    <w:rsid w:val="00516048"/>
    <w:rsid w:val="005200A3"/>
    <w:rsid w:val="005A3931"/>
    <w:rsid w:val="005B031C"/>
    <w:rsid w:val="005E1B3B"/>
    <w:rsid w:val="005E3A23"/>
    <w:rsid w:val="00613884"/>
    <w:rsid w:val="00616492"/>
    <w:rsid w:val="00631428"/>
    <w:rsid w:val="006327F9"/>
    <w:rsid w:val="006358C9"/>
    <w:rsid w:val="00644B31"/>
    <w:rsid w:val="00663E5F"/>
    <w:rsid w:val="00677495"/>
    <w:rsid w:val="006A0689"/>
    <w:rsid w:val="006C3661"/>
    <w:rsid w:val="006C6E8B"/>
    <w:rsid w:val="006E085C"/>
    <w:rsid w:val="006E21E2"/>
    <w:rsid w:val="006F1AD9"/>
    <w:rsid w:val="006F26B6"/>
    <w:rsid w:val="00707B5C"/>
    <w:rsid w:val="00707FBF"/>
    <w:rsid w:val="00722C6D"/>
    <w:rsid w:val="007312CF"/>
    <w:rsid w:val="00771B1A"/>
    <w:rsid w:val="0080435A"/>
    <w:rsid w:val="00845C2E"/>
    <w:rsid w:val="00857DC4"/>
    <w:rsid w:val="00864AF9"/>
    <w:rsid w:val="00885EE6"/>
    <w:rsid w:val="00886EB3"/>
    <w:rsid w:val="008A539B"/>
    <w:rsid w:val="008C27C8"/>
    <w:rsid w:val="008D13C2"/>
    <w:rsid w:val="008D16A9"/>
    <w:rsid w:val="008F5BD9"/>
    <w:rsid w:val="009430E6"/>
    <w:rsid w:val="00963E7B"/>
    <w:rsid w:val="00970813"/>
    <w:rsid w:val="0097531C"/>
    <w:rsid w:val="0098578B"/>
    <w:rsid w:val="00990E30"/>
    <w:rsid w:val="00996D7E"/>
    <w:rsid w:val="009B4EFD"/>
    <w:rsid w:val="009E6D90"/>
    <w:rsid w:val="009F6241"/>
    <w:rsid w:val="00A14BEC"/>
    <w:rsid w:val="00A15CF3"/>
    <w:rsid w:val="00A431BF"/>
    <w:rsid w:val="00A63DDF"/>
    <w:rsid w:val="00A7664E"/>
    <w:rsid w:val="00A8166E"/>
    <w:rsid w:val="00AE176E"/>
    <w:rsid w:val="00AF6200"/>
    <w:rsid w:val="00AF6E20"/>
    <w:rsid w:val="00AF735A"/>
    <w:rsid w:val="00B0490A"/>
    <w:rsid w:val="00B07EA9"/>
    <w:rsid w:val="00B12054"/>
    <w:rsid w:val="00B77277"/>
    <w:rsid w:val="00BA5987"/>
    <w:rsid w:val="00BB7A65"/>
    <w:rsid w:val="00BF51F4"/>
    <w:rsid w:val="00C202D9"/>
    <w:rsid w:val="00C2751E"/>
    <w:rsid w:val="00C44A72"/>
    <w:rsid w:val="00C44BAC"/>
    <w:rsid w:val="00C53403"/>
    <w:rsid w:val="00C60AB7"/>
    <w:rsid w:val="00C63219"/>
    <w:rsid w:val="00C634A3"/>
    <w:rsid w:val="00C66634"/>
    <w:rsid w:val="00CC3834"/>
    <w:rsid w:val="00CD0442"/>
    <w:rsid w:val="00CD4533"/>
    <w:rsid w:val="00D376B4"/>
    <w:rsid w:val="00D62290"/>
    <w:rsid w:val="00D77321"/>
    <w:rsid w:val="00D82D7F"/>
    <w:rsid w:val="00D94B2A"/>
    <w:rsid w:val="00DF2A80"/>
    <w:rsid w:val="00E125F7"/>
    <w:rsid w:val="00E31D9B"/>
    <w:rsid w:val="00E32FC5"/>
    <w:rsid w:val="00E60F71"/>
    <w:rsid w:val="00E6685B"/>
    <w:rsid w:val="00E748A4"/>
    <w:rsid w:val="00E9202D"/>
    <w:rsid w:val="00EB5380"/>
    <w:rsid w:val="00EE19BA"/>
    <w:rsid w:val="00EE271C"/>
    <w:rsid w:val="00EE3DEB"/>
    <w:rsid w:val="00EF2BB8"/>
    <w:rsid w:val="00F0312B"/>
    <w:rsid w:val="00F11BDC"/>
    <w:rsid w:val="00F16628"/>
    <w:rsid w:val="00F441D0"/>
    <w:rsid w:val="00F450BE"/>
    <w:rsid w:val="00FA0414"/>
    <w:rsid w:val="00FB7F43"/>
    <w:rsid w:val="00FC051A"/>
    <w:rsid w:val="00FC35EC"/>
    <w:rsid w:val="00FC697D"/>
    <w:rsid w:val="00FD1DC0"/>
    <w:rsid w:val="00FD7A9C"/>
    <w:rsid w:val="00FE2229"/>
    <w:rsid w:val="00FF1518"/>
    <w:rsid w:val="00FF38F4"/>
    <w:rsid w:val="00FF5C3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B2643"/>
  <w15:chartTrackingRefBased/>
  <w15:docId w15:val="{0D384023-3563-4979-9BAA-55DC4488B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8F4"/>
    <w:pPr>
      <w:spacing w:line="25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FF38F4"/>
    <w:pPr>
      <w:widowControl w:val="0"/>
      <w:autoSpaceDE w:val="0"/>
      <w:autoSpaceDN w:val="0"/>
      <w:spacing w:after="0" w:line="240" w:lineRule="auto"/>
      <w:ind w:left="100"/>
    </w:pPr>
    <w:rPr>
      <w:rFonts w:ascii="Times New Roman" w:eastAsia="Times New Roman" w:hAnsi="Times New Roman" w:cs="Times New Roman"/>
      <w:sz w:val="36"/>
      <w:szCs w:val="36"/>
      <w:lang w:val="en-US"/>
    </w:rPr>
  </w:style>
  <w:style w:type="character" w:customStyle="1" w:styleId="BodyTextChar">
    <w:name w:val="Body Text Char"/>
    <w:basedOn w:val="DefaultParagraphFont"/>
    <w:link w:val="BodyText"/>
    <w:uiPriority w:val="1"/>
    <w:semiHidden/>
    <w:rsid w:val="00FF38F4"/>
    <w:rPr>
      <w:rFonts w:ascii="Times New Roman" w:eastAsia="Times New Roman" w:hAnsi="Times New Roman" w:cs="Times New Roman"/>
      <w:sz w:val="36"/>
      <w:szCs w:val="36"/>
      <w:lang w:val="en-US"/>
    </w:rPr>
  </w:style>
  <w:style w:type="paragraph" w:styleId="NoSpacing">
    <w:name w:val="No Spacing"/>
    <w:uiPriority w:val="1"/>
    <w:qFormat/>
    <w:rsid w:val="00FF38F4"/>
    <w:pPr>
      <w:spacing w:after="0" w:line="240" w:lineRule="auto"/>
    </w:pPr>
    <w:rPr>
      <w:lang w:val="en-GB"/>
    </w:r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locked/>
    <w:rsid w:val="00FF38F4"/>
    <w:rPr>
      <w:kern w:val="2"/>
      <w14:ligatures w14:val="standardContextual"/>
    </w:rPr>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FF38F4"/>
    <w:pPr>
      <w:ind w:left="720"/>
      <w:contextualSpacing/>
    </w:pPr>
    <w:rPr>
      <w:kern w:val="2"/>
      <w:lang/>
      <w14:ligatures w14:val="standardContextual"/>
    </w:rPr>
  </w:style>
  <w:style w:type="character" w:styleId="Strong">
    <w:name w:val="Strong"/>
    <w:basedOn w:val="DefaultParagraphFont"/>
    <w:uiPriority w:val="22"/>
    <w:qFormat/>
    <w:rsid w:val="00FF38F4"/>
    <w:rPr>
      <w:b/>
      <w:bCs/>
    </w:rPr>
  </w:style>
  <w:style w:type="paragraph" w:styleId="Header">
    <w:name w:val="header"/>
    <w:basedOn w:val="Normal"/>
    <w:link w:val="HeaderChar"/>
    <w:uiPriority w:val="99"/>
    <w:unhideWhenUsed/>
    <w:rsid w:val="009430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0E6"/>
    <w:rPr>
      <w:lang w:val="en-GB"/>
    </w:rPr>
  </w:style>
  <w:style w:type="paragraph" w:styleId="Footer">
    <w:name w:val="footer"/>
    <w:basedOn w:val="Normal"/>
    <w:link w:val="FooterChar"/>
    <w:uiPriority w:val="99"/>
    <w:unhideWhenUsed/>
    <w:rsid w:val="009430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0E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2024-08-26T12:08:35+00:00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51A790C-158C-479A-A3EB-830BFBC1B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66ABAA-4733-430C-822F-8B30FA6A578B}">
  <ds:schemaRefs>
    <ds:schemaRef ds:uri="http://schemas.microsoft.com/sharepoint/v3/contenttype/forms"/>
  </ds:schemaRefs>
</ds:datastoreItem>
</file>

<file path=customXml/itemProps3.xml><?xml version="1.0" encoding="utf-8"?>
<ds:datastoreItem xmlns:ds="http://schemas.openxmlformats.org/officeDocument/2006/customXml" ds:itemID="{B122BFFC-0367-40C8-A644-45E446357901}">
  <ds:schemaRefs>
    <ds:schemaRef ds:uri="http://purl.org/dc/elements/1.1/"/>
    <ds:schemaRef ds:uri="http://schemas.microsoft.com/office/2006/documentManagement/types"/>
    <ds:schemaRef ds:uri="http://schemas.openxmlformats.org/package/2006/metadata/core-properties"/>
    <ds:schemaRef ds:uri="c43d6523-f909-4250-bbe1-6bcdc0c7194c"/>
    <ds:schemaRef ds:uri="985ec44e-1bab-4c0b-9df0-6ba128686fc9"/>
    <ds:schemaRef ds:uri="11a6fe0c-d8de-4390-afb3-d9c7c54181f0"/>
    <ds:schemaRef ds:uri="http://purl.org/dc/dcmitype/"/>
    <ds:schemaRef ds:uri="http://www.w3.org/XML/1998/namespac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2579</Words>
  <Characters>14703</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Dhanishta Seetamonee</dc:creator>
  <cp:keywords/>
  <dc:description/>
  <cp:lastModifiedBy>Robert OUKO</cp:lastModifiedBy>
  <cp:revision>2</cp:revision>
  <dcterms:created xsi:type="dcterms:W3CDTF">2024-08-26T12:08:00Z</dcterms:created>
  <dcterms:modified xsi:type="dcterms:W3CDTF">2024-08-26T12:08:00Z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