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827D2" w14:textId="77777777" w:rsidR="0030359C" w:rsidRPr="0030359C" w:rsidRDefault="0030359C" w:rsidP="0030359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359C">
        <w:rPr>
          <w:rFonts w:ascii="Times New Roman" w:hAnsi="Times New Roman" w:cs="Times New Roman"/>
          <w:b/>
          <w:bCs/>
          <w:sz w:val="24"/>
          <w:szCs w:val="24"/>
          <w:u w:val="single"/>
        </w:rPr>
        <w:t>ANEXO VII</w:t>
      </w:r>
    </w:p>
    <w:p w14:paraId="3FFADF7C" w14:textId="27186222" w:rsidR="0030359C" w:rsidRPr="0030359C" w:rsidRDefault="0030359C" w:rsidP="0030359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359C">
        <w:rPr>
          <w:rFonts w:ascii="Times New Roman" w:hAnsi="Times New Roman" w:cs="Times New Roman"/>
          <w:b/>
          <w:bCs/>
          <w:sz w:val="24"/>
          <w:szCs w:val="24"/>
          <w:u w:val="single"/>
        </w:rPr>
        <w:t>Información Servicio Médico Legal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-detalle diligencias Plan </w:t>
      </w:r>
      <w:r w:rsidR="00575586">
        <w:rPr>
          <w:rFonts w:ascii="Times New Roman" w:hAnsi="Times New Roman" w:cs="Times New Roman"/>
          <w:b/>
          <w:bCs/>
          <w:sz w:val="24"/>
          <w:szCs w:val="24"/>
          <w:u w:val="single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acional de Búsqueda</w:t>
      </w:r>
    </w:p>
    <w:p w14:paraId="0CEEF544" w14:textId="77777777" w:rsidR="0030359C" w:rsidRPr="0030359C" w:rsidRDefault="0030359C" w:rsidP="0030359C">
      <w:pPr>
        <w:rPr>
          <w:rFonts w:ascii="Times New Roman" w:hAnsi="Times New Roman" w:cs="Times New Roman"/>
          <w:sz w:val="24"/>
          <w:szCs w:val="24"/>
        </w:rPr>
      </w:pPr>
    </w:p>
    <w:p w14:paraId="3490F4D5" w14:textId="564A057B" w:rsidR="0030359C" w:rsidRPr="0030359C" w:rsidRDefault="0030359C" w:rsidP="0030359C">
      <w:pPr>
        <w:jc w:val="both"/>
        <w:rPr>
          <w:rFonts w:ascii="Times New Roman" w:hAnsi="Times New Roman" w:cs="Times New Roman"/>
          <w:sz w:val="24"/>
          <w:szCs w:val="24"/>
        </w:rPr>
      </w:pPr>
      <w:r w:rsidRPr="0030359C">
        <w:rPr>
          <w:rFonts w:ascii="Times New Roman" w:hAnsi="Times New Roman" w:cs="Times New Roman"/>
          <w:sz w:val="24"/>
          <w:szCs w:val="24"/>
        </w:rPr>
        <w:t xml:space="preserve">Durante el </w:t>
      </w:r>
      <w:r w:rsidRPr="0030359C">
        <w:rPr>
          <w:rFonts w:ascii="Times New Roman" w:hAnsi="Times New Roman" w:cs="Times New Roman"/>
          <w:sz w:val="24"/>
          <w:szCs w:val="24"/>
        </w:rPr>
        <w:t>período a informar se han llevado a cabo los siguientes trabajos de Terreno.</w:t>
      </w:r>
      <w:r w:rsidRPr="0030359C">
        <w:rPr>
          <w:rFonts w:ascii="Times New Roman" w:hAnsi="Times New Roman" w:cs="Times New Roman"/>
          <w:sz w:val="24"/>
          <w:szCs w:val="24"/>
        </w:rPr>
        <w:t xml:space="preserve"> C</w:t>
      </w:r>
      <w:r w:rsidRPr="0030359C">
        <w:rPr>
          <w:rFonts w:ascii="Times New Roman" w:hAnsi="Times New Roman" w:cs="Times New Roman"/>
          <w:sz w:val="24"/>
          <w:szCs w:val="24"/>
        </w:rPr>
        <w:t>ada uno de ellos instruido por el Ministerio Público y/o mediante oficio de Ministro/a en Visita Extraordinaria de</w:t>
      </w:r>
      <w:r w:rsidRPr="0030359C">
        <w:rPr>
          <w:rFonts w:ascii="Times New Roman" w:hAnsi="Times New Roman" w:cs="Times New Roman"/>
          <w:sz w:val="24"/>
          <w:szCs w:val="24"/>
        </w:rPr>
        <w:t xml:space="preserve"> </w:t>
      </w:r>
      <w:r w:rsidRPr="0030359C">
        <w:rPr>
          <w:rFonts w:ascii="Times New Roman" w:hAnsi="Times New Roman" w:cs="Times New Roman"/>
          <w:sz w:val="24"/>
          <w:szCs w:val="24"/>
        </w:rPr>
        <w:t>la Corte de Apelaciones y/o Fiscalía por hallazgo de osamentas indicada</w:t>
      </w:r>
    </w:p>
    <w:p w14:paraId="3C3F0DBA" w14:textId="77777777" w:rsidR="0030359C" w:rsidRPr="0030359C" w:rsidRDefault="0030359C" w:rsidP="0030359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5"/>
        <w:gridCol w:w="1289"/>
        <w:gridCol w:w="1912"/>
        <w:gridCol w:w="1738"/>
        <w:gridCol w:w="3485"/>
      </w:tblGrid>
      <w:tr w:rsidR="0030359C" w:rsidRPr="0030359C" w14:paraId="35E18B8A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8"/>
        </w:trPr>
        <w:tc>
          <w:tcPr>
            <w:tcW w:w="385" w:type="dxa"/>
          </w:tcPr>
          <w:p w14:paraId="2F348AC9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Nº</w:t>
            </w:r>
          </w:p>
        </w:tc>
        <w:tc>
          <w:tcPr>
            <w:tcW w:w="1289" w:type="dxa"/>
          </w:tcPr>
          <w:p w14:paraId="0DBD1A7D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Fecha</w:t>
            </w:r>
          </w:p>
        </w:tc>
        <w:tc>
          <w:tcPr>
            <w:tcW w:w="1912" w:type="dxa"/>
          </w:tcPr>
          <w:p w14:paraId="2AADDC3E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Corte/Fiscalla</w:t>
            </w:r>
          </w:p>
        </w:tc>
        <w:tc>
          <w:tcPr>
            <w:tcW w:w="1738" w:type="dxa"/>
          </w:tcPr>
          <w:p w14:paraId="6AE6FE27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Localidad</w:t>
            </w:r>
          </w:p>
        </w:tc>
        <w:tc>
          <w:tcPr>
            <w:tcW w:w="3485" w:type="dxa"/>
          </w:tcPr>
          <w:p w14:paraId="3AB110E2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Tipo diligencia</w:t>
            </w:r>
          </w:p>
        </w:tc>
      </w:tr>
      <w:tr w:rsidR="0030359C" w:rsidRPr="0030359C" w14:paraId="6D662631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</w:tcPr>
          <w:p w14:paraId="28B2F404" w14:textId="56F8692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89" w:type="dxa"/>
          </w:tcPr>
          <w:p w14:paraId="744810D8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15-07-2024</w:t>
            </w:r>
          </w:p>
        </w:tc>
        <w:tc>
          <w:tcPr>
            <w:tcW w:w="1912" w:type="dxa"/>
          </w:tcPr>
          <w:p w14:paraId="0BBB350B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FISCALÍA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LOCAL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CERRILLOS</w:t>
            </w:r>
          </w:p>
        </w:tc>
        <w:tc>
          <w:tcPr>
            <w:tcW w:w="1738" w:type="dxa"/>
          </w:tcPr>
          <w:p w14:paraId="27EEA32A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AVENIDA LO ESPEJO</w:t>
            </w:r>
          </w:p>
        </w:tc>
        <w:tc>
          <w:tcPr>
            <w:tcW w:w="3485" w:type="dxa"/>
          </w:tcPr>
          <w:p w14:paraId="08F656A1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HALLAZGO DE OSAMENTAS</w:t>
            </w:r>
          </w:p>
        </w:tc>
      </w:tr>
      <w:tr w:rsidR="0030359C" w:rsidRPr="0030359C" w14:paraId="010A1F82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13"/>
        </w:trPr>
        <w:tc>
          <w:tcPr>
            <w:tcW w:w="385" w:type="dxa"/>
          </w:tcPr>
          <w:p w14:paraId="02D41F7D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9" w:type="dxa"/>
          </w:tcPr>
          <w:p w14:paraId="1EC8B14A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26-07-2024</w:t>
            </w:r>
          </w:p>
        </w:tc>
        <w:tc>
          <w:tcPr>
            <w:tcW w:w="1912" w:type="dxa"/>
          </w:tcPr>
          <w:p w14:paraId="1446242D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FISCALÍA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LOCAL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QUINTERO</w:t>
            </w:r>
          </w:p>
        </w:tc>
        <w:tc>
          <w:tcPr>
            <w:tcW w:w="1738" w:type="dxa"/>
          </w:tcPr>
          <w:p w14:paraId="61E696FB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PUCHUNCAVI</w:t>
            </w:r>
          </w:p>
        </w:tc>
        <w:tc>
          <w:tcPr>
            <w:tcW w:w="3485" w:type="dxa"/>
          </w:tcPr>
          <w:p w14:paraId="663B03B5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HALLAZGO DE OSAMENTAS</w:t>
            </w:r>
          </w:p>
        </w:tc>
      </w:tr>
      <w:tr w:rsidR="0030359C" w:rsidRPr="0030359C" w14:paraId="5B4BC50D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2"/>
        </w:trPr>
        <w:tc>
          <w:tcPr>
            <w:tcW w:w="385" w:type="dxa"/>
          </w:tcPr>
          <w:p w14:paraId="7C676F27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89" w:type="dxa"/>
          </w:tcPr>
          <w:p w14:paraId="27201C76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30-07-2024</w:t>
            </w:r>
          </w:p>
        </w:tc>
        <w:tc>
          <w:tcPr>
            <w:tcW w:w="1912" w:type="dxa"/>
          </w:tcPr>
          <w:p w14:paraId="15F0B276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FISCALÍA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LOCAL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QUINTERO</w:t>
            </w:r>
          </w:p>
        </w:tc>
        <w:tc>
          <w:tcPr>
            <w:tcW w:w="1738" w:type="dxa"/>
          </w:tcPr>
          <w:p w14:paraId="4DFB194E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PUCHUNCAVÍ</w:t>
            </w:r>
          </w:p>
        </w:tc>
        <w:tc>
          <w:tcPr>
            <w:tcW w:w="3485" w:type="dxa"/>
          </w:tcPr>
          <w:p w14:paraId="3506A745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HALLAZGO DE OSAMENTAS</w:t>
            </w:r>
          </w:p>
        </w:tc>
      </w:tr>
      <w:tr w:rsidR="0030359C" w:rsidRPr="0030359C" w14:paraId="34B712DE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</w:tcPr>
          <w:p w14:paraId="04D36C67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89" w:type="dxa"/>
          </w:tcPr>
          <w:p w14:paraId="3DF25561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20-08-2024</w:t>
            </w:r>
          </w:p>
        </w:tc>
        <w:tc>
          <w:tcPr>
            <w:tcW w:w="1912" w:type="dxa"/>
          </w:tcPr>
          <w:p w14:paraId="14C2394A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FISCALÍA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LOCAL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TALAGA NTE</w:t>
            </w:r>
          </w:p>
        </w:tc>
        <w:tc>
          <w:tcPr>
            <w:tcW w:w="1738" w:type="dxa"/>
          </w:tcPr>
          <w:p w14:paraId="7A1C978F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ISLA DE MAIPO</w:t>
            </w:r>
          </w:p>
        </w:tc>
        <w:tc>
          <w:tcPr>
            <w:tcW w:w="3485" w:type="dxa"/>
          </w:tcPr>
          <w:p w14:paraId="35EF3453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HALLAZGO DE OSAMENTAS</w:t>
            </w:r>
          </w:p>
        </w:tc>
      </w:tr>
      <w:tr w:rsidR="0030359C" w:rsidRPr="0030359C" w14:paraId="6BFF7E56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</w:tcPr>
          <w:p w14:paraId="6E5BA9C2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9" w:type="dxa"/>
          </w:tcPr>
          <w:p w14:paraId="4D8C72E2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21-08-2024</w:t>
            </w:r>
          </w:p>
        </w:tc>
        <w:tc>
          <w:tcPr>
            <w:tcW w:w="1912" w:type="dxa"/>
          </w:tcPr>
          <w:p w14:paraId="2020283D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FISCALÍA METROPOLITANA CENTRO NORTE</w:t>
            </w:r>
          </w:p>
        </w:tc>
        <w:tc>
          <w:tcPr>
            <w:tcW w:w="1738" w:type="dxa"/>
          </w:tcPr>
          <w:p w14:paraId="0CB4615D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CERRO SANTA LUCIA</w:t>
            </w:r>
          </w:p>
        </w:tc>
        <w:tc>
          <w:tcPr>
            <w:tcW w:w="3485" w:type="dxa"/>
          </w:tcPr>
          <w:p w14:paraId="7F07DEE9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HALLAZGO DE OSAMENTAS</w:t>
            </w:r>
          </w:p>
        </w:tc>
      </w:tr>
      <w:tr w:rsidR="0030359C" w:rsidRPr="0030359C" w14:paraId="4FD3CE86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13"/>
        </w:trPr>
        <w:tc>
          <w:tcPr>
            <w:tcW w:w="385" w:type="dxa"/>
          </w:tcPr>
          <w:p w14:paraId="439EA673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89" w:type="dxa"/>
          </w:tcPr>
          <w:p w14:paraId="38645156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20-08-2024</w:t>
            </w:r>
          </w:p>
        </w:tc>
        <w:tc>
          <w:tcPr>
            <w:tcW w:w="1912" w:type="dxa"/>
          </w:tcPr>
          <w:p w14:paraId="7B91159F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FISCALÍA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LOCAL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TALAGA NTE</w:t>
            </w:r>
          </w:p>
        </w:tc>
        <w:tc>
          <w:tcPr>
            <w:tcW w:w="1738" w:type="dxa"/>
          </w:tcPr>
          <w:p w14:paraId="07F77C9C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ISLA DE MAIPO</w:t>
            </w:r>
          </w:p>
        </w:tc>
        <w:tc>
          <w:tcPr>
            <w:tcW w:w="3485" w:type="dxa"/>
          </w:tcPr>
          <w:p w14:paraId="3C742C49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HALLAZGO DE OSAMENTAS</w:t>
            </w:r>
          </w:p>
        </w:tc>
      </w:tr>
      <w:tr w:rsidR="0030359C" w:rsidRPr="0030359C" w14:paraId="4E4DF824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5"/>
        </w:trPr>
        <w:tc>
          <w:tcPr>
            <w:tcW w:w="385" w:type="dxa"/>
          </w:tcPr>
          <w:p w14:paraId="0BA6DB00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89" w:type="dxa"/>
          </w:tcPr>
          <w:p w14:paraId="1B2C4D31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28-08-2024</w:t>
            </w:r>
          </w:p>
        </w:tc>
        <w:tc>
          <w:tcPr>
            <w:tcW w:w="1912" w:type="dxa"/>
          </w:tcPr>
          <w:p w14:paraId="0D9A2181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FISCALÍA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LOCAL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CHACABUCO</w:t>
            </w:r>
          </w:p>
        </w:tc>
        <w:tc>
          <w:tcPr>
            <w:tcW w:w="1738" w:type="dxa"/>
          </w:tcPr>
          <w:p w14:paraId="6D03F706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CAMINO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SANTA TERESA S/N</w:t>
            </w:r>
          </w:p>
        </w:tc>
        <w:tc>
          <w:tcPr>
            <w:tcW w:w="3485" w:type="dxa"/>
          </w:tcPr>
          <w:p w14:paraId="4C28A4FA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HALLAZGO DE OSAMENTAS</w:t>
            </w:r>
          </w:p>
        </w:tc>
      </w:tr>
      <w:tr w:rsidR="0030359C" w:rsidRPr="0030359C" w14:paraId="141AB4C8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</w:tcPr>
          <w:p w14:paraId="20355772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89" w:type="dxa"/>
          </w:tcPr>
          <w:p w14:paraId="39686623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09-09-2024</w:t>
            </w:r>
          </w:p>
        </w:tc>
        <w:tc>
          <w:tcPr>
            <w:tcW w:w="1912" w:type="dxa"/>
          </w:tcPr>
          <w:p w14:paraId="75232F9E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 de Apelaciones de SANTIAGO</w:t>
            </w:r>
          </w:p>
        </w:tc>
        <w:tc>
          <w:tcPr>
            <w:tcW w:w="1738" w:type="dxa"/>
          </w:tcPr>
          <w:p w14:paraId="61E6B79C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GENERAL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SANTIAGO</w:t>
            </w:r>
          </w:p>
        </w:tc>
        <w:tc>
          <w:tcPr>
            <w:tcW w:w="3485" w:type="dxa"/>
          </w:tcPr>
          <w:p w14:paraId="6B1EB535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ADOPCIONES IRREGULARES</w:t>
            </w:r>
          </w:p>
        </w:tc>
      </w:tr>
      <w:tr w:rsidR="0030359C" w:rsidRPr="0030359C" w14:paraId="3E865046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13"/>
        </w:trPr>
        <w:tc>
          <w:tcPr>
            <w:tcW w:w="385" w:type="dxa"/>
          </w:tcPr>
          <w:p w14:paraId="5F962051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89" w:type="dxa"/>
          </w:tcPr>
          <w:p w14:paraId="1D629E17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16-09-2024</w:t>
            </w:r>
          </w:p>
        </w:tc>
        <w:tc>
          <w:tcPr>
            <w:tcW w:w="1912" w:type="dxa"/>
          </w:tcPr>
          <w:p w14:paraId="6B57A9F3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FISCALÍA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LOCAL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ÑUÑOA</w:t>
            </w:r>
          </w:p>
        </w:tc>
        <w:tc>
          <w:tcPr>
            <w:tcW w:w="1738" w:type="dxa"/>
          </w:tcPr>
          <w:p w14:paraId="1D1FC810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ÑUÑOA</w:t>
            </w:r>
          </w:p>
        </w:tc>
        <w:tc>
          <w:tcPr>
            <w:tcW w:w="3485" w:type="dxa"/>
          </w:tcPr>
          <w:p w14:paraId="674AE028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HALLAZGO DE OSAMENTAS</w:t>
            </w:r>
          </w:p>
        </w:tc>
      </w:tr>
      <w:tr w:rsidR="0030359C" w:rsidRPr="0030359C" w14:paraId="7C6C19D2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2"/>
        </w:trPr>
        <w:tc>
          <w:tcPr>
            <w:tcW w:w="385" w:type="dxa"/>
          </w:tcPr>
          <w:p w14:paraId="41C25CEE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89" w:type="dxa"/>
          </w:tcPr>
          <w:p w14:paraId="5873E596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24-27/09/2024</w:t>
            </w:r>
          </w:p>
        </w:tc>
        <w:tc>
          <w:tcPr>
            <w:tcW w:w="1912" w:type="dxa"/>
          </w:tcPr>
          <w:p w14:paraId="713B7E23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1262EBF8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 NES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VALPARAÍSO</w:t>
            </w:r>
          </w:p>
        </w:tc>
        <w:tc>
          <w:tcPr>
            <w:tcW w:w="1738" w:type="dxa"/>
          </w:tcPr>
          <w:p w14:paraId="78034841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SUBIDA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A</w:t>
            </w:r>
          </w:p>
          <w:p w14:paraId="30F7EA8A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 IO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PLAYA ANCHA</w:t>
            </w:r>
          </w:p>
        </w:tc>
        <w:tc>
          <w:tcPr>
            <w:tcW w:w="3485" w:type="dxa"/>
          </w:tcPr>
          <w:p w14:paraId="31ED6C9A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INSPECCIÓN CON GEORADAR</w:t>
            </w:r>
          </w:p>
        </w:tc>
      </w:tr>
      <w:tr w:rsidR="0030359C" w:rsidRPr="0030359C" w14:paraId="5990042E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2"/>
        </w:trPr>
        <w:tc>
          <w:tcPr>
            <w:tcW w:w="385" w:type="dxa"/>
          </w:tcPr>
          <w:p w14:paraId="5A27913D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89" w:type="dxa"/>
          </w:tcPr>
          <w:p w14:paraId="3AFBA60E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25-09-2024</w:t>
            </w:r>
          </w:p>
        </w:tc>
        <w:tc>
          <w:tcPr>
            <w:tcW w:w="1912" w:type="dxa"/>
          </w:tcPr>
          <w:p w14:paraId="631E3935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19858318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SANTIAGO</w:t>
            </w:r>
          </w:p>
        </w:tc>
        <w:tc>
          <w:tcPr>
            <w:tcW w:w="1738" w:type="dxa"/>
          </w:tcPr>
          <w:p w14:paraId="3202E538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GENERAL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SANTIAGO</w:t>
            </w:r>
          </w:p>
        </w:tc>
        <w:tc>
          <w:tcPr>
            <w:tcW w:w="3485" w:type="dxa"/>
          </w:tcPr>
          <w:p w14:paraId="34206358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ADOPCIONES IRREGULARES</w:t>
            </w:r>
          </w:p>
        </w:tc>
      </w:tr>
      <w:tr w:rsidR="0030359C" w:rsidRPr="0030359C" w14:paraId="0A470EC0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9"/>
        </w:trPr>
        <w:tc>
          <w:tcPr>
            <w:tcW w:w="385" w:type="dxa"/>
          </w:tcPr>
          <w:p w14:paraId="04FD310E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89" w:type="dxa"/>
          </w:tcPr>
          <w:p w14:paraId="004F9F7C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26-09-2024</w:t>
            </w:r>
          </w:p>
        </w:tc>
        <w:tc>
          <w:tcPr>
            <w:tcW w:w="1912" w:type="dxa"/>
          </w:tcPr>
          <w:p w14:paraId="09A610C5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42DE1C4D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 DE LA SERENA</w:t>
            </w:r>
          </w:p>
        </w:tc>
        <w:tc>
          <w:tcPr>
            <w:tcW w:w="1738" w:type="dxa"/>
          </w:tcPr>
          <w:p w14:paraId="5DF089CE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GENERAL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SANTIAGO</w:t>
            </w:r>
          </w:p>
        </w:tc>
        <w:tc>
          <w:tcPr>
            <w:tcW w:w="3485" w:type="dxa"/>
          </w:tcPr>
          <w:p w14:paraId="6FE39E91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 DE  DON  MARIO  RAMÍREZ SEPÚLVEDA- CASO CARAVANA LA SERENA</w:t>
            </w:r>
          </w:p>
        </w:tc>
      </w:tr>
      <w:tr w:rsidR="0030359C" w:rsidRPr="0030359C" w14:paraId="24AE97A1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9"/>
        </w:trPr>
        <w:tc>
          <w:tcPr>
            <w:tcW w:w="385" w:type="dxa"/>
          </w:tcPr>
          <w:p w14:paraId="630D88C8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89" w:type="dxa"/>
          </w:tcPr>
          <w:p w14:paraId="194540DE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26-09-2024</w:t>
            </w:r>
          </w:p>
        </w:tc>
        <w:tc>
          <w:tcPr>
            <w:tcW w:w="1912" w:type="dxa"/>
          </w:tcPr>
          <w:p w14:paraId="10D640D2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0681664D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  DE LA SERENA</w:t>
            </w:r>
          </w:p>
        </w:tc>
        <w:tc>
          <w:tcPr>
            <w:tcW w:w="1738" w:type="dxa"/>
          </w:tcPr>
          <w:p w14:paraId="2D3E3951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GENERAL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SANTIAGO</w:t>
            </w:r>
          </w:p>
        </w:tc>
        <w:tc>
          <w:tcPr>
            <w:tcW w:w="3485" w:type="dxa"/>
          </w:tcPr>
          <w:p w14:paraId="4729ABBF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DE DON ROBERTO GUZMÁN SANTA CRUZ-CASO CARAVANA LA SERENA</w:t>
            </w:r>
          </w:p>
        </w:tc>
      </w:tr>
      <w:tr w:rsidR="0030359C" w:rsidRPr="0030359C" w14:paraId="7F8F2263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8"/>
        </w:trPr>
        <w:tc>
          <w:tcPr>
            <w:tcW w:w="385" w:type="dxa"/>
          </w:tcPr>
          <w:p w14:paraId="58FBBBC7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954A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89" w:type="dxa"/>
          </w:tcPr>
          <w:p w14:paraId="09EF031D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26-09-2024</w:t>
            </w:r>
          </w:p>
        </w:tc>
        <w:tc>
          <w:tcPr>
            <w:tcW w:w="1912" w:type="dxa"/>
          </w:tcPr>
          <w:p w14:paraId="31573119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79036372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  DE  LA SERENA</w:t>
            </w:r>
          </w:p>
        </w:tc>
        <w:tc>
          <w:tcPr>
            <w:tcW w:w="1738" w:type="dxa"/>
          </w:tcPr>
          <w:p w14:paraId="120B04AD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GENERAL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SANTIAGO</w:t>
            </w:r>
          </w:p>
        </w:tc>
        <w:tc>
          <w:tcPr>
            <w:tcW w:w="3485" w:type="dxa"/>
          </w:tcPr>
          <w:p w14:paraId="4BBF28DA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 DE  DON  JORGE  JORDAN DOMIC-CASO CARAVANA LA SERENA</w:t>
            </w:r>
          </w:p>
        </w:tc>
      </w:tr>
      <w:tr w:rsidR="0030359C" w:rsidRPr="0030359C" w14:paraId="32523607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</w:tcPr>
          <w:p w14:paraId="31271F16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E050DB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89" w:type="dxa"/>
          </w:tcPr>
          <w:p w14:paraId="6C8AAE6F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04-10-2024</w:t>
            </w:r>
          </w:p>
        </w:tc>
        <w:tc>
          <w:tcPr>
            <w:tcW w:w="1912" w:type="dxa"/>
          </w:tcPr>
          <w:p w14:paraId="1F52C01A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FISCALÍA REGIONAL DE VALPARAÍSO</w:t>
            </w:r>
          </w:p>
        </w:tc>
        <w:tc>
          <w:tcPr>
            <w:tcW w:w="1738" w:type="dxa"/>
          </w:tcPr>
          <w:p w14:paraId="44A06EF3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LAGUNA VERDE</w:t>
            </w:r>
          </w:p>
        </w:tc>
        <w:tc>
          <w:tcPr>
            <w:tcW w:w="3485" w:type="dxa"/>
          </w:tcPr>
          <w:p w14:paraId="59CD4162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HALLAZGO DE OSAMENTAS</w:t>
            </w:r>
          </w:p>
        </w:tc>
      </w:tr>
      <w:tr w:rsidR="0030359C" w:rsidRPr="0030359C" w14:paraId="3BEADF4F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2"/>
        </w:trPr>
        <w:tc>
          <w:tcPr>
            <w:tcW w:w="385" w:type="dxa"/>
          </w:tcPr>
          <w:p w14:paraId="16EF73D3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3B31DA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89" w:type="dxa"/>
          </w:tcPr>
          <w:p w14:paraId="28F46DFC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10-10-2024</w:t>
            </w:r>
          </w:p>
        </w:tc>
        <w:tc>
          <w:tcPr>
            <w:tcW w:w="1912" w:type="dxa"/>
          </w:tcPr>
          <w:p w14:paraId="442C24B4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6C88E428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 DE SAN MIGUEL</w:t>
            </w:r>
          </w:p>
        </w:tc>
        <w:tc>
          <w:tcPr>
            <w:tcW w:w="1738" w:type="dxa"/>
          </w:tcPr>
          <w:p w14:paraId="5AA5B968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CUESTA CHADA</w:t>
            </w:r>
          </w:p>
        </w:tc>
        <w:tc>
          <w:tcPr>
            <w:tcW w:w="3485" w:type="dxa"/>
          </w:tcPr>
          <w:p w14:paraId="22C6B3C2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INSPECCIÓN</w:t>
            </w:r>
          </w:p>
        </w:tc>
      </w:tr>
      <w:tr w:rsidR="0030359C" w:rsidRPr="0030359C" w14:paraId="614C9DFE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2"/>
        </w:trPr>
        <w:tc>
          <w:tcPr>
            <w:tcW w:w="385" w:type="dxa"/>
          </w:tcPr>
          <w:p w14:paraId="3C85BEA1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EEF3A9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89" w:type="dxa"/>
          </w:tcPr>
          <w:p w14:paraId="77069E0A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15-10-2024</w:t>
            </w:r>
          </w:p>
        </w:tc>
        <w:tc>
          <w:tcPr>
            <w:tcW w:w="1912" w:type="dxa"/>
          </w:tcPr>
          <w:p w14:paraId="53E9EB61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4FF7CAEB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  LA SERENA</w:t>
            </w:r>
          </w:p>
        </w:tc>
        <w:tc>
          <w:tcPr>
            <w:tcW w:w="1738" w:type="dxa"/>
          </w:tcPr>
          <w:p w14:paraId="70307BAD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MUNICIPAL   DE   LA SERENA</w:t>
            </w:r>
          </w:p>
        </w:tc>
        <w:tc>
          <w:tcPr>
            <w:tcW w:w="3485" w:type="dxa"/>
          </w:tcPr>
          <w:p w14:paraId="0F0581AE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DE DON CARLOS ALCAYAGA VARELA-CASO CARAVANA LA SERENA</w:t>
            </w:r>
          </w:p>
        </w:tc>
      </w:tr>
      <w:tr w:rsidR="0030359C" w:rsidRPr="0030359C" w14:paraId="45F5FD7A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8"/>
        </w:trPr>
        <w:tc>
          <w:tcPr>
            <w:tcW w:w="385" w:type="dxa"/>
          </w:tcPr>
          <w:p w14:paraId="5355F270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42925F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89" w:type="dxa"/>
          </w:tcPr>
          <w:p w14:paraId="4BF61EA1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16-10-2024</w:t>
            </w:r>
          </w:p>
        </w:tc>
        <w:tc>
          <w:tcPr>
            <w:tcW w:w="1912" w:type="dxa"/>
          </w:tcPr>
          <w:p w14:paraId="3C01D158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2CC8E20E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  DE  LA SERENA</w:t>
            </w:r>
          </w:p>
        </w:tc>
        <w:tc>
          <w:tcPr>
            <w:tcW w:w="1738" w:type="dxa"/>
          </w:tcPr>
          <w:p w14:paraId="3194F8B2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MUNICIPAL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OVALLE</w:t>
            </w:r>
          </w:p>
        </w:tc>
        <w:tc>
          <w:tcPr>
            <w:tcW w:w="3485" w:type="dxa"/>
          </w:tcPr>
          <w:p w14:paraId="3B1594B0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  DE   DON  OSCAR   CORTES CORTES-CASO CARAVANA LA SERENA</w:t>
            </w:r>
          </w:p>
        </w:tc>
      </w:tr>
      <w:tr w:rsidR="0030359C" w:rsidRPr="0030359C" w14:paraId="6D9AAF62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</w:tcPr>
          <w:p w14:paraId="090A0D7C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B4118E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89" w:type="dxa"/>
          </w:tcPr>
          <w:p w14:paraId="541267AD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16-10-2024</w:t>
            </w:r>
          </w:p>
        </w:tc>
        <w:tc>
          <w:tcPr>
            <w:tcW w:w="1912" w:type="dxa"/>
          </w:tcPr>
          <w:p w14:paraId="612031AF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2B1EFE9C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  DE  LA SERENA</w:t>
            </w:r>
          </w:p>
        </w:tc>
        <w:tc>
          <w:tcPr>
            <w:tcW w:w="1738" w:type="dxa"/>
          </w:tcPr>
          <w:p w14:paraId="5F1A800F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MUNICIPAL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OVALLE</w:t>
            </w:r>
          </w:p>
        </w:tc>
        <w:tc>
          <w:tcPr>
            <w:tcW w:w="3485" w:type="dxa"/>
          </w:tcPr>
          <w:p w14:paraId="16AFB40A" w14:textId="77777777" w:rsidR="0030359C" w:rsidRPr="0030359C" w:rsidRDefault="0030359C" w:rsidP="003035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DE DON GABRIEL VERGARA MUÑOZ-CASO CARAVANA LA SERENA</w:t>
            </w:r>
          </w:p>
        </w:tc>
      </w:tr>
      <w:tr w:rsidR="0030359C" w:rsidRPr="0030359C" w14:paraId="40DB4925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D2FA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12A587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E450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16-10-2024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BAB6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47E2B64D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   DE   LA SERENA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8E2C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MUNICIPAL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OVALLE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24E6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DE DON HIPÓUTO CORTÉS ALVAREZ -CASO CARAVANA LA SERENA</w:t>
            </w:r>
          </w:p>
        </w:tc>
      </w:tr>
      <w:tr w:rsidR="0030359C" w:rsidRPr="0030359C" w14:paraId="6817C87E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F61F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9BC964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0221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17-10-2024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8F1E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77FF57B9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 LA SERENA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4EB8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MUNICIPAL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OVALLE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9BB9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DE DON MARCOS BARRANTES ALCAYAGA-CASO CARAVANA LA SERENA</w:t>
            </w:r>
          </w:p>
        </w:tc>
      </w:tr>
      <w:tr w:rsidR="0030359C" w:rsidRPr="0030359C" w14:paraId="3C388DE9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8421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A0D795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30B2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18-10-2024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CDAB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FISCALÍA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LOCAL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TALAGANTE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EB06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ISLA DE MAIPO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FDC0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HALLAZGO DE OSAMENTAS</w:t>
            </w:r>
          </w:p>
        </w:tc>
      </w:tr>
      <w:tr w:rsidR="0030359C" w:rsidRPr="0030359C" w14:paraId="081ACF0A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F158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3FA4AB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1CF2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22-10-2024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4E2C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63FFDB27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 LA SERENA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59F5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MUNICIPAL DE LOS VILOS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F056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DE DON MANUEL MARCARIAN JAMITT-CASO CARAVANA LA SERENA</w:t>
            </w:r>
          </w:p>
        </w:tc>
      </w:tr>
      <w:tr w:rsidR="0030359C" w:rsidRPr="0030359C" w14:paraId="0CCCA1C8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642A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605535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A3B4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23/24-10-2024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F4E0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357C0FF7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  DE LA SERENA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415B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MUNICIPAL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SALAMANCA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3CF7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DON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JOSÉ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ARAYA GONZALEZ-CASO CARAVANA LA SERENA</w:t>
            </w:r>
          </w:p>
        </w:tc>
      </w:tr>
      <w:tr w:rsidR="0030359C" w:rsidRPr="0030359C" w14:paraId="65DC1E24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252A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0975E2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065D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15-10-2024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FE84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6D0CFAE5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 IONES  DE  LA SERENA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2771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MUNICIPAL   DE   LA SERENA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E475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PIEZAS ÓSEAS NO IDENTIFICADAS GENITICAMENTE DE DON JOSÉ RODRÍGUEZ ACOSTA-CASO CARAVANA LA SERENA</w:t>
            </w:r>
          </w:p>
        </w:tc>
      </w:tr>
      <w:tr w:rsidR="0030359C" w:rsidRPr="0030359C" w14:paraId="38FE9C77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296A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l 26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954A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S-10-2024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D9D4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3D0A585B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  DE  LA SERENA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79B1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MUNICIPAL   DE   LA SERENA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64F4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PIEZAS ÓSEAS NO IDENTIFICADAS GENITICAMENTE DE DON JOSÉ RODRÍGUEZ TORRES-CASO CARAVANA LA SERENA</w:t>
            </w:r>
          </w:p>
        </w:tc>
      </w:tr>
      <w:tr w:rsidR="0030359C" w:rsidRPr="0030359C" w14:paraId="76511768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4112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2017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15-11-2024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CFF2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7A935C97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SANTIAGO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F95B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GENERAL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SANTIAGO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CC22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ADOPCIONES IRREGULARES</w:t>
            </w:r>
          </w:p>
        </w:tc>
      </w:tr>
      <w:tr w:rsidR="0030359C" w:rsidRPr="0030359C" w14:paraId="2DE1FB63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E692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3733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16-17/11/2024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4FEE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6FA24456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 DE LA SERENA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8024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MINA LA VELEIDOSA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CA4E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INSPECCIÓN</w:t>
            </w:r>
          </w:p>
        </w:tc>
      </w:tr>
      <w:tr w:rsidR="0030359C" w:rsidRPr="0030359C" w14:paraId="5ED4D79B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D1EA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ECC1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25-11-2024   AL</w:t>
            </w:r>
          </w:p>
          <w:p w14:paraId="7B416D6B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06-12-2024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A2C0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2AE36369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 DE SAN MIGUEL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8DCE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CUESTA CHADA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0FCC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BÚSQUEDA Y EXCAVACIÓN</w:t>
            </w:r>
          </w:p>
        </w:tc>
      </w:tr>
      <w:tr w:rsidR="0030359C" w:rsidRPr="0030359C" w14:paraId="49F31686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2EA0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E97762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BA79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03-12-2024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A5EC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012D3324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 IONES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SANTIAGO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AED7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GENERAL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SANTIAGO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41E0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ADOPCIONES IRREGULARES</w:t>
            </w:r>
          </w:p>
        </w:tc>
      </w:tr>
      <w:tr w:rsidR="0030359C" w:rsidRPr="0030359C" w14:paraId="4664E3FD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FF1B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4E5BEA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072F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04-13/12/2024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747D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6B528DCA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CONCEPCIÓN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68EE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PEMEHUE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57B0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BÚSQUEDA Y EXCAVACIÓN</w:t>
            </w:r>
          </w:p>
        </w:tc>
      </w:tr>
      <w:tr w:rsidR="0030359C" w:rsidRPr="0030359C" w14:paraId="2AD5B68A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B2DB7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657FED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74A6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17-12-2024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DE12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2450233F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SANTIAGO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4DF09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PARQUE EL SENDERO DE MAIPÚ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2A20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EXHUMACIÓN ADOPCIONES IRREGULARES</w:t>
            </w:r>
          </w:p>
        </w:tc>
      </w:tr>
      <w:tr w:rsidR="0030359C" w:rsidRPr="0030359C" w14:paraId="16469449" w14:textId="77777777" w:rsidTr="00303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865A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D709B5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2485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17-20/12-2024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CBE6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CORTE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</w:t>
            </w:r>
          </w:p>
          <w:p w14:paraId="7867F844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APELACIONES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TEMUCO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2E02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CEMENTERIO MUNICIPAL</w:t>
            </w: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ab/>
              <w:t>DE VALDIVIA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CC62" w14:textId="77777777" w:rsidR="0030359C" w:rsidRPr="0030359C" w:rsidRDefault="0030359C" w:rsidP="005F5A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9C">
              <w:rPr>
                <w:rFonts w:ascii="Times New Roman" w:hAnsi="Times New Roman" w:cs="Times New Roman"/>
                <w:sz w:val="20"/>
                <w:szCs w:val="20"/>
              </w:rPr>
              <w:t>INSPECCIÓN Y BÚSQUEDA</w:t>
            </w:r>
          </w:p>
        </w:tc>
      </w:tr>
    </w:tbl>
    <w:p w14:paraId="12554DDD" w14:textId="77777777" w:rsidR="0030359C" w:rsidRPr="0030359C" w:rsidRDefault="0030359C" w:rsidP="0030359C">
      <w:pPr>
        <w:rPr>
          <w:rFonts w:ascii="Times New Roman" w:hAnsi="Times New Roman" w:cs="Times New Roman"/>
          <w:sz w:val="24"/>
          <w:szCs w:val="24"/>
        </w:rPr>
      </w:pPr>
    </w:p>
    <w:p w14:paraId="7ED2FA71" w14:textId="698CEDB4" w:rsidR="0030359C" w:rsidRPr="0030359C" w:rsidRDefault="0030359C" w:rsidP="0030359C">
      <w:pPr>
        <w:rPr>
          <w:rFonts w:ascii="Times New Roman" w:hAnsi="Times New Roman" w:cs="Times New Roman"/>
        </w:rPr>
      </w:pPr>
      <w:r w:rsidRPr="0030359C">
        <w:rPr>
          <w:rFonts w:ascii="Times New Roman" w:hAnsi="Times New Roman" w:cs="Times New Roman"/>
        </w:rPr>
        <w:t>Por otra parte, finalizadas las actividades en terreno, el equipo pericial</w:t>
      </w:r>
      <w:r w:rsidRPr="0030359C">
        <w:rPr>
          <w:rFonts w:ascii="Times New Roman" w:hAnsi="Times New Roman" w:cs="Times New Roman"/>
        </w:rPr>
        <w:t xml:space="preserve"> </w:t>
      </w:r>
      <w:r w:rsidRPr="0030359C">
        <w:rPr>
          <w:rFonts w:ascii="Times New Roman" w:hAnsi="Times New Roman" w:cs="Times New Roman"/>
        </w:rPr>
        <w:t>elabora un informe sobre la concurrencia, lleva a cabo el análisis multidisciplinario en laboratorio de las evidencias con la toma de muestras correspondiente, para luego evacuar los distintos informes periciales que sean necesarios para dar una respuesta integral y contundente a los requerimientos definidos por Ministerio Público y</w:t>
      </w:r>
      <w:r w:rsidRPr="0030359C">
        <w:rPr>
          <w:rFonts w:ascii="Times New Roman" w:hAnsi="Times New Roman" w:cs="Times New Roman"/>
        </w:rPr>
        <w:t xml:space="preserve"> </w:t>
      </w:r>
      <w:r w:rsidRPr="0030359C">
        <w:rPr>
          <w:rFonts w:ascii="Times New Roman" w:hAnsi="Times New Roman" w:cs="Times New Roman"/>
        </w:rPr>
        <w:t>los Tribunales de Justicia, particulares para cada caso.</w:t>
      </w:r>
    </w:p>
    <w:p w14:paraId="7EDEAC58" w14:textId="4BA38F50" w:rsidR="0030359C" w:rsidRPr="0030359C" w:rsidRDefault="0030359C" w:rsidP="0030359C">
      <w:pPr>
        <w:rPr>
          <w:rFonts w:ascii="Times New Roman" w:hAnsi="Times New Roman" w:cs="Times New Roman"/>
        </w:rPr>
      </w:pPr>
      <w:r w:rsidRPr="0030359C">
        <w:rPr>
          <w:rFonts w:ascii="Times New Roman" w:hAnsi="Times New Roman" w:cs="Times New Roman"/>
        </w:rPr>
        <w:t>Finalmente, es importante destacar que, luego del análisis en terreno y/o de la evaluación en laboratorio, muchos de los casos asociados a hallazgos de osamentas no derivan en investigaciones asociadas a potenciales víctimas de desaparición forzada;</w:t>
      </w:r>
      <w:r w:rsidRPr="0030359C">
        <w:rPr>
          <w:rFonts w:ascii="Times New Roman" w:hAnsi="Times New Roman" w:cs="Times New Roman"/>
        </w:rPr>
        <w:t xml:space="preserve"> </w:t>
      </w:r>
      <w:r w:rsidRPr="0030359C">
        <w:rPr>
          <w:rFonts w:ascii="Times New Roman" w:hAnsi="Times New Roman" w:cs="Times New Roman"/>
        </w:rPr>
        <w:t>por la temporalidad estimada,</w:t>
      </w:r>
      <w:r w:rsidRPr="0030359C">
        <w:rPr>
          <w:rFonts w:ascii="Times New Roman" w:hAnsi="Times New Roman" w:cs="Times New Roman"/>
        </w:rPr>
        <w:t xml:space="preserve"> </w:t>
      </w:r>
      <w:r w:rsidRPr="0030359C">
        <w:rPr>
          <w:rFonts w:ascii="Times New Roman" w:hAnsi="Times New Roman" w:cs="Times New Roman"/>
        </w:rPr>
        <w:t>muchas de estas investigaciones son desestimadas desde el ámbito médico legal pues se establece su naturaleza patrimonial;</w:t>
      </w:r>
      <w:r w:rsidRPr="0030359C">
        <w:rPr>
          <w:rFonts w:ascii="Times New Roman" w:hAnsi="Times New Roman" w:cs="Times New Roman"/>
        </w:rPr>
        <w:t xml:space="preserve"> </w:t>
      </w:r>
      <w:r w:rsidRPr="0030359C">
        <w:rPr>
          <w:rFonts w:ascii="Times New Roman" w:hAnsi="Times New Roman" w:cs="Times New Roman"/>
        </w:rPr>
        <w:t>otras continúan bajo el</w:t>
      </w:r>
      <w:r w:rsidRPr="0030359C">
        <w:rPr>
          <w:rFonts w:ascii="Times New Roman" w:hAnsi="Times New Roman" w:cs="Times New Roman"/>
        </w:rPr>
        <w:t xml:space="preserve"> </w:t>
      </w:r>
      <w:r w:rsidRPr="0030359C">
        <w:rPr>
          <w:rFonts w:ascii="Times New Roman" w:hAnsi="Times New Roman" w:cs="Times New Roman"/>
        </w:rPr>
        <w:t>alero del Ministerio Público,</w:t>
      </w:r>
      <w:r w:rsidRPr="0030359C">
        <w:rPr>
          <w:rFonts w:ascii="Times New Roman" w:hAnsi="Times New Roman" w:cs="Times New Roman"/>
        </w:rPr>
        <w:t xml:space="preserve"> </w:t>
      </w:r>
      <w:r w:rsidRPr="0030359C">
        <w:rPr>
          <w:rFonts w:ascii="Times New Roman" w:hAnsi="Times New Roman" w:cs="Times New Roman"/>
        </w:rPr>
        <w:t>alcorresponder a cuerpos con una data de muerte más reciente. Del mismo modo,</w:t>
      </w:r>
      <w:r w:rsidRPr="0030359C">
        <w:rPr>
          <w:rFonts w:ascii="Times New Roman" w:hAnsi="Times New Roman" w:cs="Times New Roman"/>
        </w:rPr>
        <w:t xml:space="preserve"> </w:t>
      </w:r>
      <w:r w:rsidRPr="0030359C">
        <w:rPr>
          <w:rFonts w:ascii="Times New Roman" w:hAnsi="Times New Roman" w:cs="Times New Roman"/>
        </w:rPr>
        <w:t>muchas de estas causas concluyen en virtud de que las osamentas encontradas están asociadas a actividades de docencia o infracciones al código sanitario, sin relevancia médico legal.</w:t>
      </w:r>
    </w:p>
    <w:p w14:paraId="3E202178" w14:textId="03A4E535" w:rsidR="00911D70" w:rsidRPr="0030359C" w:rsidRDefault="0030359C" w:rsidP="0030359C">
      <w:pPr>
        <w:rPr>
          <w:rFonts w:ascii="Times New Roman" w:hAnsi="Times New Roman" w:cs="Times New Roman"/>
        </w:rPr>
      </w:pPr>
      <w:r w:rsidRPr="0030359C">
        <w:rPr>
          <w:rFonts w:ascii="Times New Roman" w:hAnsi="Times New Roman" w:cs="Times New Roman"/>
        </w:rPr>
        <w:t>Por otra parte,</w:t>
      </w:r>
      <w:r w:rsidRPr="0030359C">
        <w:rPr>
          <w:rFonts w:ascii="Times New Roman" w:hAnsi="Times New Roman" w:cs="Times New Roman"/>
        </w:rPr>
        <w:t xml:space="preserve"> </w:t>
      </w:r>
      <w:r w:rsidRPr="0030359C">
        <w:rPr>
          <w:rFonts w:ascii="Times New Roman" w:hAnsi="Times New Roman" w:cs="Times New Roman"/>
        </w:rPr>
        <w:t xml:space="preserve">el Servicio Médico Legal, a través de su Coordinación de Derechos Humanos, es parte permanente de la Mesa </w:t>
      </w:r>
      <w:r w:rsidRPr="0030359C">
        <w:rPr>
          <w:rFonts w:ascii="Times New Roman" w:hAnsi="Times New Roman" w:cs="Times New Roman"/>
        </w:rPr>
        <w:t>interinstitucional</w:t>
      </w:r>
      <w:r w:rsidRPr="0030359C">
        <w:rPr>
          <w:rFonts w:ascii="Times New Roman" w:hAnsi="Times New Roman" w:cs="Times New Roman"/>
        </w:rPr>
        <w:t xml:space="preserve"> sobre Hal</w:t>
      </w:r>
      <w:r w:rsidRPr="0030359C">
        <w:rPr>
          <w:rFonts w:ascii="Times New Roman" w:hAnsi="Times New Roman" w:cs="Times New Roman"/>
        </w:rPr>
        <w:t>l</w:t>
      </w:r>
      <w:r w:rsidRPr="0030359C">
        <w:rPr>
          <w:rFonts w:ascii="Times New Roman" w:hAnsi="Times New Roman" w:cs="Times New Roman"/>
        </w:rPr>
        <w:t>azgos de Osamentas.</w:t>
      </w:r>
    </w:p>
    <w:sectPr w:rsidR="00911D70" w:rsidRPr="0030359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59C"/>
    <w:rsid w:val="001D5F20"/>
    <w:rsid w:val="0030359C"/>
    <w:rsid w:val="00422498"/>
    <w:rsid w:val="00575586"/>
    <w:rsid w:val="00883698"/>
    <w:rsid w:val="0091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34881"/>
  <w15:chartTrackingRefBased/>
  <w15:docId w15:val="{72D4A73D-88E5-497C-A5CE-5F2AAAD2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59C"/>
  </w:style>
  <w:style w:type="paragraph" w:styleId="Ttulo1">
    <w:name w:val="heading 1"/>
    <w:basedOn w:val="Normal"/>
    <w:next w:val="Normal"/>
    <w:link w:val="Ttulo1Car"/>
    <w:uiPriority w:val="9"/>
    <w:qFormat/>
    <w:rsid w:val="003035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35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35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35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35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35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35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35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35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35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35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35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359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359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359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359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359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359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035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035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35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035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35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0359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359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0359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35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359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35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d73b7258cbab037845b82b2a4ff548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d72dbdac8c00bc9b708ae25f053e1046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2026-01-14T15:11:07+00:00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C98085C5-6441-4A35-9070-6383F6902F2E}"/>
</file>

<file path=customXml/itemProps2.xml><?xml version="1.0" encoding="utf-8"?>
<ds:datastoreItem xmlns:ds="http://schemas.openxmlformats.org/officeDocument/2006/customXml" ds:itemID="{5358101F-515E-4C94-BBC4-EDFE27C980C3}"/>
</file>

<file path=customXml/itemProps3.xml><?xml version="1.0" encoding="utf-8"?>
<ds:datastoreItem xmlns:ds="http://schemas.openxmlformats.org/officeDocument/2006/customXml" ds:itemID="{931B04C2-D946-41BB-8CEA-4D7B9BEA56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925</Words>
  <Characters>4681</Characters>
  <Application>Microsoft Office Word</Application>
  <DocSecurity>0</DocSecurity>
  <Lines>123</Lines>
  <Paragraphs>143</Paragraphs>
  <ScaleCrop>false</ScaleCrop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Catalina Constanza Zegers Delgado</cp:lastModifiedBy>
  <cp:revision>2</cp:revision>
  <dcterms:created xsi:type="dcterms:W3CDTF">2025-12-31T16:49:00Z</dcterms:created>
  <dcterms:modified xsi:type="dcterms:W3CDTF">2025-12-31T17:16:00Z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